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DAFEB" w14:textId="77777777" w:rsidR="00D02C11" w:rsidRPr="00765FB9" w:rsidRDefault="00D02C11" w:rsidP="00D02C11">
      <w:p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765FB9">
        <w:rPr>
          <w:b/>
          <w:sz w:val="24"/>
          <w:szCs w:val="24"/>
        </w:rPr>
        <w:t xml:space="preserve">. melléklet a </w:t>
      </w:r>
      <w:r>
        <w:rPr>
          <w:b/>
          <w:sz w:val="24"/>
          <w:szCs w:val="24"/>
        </w:rPr>
        <w:t>14</w:t>
      </w:r>
      <w:r w:rsidRPr="00765FB9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5</w:t>
      </w:r>
      <w:r w:rsidRPr="00765FB9">
        <w:rPr>
          <w:b/>
          <w:sz w:val="24"/>
          <w:szCs w:val="24"/>
        </w:rPr>
        <w:t>. (</w:t>
      </w:r>
      <w:r>
        <w:rPr>
          <w:b/>
          <w:sz w:val="24"/>
          <w:szCs w:val="24"/>
        </w:rPr>
        <w:t>IX.17</w:t>
      </w:r>
      <w:r w:rsidRPr="00765FB9">
        <w:rPr>
          <w:b/>
          <w:sz w:val="24"/>
          <w:szCs w:val="24"/>
        </w:rPr>
        <w:t>.) önkormányzati rendelethez</w:t>
      </w:r>
    </w:p>
    <w:p w14:paraId="5CA2B179" w14:textId="77777777" w:rsidR="00D02C11" w:rsidRPr="00765FB9" w:rsidRDefault="00D02C11" w:rsidP="00D02C11">
      <w:pPr>
        <w:rPr>
          <w:b/>
          <w:sz w:val="24"/>
          <w:szCs w:val="24"/>
        </w:rPr>
      </w:pPr>
    </w:p>
    <w:p w14:paraId="687F4665" w14:textId="77777777" w:rsidR="00D02C11" w:rsidRPr="00B80FB6" w:rsidRDefault="00D02C11" w:rsidP="00D02C11">
      <w:pPr>
        <w:rPr>
          <w:b/>
          <w:i/>
        </w:rPr>
      </w:pPr>
    </w:p>
    <w:p w14:paraId="75BC8FEB" w14:textId="77777777" w:rsidR="00D02C11" w:rsidRDefault="00D02C11" w:rsidP="00D02C11">
      <w:pPr>
        <w:pStyle w:val="behuz1"/>
        <w:tabs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Kormányzati funkció</w:t>
      </w:r>
      <w:r>
        <w:rPr>
          <w:sz w:val="24"/>
          <w:szCs w:val="24"/>
        </w:rPr>
        <w:tab/>
        <w:t>Tevékenység megnevezése</w:t>
      </w:r>
    </w:p>
    <w:p w14:paraId="5DEA148B" w14:textId="77777777" w:rsidR="00D02C11" w:rsidRDefault="00D02C11" w:rsidP="00D02C11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>- 0</w:t>
      </w:r>
      <w:r w:rsidRPr="00765FB9">
        <w:rPr>
          <w:sz w:val="24"/>
          <w:szCs w:val="24"/>
        </w:rPr>
        <w:t>11130</w:t>
      </w:r>
      <w:r w:rsidRPr="00765FB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65FB9">
        <w:rPr>
          <w:sz w:val="24"/>
          <w:szCs w:val="24"/>
        </w:rPr>
        <w:t xml:space="preserve">Önkormányzatok és önkormányzati hivatalok jogalkotó és </w:t>
      </w:r>
    </w:p>
    <w:p w14:paraId="7823012B" w14:textId="77777777" w:rsidR="00D02C11" w:rsidRDefault="00D02C11" w:rsidP="00D02C11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65FB9">
        <w:rPr>
          <w:sz w:val="24"/>
          <w:szCs w:val="24"/>
        </w:rPr>
        <w:t>általános igazgatási tev</w:t>
      </w:r>
      <w:r w:rsidRPr="00765FB9">
        <w:rPr>
          <w:sz w:val="24"/>
          <w:szCs w:val="24"/>
        </w:rPr>
        <w:t>é</w:t>
      </w:r>
      <w:r w:rsidRPr="00765FB9">
        <w:rPr>
          <w:sz w:val="24"/>
          <w:szCs w:val="24"/>
        </w:rPr>
        <w:t>kenysége</w:t>
      </w:r>
      <w:r>
        <w:rPr>
          <w:sz w:val="24"/>
          <w:szCs w:val="24"/>
        </w:rPr>
        <w:t>,</w:t>
      </w:r>
    </w:p>
    <w:p w14:paraId="71F0C54E" w14:textId="77777777" w:rsidR="00D02C11" w:rsidRDefault="00D02C11" w:rsidP="00D02C11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025CBC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025CB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25CBC">
        <w:rPr>
          <w:sz w:val="24"/>
          <w:szCs w:val="24"/>
        </w:rPr>
        <w:t xml:space="preserve">011140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Országos és helyi nemzetiségi önkormányzatok igazgatási </w:t>
      </w:r>
    </w:p>
    <w:p w14:paraId="3CCE36C0" w14:textId="77777777" w:rsidR="00D02C11" w:rsidRDefault="00D02C11" w:rsidP="00D02C11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tevékenysége,</w:t>
      </w:r>
    </w:p>
    <w:p w14:paraId="4E172F81" w14:textId="77777777" w:rsidR="00D02C11" w:rsidRDefault="00D02C11" w:rsidP="00D02C11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- 011220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Adó-, vám- és jövedéki igazgatás,</w:t>
      </w:r>
    </w:p>
    <w:p w14:paraId="6A8633D7" w14:textId="77777777" w:rsidR="00D02C11" w:rsidRPr="00025CBC" w:rsidRDefault="00D02C11" w:rsidP="00D02C11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- 013210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Átfogó tervezési és statisztikai szolgáltatások,</w:t>
      </w:r>
    </w:p>
    <w:p w14:paraId="397F9FFD" w14:textId="77777777" w:rsidR="00D02C11" w:rsidRPr="00765FB9" w:rsidRDefault="00D02C11" w:rsidP="00D02C11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765FB9">
        <w:rPr>
          <w:sz w:val="24"/>
          <w:szCs w:val="24"/>
        </w:rPr>
        <w:t>013320</w:t>
      </w:r>
      <w:r w:rsidRPr="00765FB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65FB9">
        <w:rPr>
          <w:sz w:val="24"/>
          <w:szCs w:val="24"/>
        </w:rPr>
        <w:t>Köztemető-fenntartás és -működtetés,</w:t>
      </w:r>
    </w:p>
    <w:p w14:paraId="7029816D" w14:textId="77777777" w:rsidR="00D02C11" w:rsidRDefault="00D02C11" w:rsidP="00D02C11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013350</w:t>
      </w:r>
      <w:r w:rsidRPr="00765FB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65FB9">
        <w:rPr>
          <w:sz w:val="24"/>
          <w:szCs w:val="24"/>
        </w:rPr>
        <w:t xml:space="preserve">Az önkormányzati vagyonnal való gazdálkodással kapcsolatos </w:t>
      </w:r>
    </w:p>
    <w:p w14:paraId="03572E9C" w14:textId="77777777" w:rsidR="00D02C11" w:rsidRPr="00765FB9" w:rsidRDefault="00D02C11" w:rsidP="00D02C11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65FB9">
        <w:rPr>
          <w:sz w:val="24"/>
          <w:szCs w:val="24"/>
        </w:rPr>
        <w:t>feladatok</w:t>
      </w:r>
    </w:p>
    <w:p w14:paraId="42A3BB76" w14:textId="77777777" w:rsidR="00D02C11" w:rsidRDefault="00D02C11" w:rsidP="00D02C11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016020</w:t>
      </w:r>
      <w:r w:rsidRPr="00765FB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65FB9">
        <w:rPr>
          <w:sz w:val="24"/>
          <w:szCs w:val="24"/>
        </w:rPr>
        <w:t>Országos és helyi népszavazással kapcsolatos tevékenységek</w:t>
      </w:r>
    </w:p>
    <w:p w14:paraId="1E5B7ED4" w14:textId="77777777" w:rsidR="00D02C11" w:rsidRDefault="00D02C11" w:rsidP="00D02C11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A307F3"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  <w:t>- 041231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Rövid időtartamú közfoglalkoztatás</w:t>
      </w:r>
    </w:p>
    <w:p w14:paraId="371D4024" w14:textId="77777777" w:rsidR="00D02C11" w:rsidRDefault="00D02C11" w:rsidP="00D02C11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- 041232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Start-munka program - Téli közfoglalkoztatás</w:t>
      </w:r>
    </w:p>
    <w:p w14:paraId="78327699" w14:textId="77777777" w:rsidR="00D02C11" w:rsidRDefault="00D02C11" w:rsidP="00D02C11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- 041233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Hosszabb időtartamú közfoglalkoztatás</w:t>
      </w:r>
    </w:p>
    <w:p w14:paraId="42FCBD66" w14:textId="77777777" w:rsidR="00D02C11" w:rsidRDefault="00D02C11" w:rsidP="00D02C11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- 041237                           Közfoglalkoztatási mintaprogram növény</w:t>
      </w:r>
    </w:p>
    <w:p w14:paraId="74FAC898" w14:textId="77777777" w:rsidR="00D02C11" w:rsidRDefault="00D02C11" w:rsidP="00D02C11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- 045160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Közutak, hidak, alagutak üzemeltetése, fenntartása</w:t>
      </w:r>
    </w:p>
    <w:p w14:paraId="53EE678D" w14:textId="77777777" w:rsidR="00D02C11" w:rsidRDefault="00D02C11" w:rsidP="00D02C11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025CB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25CBC">
        <w:rPr>
          <w:sz w:val="24"/>
          <w:szCs w:val="24"/>
        </w:rPr>
        <w:t>051030</w:t>
      </w:r>
      <w:r w:rsidRPr="00025CBC">
        <w:rPr>
          <w:sz w:val="24"/>
          <w:szCs w:val="24"/>
        </w:rPr>
        <w:tab/>
      </w:r>
      <w:r w:rsidRPr="00025CBC">
        <w:rPr>
          <w:sz w:val="24"/>
          <w:szCs w:val="24"/>
        </w:rPr>
        <w:tab/>
      </w:r>
      <w:r>
        <w:rPr>
          <w:sz w:val="24"/>
          <w:szCs w:val="24"/>
        </w:rPr>
        <w:t>Nem veszélyes (települési) h</w:t>
      </w:r>
      <w:r w:rsidRPr="00025CBC">
        <w:rPr>
          <w:sz w:val="24"/>
          <w:szCs w:val="24"/>
        </w:rPr>
        <w:t>ulladék</w:t>
      </w:r>
      <w:r>
        <w:rPr>
          <w:sz w:val="24"/>
          <w:szCs w:val="24"/>
        </w:rPr>
        <w:t xml:space="preserve"> vegyes (ömlesztett)</w:t>
      </w:r>
    </w:p>
    <w:p w14:paraId="7C0781A2" w14:textId="77777777" w:rsidR="00D02C11" w:rsidRPr="00025CBC" w:rsidRDefault="00D02C11" w:rsidP="00D02C11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begyűjtése, szállítása, átrakása</w:t>
      </w:r>
      <w:r w:rsidRPr="00025CBC">
        <w:rPr>
          <w:sz w:val="24"/>
          <w:szCs w:val="24"/>
        </w:rPr>
        <w:t xml:space="preserve"> </w:t>
      </w:r>
    </w:p>
    <w:p w14:paraId="470515E4" w14:textId="77777777" w:rsidR="00D02C11" w:rsidRPr="00765FB9" w:rsidRDefault="00D02C11" w:rsidP="00D02C11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765FB9">
        <w:rPr>
          <w:sz w:val="24"/>
          <w:szCs w:val="24"/>
        </w:rPr>
        <w:t>064010</w:t>
      </w:r>
      <w:r>
        <w:rPr>
          <w:sz w:val="24"/>
          <w:szCs w:val="24"/>
        </w:rPr>
        <w:tab/>
      </w:r>
      <w:r w:rsidRPr="00765FB9">
        <w:rPr>
          <w:sz w:val="24"/>
          <w:szCs w:val="24"/>
        </w:rPr>
        <w:tab/>
        <w:t>Közvilágítás</w:t>
      </w:r>
    </w:p>
    <w:p w14:paraId="2925B75A" w14:textId="77777777" w:rsidR="00D02C11" w:rsidRPr="00765FB9" w:rsidRDefault="00D02C11" w:rsidP="00D02C11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066010</w:t>
      </w:r>
      <w:r w:rsidRPr="00765FB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65FB9">
        <w:rPr>
          <w:sz w:val="24"/>
          <w:szCs w:val="24"/>
        </w:rPr>
        <w:t>Zöldterület-kezelés</w:t>
      </w:r>
    </w:p>
    <w:p w14:paraId="26F7C446" w14:textId="77777777" w:rsidR="00D02C11" w:rsidRDefault="00D02C11" w:rsidP="00D02C11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066020</w:t>
      </w:r>
      <w:r w:rsidRPr="00765FB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65FB9">
        <w:rPr>
          <w:sz w:val="24"/>
          <w:szCs w:val="24"/>
        </w:rPr>
        <w:t>Város-, községgazdálkodási egyéb szolgáltatások</w:t>
      </w:r>
    </w:p>
    <w:p w14:paraId="0A317D56" w14:textId="77777777" w:rsidR="00D02C11" w:rsidRPr="00025CBC" w:rsidRDefault="00D02C11" w:rsidP="00D02C11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025CBC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Pr="00025CB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25CBC">
        <w:rPr>
          <w:sz w:val="24"/>
          <w:szCs w:val="24"/>
        </w:rPr>
        <w:t>076062</w:t>
      </w:r>
      <w:r w:rsidRPr="00025CBC">
        <w:rPr>
          <w:sz w:val="24"/>
          <w:szCs w:val="24"/>
        </w:rPr>
        <w:tab/>
      </w:r>
      <w:r w:rsidRPr="00025CBC">
        <w:rPr>
          <w:sz w:val="24"/>
          <w:szCs w:val="24"/>
        </w:rPr>
        <w:tab/>
        <w:t>Település-egészségügyi feladatok</w:t>
      </w:r>
    </w:p>
    <w:p w14:paraId="27A1FFCB" w14:textId="77777777" w:rsidR="00D02C11" w:rsidRDefault="00D02C11" w:rsidP="00D02C11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0810</w:t>
      </w:r>
      <w:r>
        <w:rPr>
          <w:sz w:val="24"/>
          <w:szCs w:val="24"/>
        </w:rPr>
        <w:t>30</w:t>
      </w:r>
      <w:r w:rsidRPr="00765FB9">
        <w:rPr>
          <w:sz w:val="24"/>
          <w:szCs w:val="24"/>
        </w:rPr>
        <w:tab/>
      </w:r>
      <w:r>
        <w:rPr>
          <w:sz w:val="24"/>
          <w:szCs w:val="24"/>
        </w:rPr>
        <w:tab/>
        <w:t>Sportlétesítmények, edzőtáborok működtetése és fejlesztése</w:t>
      </w:r>
    </w:p>
    <w:p w14:paraId="0CDEE764" w14:textId="77777777" w:rsidR="00D02C11" w:rsidRDefault="00D02C11" w:rsidP="00D02C11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025CBC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>- 082044                          Könyvtári szolgáltatások</w:t>
      </w:r>
    </w:p>
    <w:p w14:paraId="5E5F963B" w14:textId="77777777" w:rsidR="00D02C11" w:rsidRDefault="00D02C11" w:rsidP="00D02C11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>- 082091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Közművelődés – közösségi és társadalmi részvétel fejlesztése</w:t>
      </w:r>
    </w:p>
    <w:p w14:paraId="14134A66" w14:textId="77777777" w:rsidR="00D02C11" w:rsidRDefault="00D02C11" w:rsidP="00D02C11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- 082092                          Közművelődés - hagyomány, közösségi </w:t>
      </w:r>
      <w:proofErr w:type="spellStart"/>
      <w:r>
        <w:rPr>
          <w:sz w:val="24"/>
          <w:szCs w:val="24"/>
        </w:rPr>
        <w:t>kultúrális</w:t>
      </w:r>
      <w:proofErr w:type="spellEnd"/>
      <w:r>
        <w:rPr>
          <w:sz w:val="24"/>
          <w:szCs w:val="24"/>
        </w:rPr>
        <w:t xml:space="preserve"> értékek gondozása</w:t>
      </w:r>
    </w:p>
    <w:p w14:paraId="4319F349" w14:textId="77777777" w:rsidR="00D02C11" w:rsidRDefault="00D02C11" w:rsidP="00D02C11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  <w:t>- 096015</w:t>
      </w:r>
      <w:r>
        <w:rPr>
          <w:sz w:val="24"/>
          <w:szCs w:val="24"/>
        </w:rPr>
        <w:tab/>
        <w:t>Gyermekétkeztetés köznevelési intézményben</w:t>
      </w:r>
    </w:p>
    <w:p w14:paraId="55971541" w14:textId="77777777" w:rsidR="00D02C11" w:rsidRDefault="00D02C11" w:rsidP="00D02C11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  <w:t>- 096025</w:t>
      </w:r>
      <w:r>
        <w:rPr>
          <w:sz w:val="24"/>
          <w:szCs w:val="24"/>
        </w:rPr>
        <w:tab/>
        <w:t>Munkahelyi étkeztetés köznevelési intézményben</w:t>
      </w:r>
    </w:p>
    <w:p w14:paraId="2017415F" w14:textId="77777777" w:rsidR="00D02C11" w:rsidRPr="00C419DB" w:rsidRDefault="00D02C11" w:rsidP="00D02C11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C419DB">
        <w:rPr>
          <w:sz w:val="24"/>
          <w:szCs w:val="24"/>
        </w:rPr>
        <w:t>- 106020</w:t>
      </w:r>
      <w:r w:rsidRPr="00C419DB">
        <w:rPr>
          <w:sz w:val="24"/>
          <w:szCs w:val="24"/>
        </w:rPr>
        <w:tab/>
        <w:t>Lakásfenntartással, lakhatással összefüggő ellátások</w:t>
      </w:r>
    </w:p>
    <w:p w14:paraId="37339C6C" w14:textId="77777777" w:rsidR="00D02C11" w:rsidRPr="00C419DB" w:rsidRDefault="00D02C11" w:rsidP="00D02C11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C419DB">
        <w:rPr>
          <w:sz w:val="24"/>
          <w:szCs w:val="24"/>
        </w:rPr>
        <w:t xml:space="preserve">       - 107051</w:t>
      </w:r>
      <w:r>
        <w:rPr>
          <w:sz w:val="24"/>
          <w:szCs w:val="24"/>
        </w:rPr>
        <w:t xml:space="preserve"> </w:t>
      </w:r>
      <w:r w:rsidRPr="00C419DB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</w:t>
      </w:r>
      <w:r w:rsidRPr="00C419DB">
        <w:rPr>
          <w:sz w:val="24"/>
          <w:szCs w:val="24"/>
        </w:rPr>
        <w:t xml:space="preserve">Szociális étkeztetés </w:t>
      </w:r>
    </w:p>
    <w:p w14:paraId="5204BCF1" w14:textId="77777777" w:rsidR="00D02C11" w:rsidRPr="00C419DB" w:rsidRDefault="00D02C11" w:rsidP="00D02C11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C419DB">
        <w:rPr>
          <w:sz w:val="24"/>
          <w:szCs w:val="24"/>
        </w:rPr>
        <w:t xml:space="preserve">       - 107055                     </w:t>
      </w:r>
      <w:r>
        <w:rPr>
          <w:sz w:val="24"/>
          <w:szCs w:val="24"/>
        </w:rPr>
        <w:t xml:space="preserve">    </w:t>
      </w:r>
      <w:r w:rsidRPr="00C419DB">
        <w:rPr>
          <w:sz w:val="24"/>
          <w:szCs w:val="24"/>
        </w:rPr>
        <w:t>Falugondnoki, tanyagondnoki szolgáltatás</w:t>
      </w:r>
    </w:p>
    <w:p w14:paraId="1AD13DFF" w14:textId="77777777" w:rsidR="00D02C11" w:rsidRDefault="00D02C11" w:rsidP="00D02C11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Style w:val="Lbjegyzet-hivatkozs"/>
          <w:sz w:val="24"/>
          <w:szCs w:val="24"/>
        </w:rPr>
        <w:footnoteReference w:id="1"/>
      </w:r>
      <w:r w:rsidRPr="008333E3">
        <w:rPr>
          <w:sz w:val="24"/>
          <w:szCs w:val="24"/>
        </w:rPr>
        <w:t>- 104037</w:t>
      </w:r>
      <w:r w:rsidRPr="008333E3">
        <w:rPr>
          <w:sz w:val="24"/>
          <w:szCs w:val="24"/>
        </w:rPr>
        <w:tab/>
      </w:r>
      <w:r w:rsidRPr="008333E3">
        <w:rPr>
          <w:sz w:val="24"/>
          <w:szCs w:val="24"/>
        </w:rPr>
        <w:tab/>
      </w:r>
      <w:r w:rsidRPr="008333E3">
        <w:rPr>
          <w:sz w:val="24"/>
          <w:szCs w:val="24"/>
        </w:rPr>
        <w:tab/>
        <w:t>Intézményen kívüli gyermekétkeztetés</w:t>
      </w:r>
    </w:p>
    <w:p w14:paraId="68442E4F" w14:textId="77777777" w:rsidR="00D02C11" w:rsidRDefault="00D02C11" w:rsidP="00D02C11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Style w:val="Lbjegyzet-hivatkozs"/>
          <w:sz w:val="24"/>
          <w:szCs w:val="24"/>
        </w:rPr>
        <w:footnoteReference w:id="2"/>
      </w:r>
      <w:r>
        <w:rPr>
          <w:sz w:val="24"/>
          <w:szCs w:val="24"/>
        </w:rPr>
        <w:t xml:space="preserve">- </w:t>
      </w:r>
      <w:r w:rsidRPr="000A6824">
        <w:rPr>
          <w:sz w:val="24"/>
          <w:szCs w:val="24"/>
        </w:rPr>
        <w:t xml:space="preserve">107080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A6824">
        <w:rPr>
          <w:sz w:val="24"/>
          <w:szCs w:val="24"/>
        </w:rPr>
        <w:t>Esélyegyenlőség elősegítését célzó tevékenységek és programok</w:t>
      </w:r>
    </w:p>
    <w:p w14:paraId="1AB18244" w14:textId="77777777" w:rsidR="00D02C11" w:rsidRDefault="00D02C11" w:rsidP="00D02C11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Style w:val="Lbjegyzet-hivatkozs"/>
          <w:sz w:val="24"/>
          <w:szCs w:val="24"/>
        </w:rPr>
        <w:footnoteReference w:id="3"/>
      </w:r>
      <w:r>
        <w:rPr>
          <w:sz w:val="24"/>
          <w:szCs w:val="24"/>
        </w:rPr>
        <w:t>- 047410</w:t>
      </w:r>
      <w:r w:rsidRPr="000A682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Ár- és belvízvédelemmel összefüggő tevékenységek</w:t>
      </w:r>
    </w:p>
    <w:p w14:paraId="26DF1DF5" w14:textId="77777777" w:rsidR="00D02C11" w:rsidRPr="008333E3" w:rsidRDefault="00D02C11" w:rsidP="00D02C11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Style w:val="Lbjegyzet-hivatkozs"/>
          <w:sz w:val="24"/>
          <w:szCs w:val="24"/>
        </w:rPr>
        <w:footnoteReference w:id="4"/>
      </w:r>
      <w:r>
        <w:rPr>
          <w:sz w:val="24"/>
          <w:szCs w:val="24"/>
        </w:rPr>
        <w:t xml:space="preserve"> - 052020                         Szennyvíz gyűjtése, tisztítása, elhelyezése</w:t>
      </w:r>
    </w:p>
    <w:p w14:paraId="588CFCC5" w14:textId="77777777" w:rsidR="00D02C11" w:rsidRDefault="00D02C11" w:rsidP="00D02C11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</w:p>
    <w:p w14:paraId="33C9F752" w14:textId="77777777" w:rsidR="00D02C11" w:rsidRDefault="00D02C11" w:rsidP="00D02C11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</w:p>
    <w:p w14:paraId="6621D1E3" w14:textId="77777777" w:rsidR="00D02C11" w:rsidRDefault="00D02C11" w:rsidP="00D02C11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</w:p>
    <w:p w14:paraId="3A7DEE25" w14:textId="77777777" w:rsidR="00D02C11" w:rsidRDefault="00D02C11" w:rsidP="00D02C11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</w:p>
    <w:p w14:paraId="6F824AAF" w14:textId="77777777" w:rsidR="00D02C11" w:rsidRDefault="00D02C11" w:rsidP="00D02C11">
      <w:pPr>
        <w:tabs>
          <w:tab w:val="left" w:pos="454"/>
          <w:tab w:val="left" w:pos="2835"/>
        </w:tabs>
        <w:jc w:val="center"/>
        <w:rPr>
          <w:b/>
        </w:rPr>
      </w:pPr>
      <w:bookmarkStart w:id="0" w:name="_GoBack"/>
      <w:bookmarkEnd w:id="0"/>
    </w:p>
    <w:p w14:paraId="7478060B" w14:textId="77777777" w:rsidR="00D02C11" w:rsidRDefault="00D02C11" w:rsidP="00D02C11">
      <w:pPr>
        <w:jc w:val="center"/>
        <w:rPr>
          <w:b/>
        </w:rPr>
      </w:pPr>
    </w:p>
    <w:p w14:paraId="3B8CD88B" w14:textId="77777777" w:rsidR="00D02C11" w:rsidRDefault="00D02C11" w:rsidP="00D02C11">
      <w:pPr>
        <w:jc w:val="center"/>
        <w:rPr>
          <w:b/>
        </w:rPr>
      </w:pPr>
    </w:p>
    <w:p w14:paraId="255C32C6" w14:textId="77777777" w:rsidR="00D02C11" w:rsidRDefault="00D02C11" w:rsidP="00D02C11">
      <w:pPr>
        <w:jc w:val="center"/>
        <w:rPr>
          <w:b/>
        </w:rPr>
      </w:pPr>
    </w:p>
    <w:p w14:paraId="21F9C837" w14:textId="77777777" w:rsidR="00E17362" w:rsidRDefault="00E17362"/>
    <w:sectPr w:rsidR="00E17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EC2FB" w14:textId="77777777" w:rsidR="0079441E" w:rsidRDefault="0079441E" w:rsidP="00D02C11">
      <w:pPr>
        <w:spacing w:line="240" w:lineRule="auto"/>
      </w:pPr>
      <w:r>
        <w:separator/>
      </w:r>
    </w:p>
  </w:endnote>
  <w:endnote w:type="continuationSeparator" w:id="0">
    <w:p w14:paraId="5E7C7BDB" w14:textId="77777777" w:rsidR="0079441E" w:rsidRDefault="0079441E" w:rsidP="00D02C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14A62" w14:textId="77777777" w:rsidR="0079441E" w:rsidRDefault="0079441E" w:rsidP="00D02C11">
      <w:pPr>
        <w:spacing w:line="240" w:lineRule="auto"/>
      </w:pPr>
      <w:r>
        <w:separator/>
      </w:r>
    </w:p>
  </w:footnote>
  <w:footnote w:type="continuationSeparator" w:id="0">
    <w:p w14:paraId="37BF48C3" w14:textId="77777777" w:rsidR="0079441E" w:rsidRDefault="0079441E" w:rsidP="00D02C11">
      <w:pPr>
        <w:spacing w:line="240" w:lineRule="auto"/>
      </w:pPr>
      <w:r>
        <w:continuationSeparator/>
      </w:r>
    </w:p>
  </w:footnote>
  <w:footnote w:id="1">
    <w:p w14:paraId="5D14AD72" w14:textId="77777777" w:rsidR="00D02C11" w:rsidRDefault="00D02C11" w:rsidP="00D02C11">
      <w:pPr>
        <w:pStyle w:val="Lbjegyzetszveg"/>
      </w:pPr>
      <w:r>
        <w:rPr>
          <w:rStyle w:val="Lbjegyzet-hivatkozs"/>
        </w:rPr>
        <w:footnoteRef/>
      </w:r>
      <w:r>
        <w:t xml:space="preserve"> Kiegészítette a 2/2016. (III.24.) önkormányzati rendelet. Hatályos: 2016. március 25-től.</w:t>
      </w:r>
    </w:p>
  </w:footnote>
  <w:footnote w:id="2">
    <w:p w14:paraId="7D4ECE3E" w14:textId="77777777" w:rsidR="00D02C11" w:rsidRDefault="00D02C11" w:rsidP="00D02C11">
      <w:pPr>
        <w:pStyle w:val="Lbjegyzetszveg"/>
      </w:pPr>
      <w:r>
        <w:rPr>
          <w:rStyle w:val="Lbjegyzet-hivatkozs"/>
        </w:rPr>
        <w:footnoteRef/>
      </w:r>
      <w:r>
        <w:t xml:space="preserve"> Kiegészítette a 3/2018. (IV.12.) önkormányzati rendelet. Hatályos: 2018. április 13-tól.</w:t>
      </w:r>
    </w:p>
  </w:footnote>
  <w:footnote w:id="3">
    <w:p w14:paraId="534B2CF0" w14:textId="77777777" w:rsidR="00D02C11" w:rsidRDefault="00D02C11" w:rsidP="00D02C11">
      <w:pPr>
        <w:pStyle w:val="Lbjegyzetszveg"/>
      </w:pPr>
      <w:r>
        <w:rPr>
          <w:rStyle w:val="Lbjegyzet-hivatkozs"/>
        </w:rPr>
        <w:footnoteRef/>
      </w:r>
      <w:r>
        <w:t xml:space="preserve"> Kiegészítette a 3/2019. (II.14.) önkormányzati rendelet. Hatályos: 2019. február 15-től.</w:t>
      </w:r>
    </w:p>
  </w:footnote>
  <w:footnote w:id="4">
    <w:p w14:paraId="0607DC51" w14:textId="77777777" w:rsidR="00D02C11" w:rsidRDefault="00D02C11" w:rsidP="00D02C11">
      <w:pPr>
        <w:pStyle w:val="Lbjegyzetszveg"/>
      </w:pPr>
      <w:r>
        <w:rPr>
          <w:rStyle w:val="Lbjegyzet-hivatkozs"/>
        </w:rPr>
        <w:footnoteRef/>
      </w:r>
      <w:r>
        <w:t xml:space="preserve"> Kiegészítette a 3/2019. (II.14.) önkormányzati rendelet. Hatályos: 2019. február 15-től.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53"/>
    <w:rsid w:val="0079441E"/>
    <w:rsid w:val="00825C53"/>
    <w:rsid w:val="00D02C11"/>
    <w:rsid w:val="00E1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A2393-601A-4E2C-B87B-8E11A0B1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02C11"/>
    <w:pPr>
      <w:spacing w:after="0" w:line="240" w:lineRule="exact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">
    <w:name w:val="Char1 Char Char Char"/>
    <w:basedOn w:val="Norml"/>
    <w:rsid w:val="00D02C11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customStyle="1" w:styleId="behuz1">
    <w:name w:val="behuz_1"/>
    <w:basedOn w:val="Norml"/>
    <w:next w:val="Norml"/>
    <w:rsid w:val="00D02C11"/>
    <w:pPr>
      <w:tabs>
        <w:tab w:val="left" w:pos="454"/>
      </w:tabs>
      <w:ind w:left="454" w:hanging="284"/>
    </w:pPr>
  </w:style>
  <w:style w:type="paragraph" w:styleId="Lbjegyzetszveg">
    <w:name w:val="footnote text"/>
    <w:basedOn w:val="Norml"/>
    <w:link w:val="LbjegyzetszvegChar"/>
    <w:semiHidden/>
    <w:rsid w:val="00D02C11"/>
  </w:style>
  <w:style w:type="character" w:customStyle="1" w:styleId="LbjegyzetszvegChar">
    <w:name w:val="Lábjegyzetszöveg Char"/>
    <w:basedOn w:val="Bekezdsalapbettpusa"/>
    <w:link w:val="Lbjegyzetszveg"/>
    <w:semiHidden/>
    <w:rsid w:val="00D02C1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D02C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2019-05-17T14:00:00Z</dcterms:created>
  <dcterms:modified xsi:type="dcterms:W3CDTF">2019-05-17T14:00:00Z</dcterms:modified>
</cp:coreProperties>
</file>