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9E" w:rsidRPr="00B92B3E" w:rsidRDefault="0075729E" w:rsidP="0075729E">
      <w:pPr>
        <w:jc w:val="right"/>
        <w:rPr>
          <w:b/>
        </w:rPr>
      </w:pPr>
      <w:r w:rsidRPr="00B92B3E">
        <w:rPr>
          <w:b/>
        </w:rPr>
        <w:t xml:space="preserve">4. sz. </w:t>
      </w:r>
      <w:proofErr w:type="gramStart"/>
      <w:r w:rsidRPr="00B92B3E">
        <w:rPr>
          <w:b/>
        </w:rPr>
        <w:t>melléklet</w:t>
      </w:r>
      <w:r w:rsidRPr="00B92B3E">
        <w:rPr>
          <w:rStyle w:val="Lbjegyzet-hivatkozs"/>
          <w:b/>
        </w:rPr>
        <w:footnoteReference w:id="1"/>
      </w:r>
      <w:r w:rsidRPr="00B92B3E">
        <w:rPr>
          <w:b/>
          <w:vertAlign w:val="superscript"/>
        </w:rPr>
        <w:t>,</w:t>
      </w:r>
      <w:proofErr w:type="gramEnd"/>
      <w:r w:rsidRPr="00B92B3E">
        <w:rPr>
          <w:rStyle w:val="Lbjegyzet-hivatkozs"/>
          <w:b/>
        </w:rPr>
        <w:footnoteReference w:id="2"/>
      </w:r>
    </w:p>
    <w:p w:rsidR="007F0A35" w:rsidRPr="0075729E" w:rsidRDefault="007F0A35" w:rsidP="0075729E">
      <w:bookmarkStart w:id="0" w:name="_GoBack"/>
      <w:bookmarkEnd w:id="0"/>
    </w:p>
    <w:sectPr w:rsidR="007F0A35" w:rsidRPr="0075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9E" w:rsidRDefault="0075729E" w:rsidP="0075729E">
      <w:r>
        <w:separator/>
      </w:r>
    </w:p>
  </w:endnote>
  <w:endnote w:type="continuationSeparator" w:id="0">
    <w:p w:rsidR="0075729E" w:rsidRDefault="0075729E" w:rsidP="0075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9E" w:rsidRDefault="0075729E" w:rsidP="0075729E">
      <w:r>
        <w:separator/>
      </w:r>
    </w:p>
  </w:footnote>
  <w:footnote w:type="continuationSeparator" w:id="0">
    <w:p w:rsidR="0075729E" w:rsidRDefault="0075729E" w:rsidP="0075729E">
      <w:r>
        <w:continuationSeparator/>
      </w:r>
    </w:p>
  </w:footnote>
  <w:footnote w:id="1">
    <w:p w:rsidR="0075729E" w:rsidRDefault="0075729E" w:rsidP="0075729E">
      <w:pPr>
        <w:pStyle w:val="Lbjegyzetszveg"/>
      </w:pPr>
      <w:r>
        <w:rPr>
          <w:rStyle w:val="Lbjegyzet-hivatkozs"/>
        </w:rPr>
        <w:footnoteRef/>
      </w:r>
      <w:r>
        <w:t xml:space="preserve"> Módosította a 10/2007. (VI.08) rendelet 7.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</w:t>
      </w:r>
    </w:p>
  </w:footnote>
  <w:footnote w:id="2">
    <w:p w:rsidR="0075729E" w:rsidRDefault="0075729E" w:rsidP="0075729E">
      <w:pPr>
        <w:pStyle w:val="Lbjegyzetszveg"/>
      </w:pPr>
      <w:r>
        <w:rPr>
          <w:rStyle w:val="Lbjegyzet-hivatkozs"/>
        </w:rPr>
        <w:footnoteRef/>
      </w:r>
      <w:r>
        <w:t xml:space="preserve"> Megsemmisítette az AB 195/2010. (XII.17.) sz. határozat.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02"/>
    <w:rsid w:val="00672102"/>
    <w:rsid w:val="0075729E"/>
    <w:rsid w:val="007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7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75729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5729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572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7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75729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5729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57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19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Gólya Orsolya</dc:creator>
  <cp:lastModifiedBy>Gólya Orsolya</cp:lastModifiedBy>
  <cp:revision>2</cp:revision>
  <dcterms:created xsi:type="dcterms:W3CDTF">2014-01-16T10:56:00Z</dcterms:created>
  <dcterms:modified xsi:type="dcterms:W3CDTF">2014-01-16T11:02:00Z</dcterms:modified>
</cp:coreProperties>
</file>