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41" w:rsidRPr="000A2141" w:rsidRDefault="000A2141" w:rsidP="0011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141" w:rsidRPr="00114CB7" w:rsidRDefault="000A2141" w:rsidP="00114CB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14CB7">
        <w:rPr>
          <w:rFonts w:ascii="Times New Roman" w:hAnsi="Times New Roman" w:cs="Times New Roman"/>
          <w:sz w:val="24"/>
          <w:szCs w:val="24"/>
        </w:rPr>
        <w:t>Sárosd Nagyközség Önkormányzata Képviselő-testületének</w:t>
      </w:r>
    </w:p>
    <w:p w:rsidR="000A2141" w:rsidRDefault="000A2141" w:rsidP="00114CB7">
      <w:pPr>
        <w:pStyle w:val="Listaszerbekezds"/>
        <w:spacing w:after="0" w:line="240" w:lineRule="auto"/>
        <w:ind w:left="696"/>
        <w:jc w:val="center"/>
        <w:rPr>
          <w:rFonts w:ascii="Times New Roman" w:hAnsi="Times New Roman" w:cs="Times New Roman"/>
          <w:sz w:val="24"/>
          <w:szCs w:val="24"/>
        </w:rPr>
      </w:pPr>
    </w:p>
    <w:p w:rsidR="000A2141" w:rsidRPr="00114CB7" w:rsidRDefault="00875BCB" w:rsidP="00114CB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20/</w:t>
      </w:r>
      <w:r w:rsidR="000A2141" w:rsidRPr="00114CB7">
        <w:rPr>
          <w:rFonts w:ascii="Times New Roman" w:hAnsi="Times New Roman" w:cs="Times New Roman"/>
          <w:sz w:val="24"/>
          <w:szCs w:val="24"/>
        </w:rPr>
        <w:t>2015 (XII.21.) önkormányzati rendelete</w:t>
      </w:r>
    </w:p>
    <w:p w:rsidR="000A2141" w:rsidRPr="000A2141" w:rsidRDefault="000A2141" w:rsidP="00114CB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11212" w:rsidRPr="00114CB7" w:rsidRDefault="000A2141" w:rsidP="00114CB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14CB7">
        <w:rPr>
          <w:rFonts w:ascii="Times New Roman" w:hAnsi="Times New Roman" w:cs="Times New Roman"/>
          <w:sz w:val="24"/>
          <w:szCs w:val="24"/>
        </w:rPr>
        <w:t xml:space="preserve">A helyi szociális ellátásokról szóló 2/2015. </w:t>
      </w:r>
      <w:r w:rsidR="00611212" w:rsidRPr="00114CB7">
        <w:rPr>
          <w:rFonts w:ascii="Times New Roman" w:hAnsi="Times New Roman" w:cs="Times New Roman"/>
          <w:sz w:val="24"/>
          <w:szCs w:val="24"/>
        </w:rPr>
        <w:t>(</w:t>
      </w:r>
      <w:r w:rsidRPr="00114CB7">
        <w:rPr>
          <w:rFonts w:ascii="Times New Roman" w:hAnsi="Times New Roman" w:cs="Times New Roman"/>
          <w:sz w:val="24"/>
          <w:szCs w:val="24"/>
        </w:rPr>
        <w:t xml:space="preserve">II.26.) önkormányzati rendelet </w:t>
      </w:r>
      <w:r w:rsidR="00611212" w:rsidRPr="00114CB7">
        <w:rPr>
          <w:rFonts w:ascii="Times New Roman" w:hAnsi="Times New Roman" w:cs="Times New Roman"/>
          <w:sz w:val="24"/>
          <w:szCs w:val="24"/>
        </w:rPr>
        <w:t>módosításáról</w:t>
      </w:r>
    </w:p>
    <w:p w:rsidR="00611212" w:rsidRDefault="00611212" w:rsidP="00114CB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11212" w:rsidRDefault="00611212" w:rsidP="00114CB7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11212" w:rsidRDefault="000A2141" w:rsidP="00114CB7">
      <w:pPr>
        <w:pStyle w:val="NormlWeb"/>
        <w:spacing w:before="0" w:beforeAutospacing="0" w:after="0" w:afterAutospacing="0"/>
        <w:jc w:val="both"/>
      </w:pPr>
      <w:r w:rsidRPr="000A2141">
        <w:t>Sárosd Nagyközség Önkormányzata Képviselő-testülete Magyarország Alaptörvénye 32. cikk (1) bekezdés</w:t>
      </w:r>
      <w:r w:rsidR="00611212">
        <w:t xml:space="preserve"> </w:t>
      </w:r>
      <w:r w:rsidRPr="000A2141">
        <w:t xml:space="preserve">a) pontjában megállapított jogalkotói hatáskörében, a szociális igazgatásról és szociális ellátásokról szóló 1993. évi III. törvény </w:t>
      </w:r>
      <w:r w:rsidR="00611212">
        <w:t>92. § (1) bekezdés a) pontjában foglalt felhatalmazás alapján, Magyarország helyi önkormányzatairól szóló 2011. évi CLXXXIX törvény 13.§ (1) bekezdés 8. pontjában meghatározott feladatkörében eljár</w:t>
      </w:r>
      <w:r w:rsidR="00114CB7">
        <w:t>va a következőket rendeli el:</w:t>
      </w:r>
    </w:p>
    <w:p w:rsidR="00114CB7" w:rsidRDefault="00114CB7" w:rsidP="00114CB7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14CB7" w:rsidRDefault="00114CB7" w:rsidP="0011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778" w:rsidRPr="00114CB7" w:rsidRDefault="00114CB7" w:rsidP="00114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734E5" w:rsidRPr="00114CB7">
        <w:rPr>
          <w:rFonts w:ascii="Times New Roman" w:hAnsi="Times New Roman" w:cs="Times New Roman"/>
          <w:sz w:val="24"/>
          <w:szCs w:val="24"/>
        </w:rPr>
        <w:t>§ Sárosd Nagyközség Önkormányzata Képviselő-testület</w:t>
      </w:r>
      <w:r>
        <w:rPr>
          <w:rFonts w:ascii="Times New Roman" w:hAnsi="Times New Roman" w:cs="Times New Roman"/>
          <w:sz w:val="24"/>
          <w:szCs w:val="24"/>
        </w:rPr>
        <w:t>ének</w:t>
      </w:r>
      <w:r w:rsidR="00E734E5" w:rsidRPr="00114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E734E5" w:rsidRPr="00114CB7">
        <w:rPr>
          <w:rFonts w:ascii="Times New Roman" w:hAnsi="Times New Roman" w:cs="Times New Roman"/>
          <w:sz w:val="24"/>
          <w:szCs w:val="24"/>
        </w:rPr>
        <w:t>a helyi szociális ellátásokról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E734E5" w:rsidRPr="00114CB7">
        <w:rPr>
          <w:rFonts w:ascii="Times New Roman" w:hAnsi="Times New Roman" w:cs="Times New Roman"/>
          <w:sz w:val="24"/>
          <w:szCs w:val="24"/>
        </w:rPr>
        <w:t xml:space="preserve"> szóló 2/2015.</w:t>
      </w:r>
      <w:r w:rsidR="00AC6778" w:rsidRPr="00114CB7">
        <w:rPr>
          <w:rFonts w:ascii="Times New Roman" w:hAnsi="Times New Roman" w:cs="Times New Roman"/>
          <w:sz w:val="24"/>
          <w:szCs w:val="24"/>
        </w:rPr>
        <w:t>(II.26.) önkormányzati rendelet</w:t>
      </w:r>
      <w:r>
        <w:rPr>
          <w:rFonts w:ascii="Times New Roman" w:hAnsi="Times New Roman" w:cs="Times New Roman"/>
          <w:sz w:val="24"/>
          <w:szCs w:val="24"/>
        </w:rPr>
        <w:t>e</w:t>
      </w:r>
      <w:r w:rsidR="00AC6778" w:rsidRPr="00114CB7">
        <w:rPr>
          <w:rFonts w:ascii="Times New Roman" w:hAnsi="Times New Roman" w:cs="Times New Roman"/>
          <w:sz w:val="24"/>
          <w:szCs w:val="24"/>
        </w:rPr>
        <w:t xml:space="preserve"> (továbbiakban: Rendelet) 3. §</w:t>
      </w:r>
      <w:proofErr w:type="spellStart"/>
      <w:r w:rsidR="00AC6778" w:rsidRPr="00114CB7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="00AC6778" w:rsidRPr="00114CB7">
        <w:rPr>
          <w:rFonts w:ascii="Times New Roman" w:hAnsi="Times New Roman" w:cs="Times New Roman"/>
          <w:sz w:val="24"/>
          <w:szCs w:val="24"/>
        </w:rPr>
        <w:t xml:space="preserve"> helyébe a következő rendelkezés lép:</w:t>
      </w:r>
    </w:p>
    <w:p w:rsidR="00114CB7" w:rsidRDefault="00114CB7" w:rsidP="00114CB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6778" w:rsidRPr="00D44A91" w:rsidRDefault="00114CB7" w:rsidP="00114C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A91">
        <w:rPr>
          <w:rFonts w:ascii="Times New Roman" w:hAnsi="Times New Roman" w:cs="Times New Roman"/>
          <w:i/>
          <w:sz w:val="24"/>
          <w:szCs w:val="24"/>
        </w:rPr>
        <w:t>„</w:t>
      </w:r>
      <w:r w:rsidR="00AC6778" w:rsidRPr="00D44A91">
        <w:rPr>
          <w:rFonts w:ascii="Times New Roman" w:hAnsi="Times New Roman" w:cs="Times New Roman"/>
          <w:i/>
          <w:sz w:val="24"/>
          <w:szCs w:val="24"/>
        </w:rPr>
        <w:t>3.§ E rendeletben meghatározott, szociális rászorultságtól függő pénzbeli és természetbeni támogatások vonatkozásában</w:t>
      </w:r>
      <w:r w:rsidRPr="00D44A91">
        <w:rPr>
          <w:rFonts w:ascii="Times New Roman" w:hAnsi="Times New Roman" w:cs="Times New Roman"/>
          <w:i/>
          <w:sz w:val="24"/>
          <w:szCs w:val="24"/>
        </w:rPr>
        <w:t>,</w:t>
      </w:r>
      <w:r w:rsidR="00AC6778" w:rsidRPr="00D44A91">
        <w:rPr>
          <w:rFonts w:ascii="Times New Roman" w:hAnsi="Times New Roman" w:cs="Times New Roman"/>
          <w:i/>
          <w:sz w:val="24"/>
          <w:szCs w:val="24"/>
        </w:rPr>
        <w:t xml:space="preserve"> a rendkívüli települési támogatás, a temetési támogatás tekintetében a Képviselő-testülettől kapott átruházott hatáskörben a Polgármester</w:t>
      </w:r>
      <w:r w:rsidRPr="00D44A91">
        <w:rPr>
          <w:rFonts w:ascii="Times New Roman" w:hAnsi="Times New Roman" w:cs="Times New Roman"/>
          <w:i/>
          <w:sz w:val="24"/>
          <w:szCs w:val="24"/>
        </w:rPr>
        <w:t xml:space="preserve"> jár el. A</w:t>
      </w:r>
      <w:r w:rsidR="00AC6778" w:rsidRPr="00D44A91">
        <w:rPr>
          <w:rFonts w:ascii="Times New Roman" w:hAnsi="Times New Roman" w:cs="Times New Roman"/>
          <w:i/>
          <w:sz w:val="24"/>
          <w:szCs w:val="24"/>
        </w:rPr>
        <w:t xml:space="preserve"> lakhatási támogatás, a gyógyszertámogatás tekintetében a Képviselő-testülettől kapott átruházott hatáskörb</w:t>
      </w:r>
      <w:r w:rsidRPr="00D44A91">
        <w:rPr>
          <w:rFonts w:ascii="Times New Roman" w:hAnsi="Times New Roman" w:cs="Times New Roman"/>
          <w:i/>
          <w:sz w:val="24"/>
          <w:szCs w:val="24"/>
        </w:rPr>
        <w:t>e</w:t>
      </w:r>
      <w:r w:rsidR="00AC6778" w:rsidRPr="00D44A91">
        <w:rPr>
          <w:rFonts w:ascii="Times New Roman" w:hAnsi="Times New Roman" w:cs="Times New Roman"/>
          <w:i/>
          <w:sz w:val="24"/>
          <w:szCs w:val="24"/>
        </w:rPr>
        <w:t>n a jegyző, a várandós anyák támogatása tekintetében a Képviselő-testülettől kapott átruházott hatáskörben a Szociális és Egészségügyi Bizottság, fiatalok első lakáshoz jutásának támogatása tekintetében a Képviselő-testület jár el, e rendelet eljárási szabályai szerint.</w:t>
      </w:r>
      <w:r w:rsidRPr="00D44A91">
        <w:rPr>
          <w:rFonts w:ascii="Times New Roman" w:hAnsi="Times New Roman" w:cs="Times New Roman"/>
          <w:i/>
          <w:sz w:val="24"/>
          <w:szCs w:val="24"/>
        </w:rPr>
        <w:t>”</w:t>
      </w:r>
    </w:p>
    <w:p w:rsidR="00114CB7" w:rsidRDefault="00114CB7" w:rsidP="00114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193" w:rsidRPr="00114CB7" w:rsidRDefault="0088754C" w:rsidP="00114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B7">
        <w:rPr>
          <w:rFonts w:ascii="Times New Roman" w:hAnsi="Times New Roman" w:cs="Times New Roman"/>
          <w:sz w:val="24"/>
          <w:szCs w:val="24"/>
        </w:rPr>
        <w:t>2</w:t>
      </w:r>
      <w:r w:rsidR="00D97193" w:rsidRPr="00114CB7">
        <w:rPr>
          <w:rFonts w:ascii="Times New Roman" w:hAnsi="Times New Roman" w:cs="Times New Roman"/>
          <w:sz w:val="24"/>
          <w:szCs w:val="24"/>
        </w:rPr>
        <w:t>.§ A Rendelet a következő ,10/</w:t>
      </w:r>
      <w:proofErr w:type="gramStart"/>
      <w:r w:rsidR="00D97193" w:rsidRPr="00114CB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97193" w:rsidRPr="00114CB7">
        <w:rPr>
          <w:rFonts w:ascii="Times New Roman" w:hAnsi="Times New Roman" w:cs="Times New Roman"/>
          <w:sz w:val="24"/>
          <w:szCs w:val="24"/>
        </w:rPr>
        <w:t xml:space="preserve"> §</w:t>
      </w:r>
      <w:proofErr w:type="spellStart"/>
      <w:r w:rsidR="00D97193" w:rsidRPr="00114CB7">
        <w:rPr>
          <w:rFonts w:ascii="Times New Roman" w:hAnsi="Times New Roman" w:cs="Times New Roman"/>
          <w:sz w:val="24"/>
          <w:szCs w:val="24"/>
        </w:rPr>
        <w:t>-al</w:t>
      </w:r>
      <w:proofErr w:type="spellEnd"/>
      <w:r w:rsidR="00D97193" w:rsidRPr="00114CB7">
        <w:rPr>
          <w:rFonts w:ascii="Times New Roman" w:hAnsi="Times New Roman" w:cs="Times New Roman"/>
          <w:sz w:val="24"/>
          <w:szCs w:val="24"/>
        </w:rPr>
        <w:t xml:space="preserve"> egészül ki: </w:t>
      </w:r>
    </w:p>
    <w:p w:rsidR="00114CB7" w:rsidRDefault="00114CB7" w:rsidP="00114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193" w:rsidRPr="00D44A91" w:rsidRDefault="00D97193" w:rsidP="00114C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A91">
        <w:rPr>
          <w:rFonts w:ascii="Times New Roman" w:hAnsi="Times New Roman" w:cs="Times New Roman"/>
          <w:i/>
          <w:sz w:val="24"/>
          <w:szCs w:val="24"/>
        </w:rPr>
        <w:t xml:space="preserve">„10/A § </w:t>
      </w:r>
      <w:proofErr w:type="gramStart"/>
      <w:r w:rsidRPr="00D44A91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D44A91">
        <w:rPr>
          <w:rFonts w:ascii="Times New Roman" w:hAnsi="Times New Roman" w:cs="Times New Roman"/>
          <w:i/>
          <w:sz w:val="24"/>
          <w:szCs w:val="24"/>
        </w:rPr>
        <w:t xml:space="preserve"> hatáskörrel rendel</w:t>
      </w:r>
      <w:r w:rsidR="00D44A91" w:rsidRPr="00D44A91">
        <w:rPr>
          <w:rFonts w:ascii="Times New Roman" w:hAnsi="Times New Roman" w:cs="Times New Roman"/>
          <w:i/>
          <w:sz w:val="24"/>
          <w:szCs w:val="24"/>
        </w:rPr>
        <w:t>ke</w:t>
      </w:r>
      <w:r w:rsidRPr="00D44A91">
        <w:rPr>
          <w:rFonts w:ascii="Times New Roman" w:hAnsi="Times New Roman" w:cs="Times New Roman"/>
          <w:i/>
          <w:sz w:val="24"/>
          <w:szCs w:val="24"/>
        </w:rPr>
        <w:t>ző a hozott döntésekről a Képviselő-testület soron következő ülésén beszámolni köteles.”</w:t>
      </w:r>
    </w:p>
    <w:p w:rsidR="00D44A91" w:rsidRDefault="00D44A91" w:rsidP="00D44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141" w:rsidRPr="00114CB7" w:rsidRDefault="00D44A91" w:rsidP="00D44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A2141" w:rsidRPr="00114CB7">
        <w:rPr>
          <w:rFonts w:ascii="Times New Roman" w:hAnsi="Times New Roman" w:cs="Times New Roman"/>
          <w:sz w:val="24"/>
          <w:szCs w:val="24"/>
        </w:rPr>
        <w:t>§ A Rendelet 12. § a következő (3) bekezdéssel egészül ki:</w:t>
      </w:r>
    </w:p>
    <w:p w:rsidR="00D44A91" w:rsidRDefault="00D44A91" w:rsidP="00D44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141" w:rsidRPr="00D44A91" w:rsidRDefault="00D44A91" w:rsidP="00D44A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„(</w:t>
      </w:r>
      <w:r w:rsidR="000A2141" w:rsidRPr="00D44A91">
        <w:rPr>
          <w:rFonts w:ascii="Times New Roman" w:hAnsi="Times New Roman" w:cs="Times New Roman"/>
          <w:i/>
          <w:sz w:val="24"/>
          <w:szCs w:val="24"/>
        </w:rPr>
        <w:t>3) A Képviselő-testület a tárgyévi költségvetésében meghatározott támogatást nyújt annak a személynek, kinek létfenntartása</w:t>
      </w:r>
    </w:p>
    <w:p w:rsidR="000A2141" w:rsidRPr="00D44A91" w:rsidRDefault="00D44A91" w:rsidP="00D44A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44A91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D44A9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0A2141" w:rsidRPr="00D44A91">
        <w:rPr>
          <w:rFonts w:ascii="Times New Roman" w:hAnsi="Times New Roman" w:cs="Times New Roman"/>
          <w:i/>
          <w:sz w:val="24"/>
          <w:szCs w:val="24"/>
        </w:rPr>
        <w:t>100</w:t>
      </w:r>
      <w:r w:rsidRPr="00D44A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2141" w:rsidRPr="00D44A91">
        <w:rPr>
          <w:rFonts w:ascii="Times New Roman" w:hAnsi="Times New Roman" w:cs="Times New Roman"/>
          <w:i/>
          <w:sz w:val="24"/>
          <w:szCs w:val="24"/>
        </w:rPr>
        <w:t>000Ft</w:t>
      </w:r>
      <w:r w:rsidRPr="00D44A91">
        <w:rPr>
          <w:rFonts w:ascii="Times New Roman" w:hAnsi="Times New Roman" w:cs="Times New Roman"/>
          <w:i/>
          <w:sz w:val="24"/>
          <w:szCs w:val="24"/>
        </w:rPr>
        <w:t>-</w:t>
      </w:r>
      <w:r w:rsidR="000A2141" w:rsidRPr="00D44A91">
        <w:rPr>
          <w:rFonts w:ascii="Times New Roman" w:hAnsi="Times New Roman" w:cs="Times New Roman"/>
          <w:i/>
          <w:sz w:val="24"/>
          <w:szCs w:val="24"/>
        </w:rPr>
        <w:t>t</w:t>
      </w:r>
      <w:r w:rsidRPr="00D44A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2141" w:rsidRPr="00D44A91">
        <w:rPr>
          <w:rFonts w:ascii="Times New Roman" w:hAnsi="Times New Roman" w:cs="Times New Roman"/>
          <w:i/>
          <w:sz w:val="24"/>
          <w:szCs w:val="24"/>
        </w:rPr>
        <w:t>meghaladó elemi kár (szakértő által igazoltan)</w:t>
      </w:r>
      <w:r w:rsidRPr="00D44A91">
        <w:rPr>
          <w:rFonts w:ascii="Times New Roman" w:hAnsi="Times New Roman" w:cs="Times New Roman"/>
          <w:i/>
          <w:sz w:val="24"/>
          <w:szCs w:val="24"/>
        </w:rPr>
        <w:t>,</w:t>
      </w:r>
    </w:p>
    <w:p w:rsidR="000A2141" w:rsidRPr="00D44A91" w:rsidRDefault="00D44A91" w:rsidP="00D44A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A91">
        <w:rPr>
          <w:rFonts w:ascii="Times New Roman" w:hAnsi="Times New Roman" w:cs="Times New Roman"/>
          <w:i/>
          <w:sz w:val="24"/>
          <w:szCs w:val="24"/>
        </w:rPr>
        <w:t xml:space="preserve">b) </w:t>
      </w:r>
      <w:r w:rsidR="000A2141" w:rsidRPr="00D44A91">
        <w:rPr>
          <w:rFonts w:ascii="Times New Roman" w:hAnsi="Times New Roman" w:cs="Times New Roman"/>
          <w:i/>
          <w:sz w:val="24"/>
          <w:szCs w:val="24"/>
        </w:rPr>
        <w:t>rendkívüli haláleset</w:t>
      </w:r>
      <w:r w:rsidRPr="00D44A91">
        <w:rPr>
          <w:rFonts w:ascii="Times New Roman" w:hAnsi="Times New Roman" w:cs="Times New Roman"/>
          <w:i/>
          <w:sz w:val="24"/>
          <w:szCs w:val="24"/>
        </w:rPr>
        <w:t>,</w:t>
      </w:r>
    </w:p>
    <w:p w:rsidR="0088754C" w:rsidRPr="00D44A91" w:rsidRDefault="00D44A91" w:rsidP="00D44A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A91">
        <w:rPr>
          <w:rFonts w:ascii="Times New Roman" w:hAnsi="Times New Roman" w:cs="Times New Roman"/>
          <w:i/>
          <w:sz w:val="24"/>
          <w:szCs w:val="24"/>
        </w:rPr>
        <w:t xml:space="preserve">c) </w:t>
      </w:r>
      <w:r w:rsidR="000A2141" w:rsidRPr="00D44A91">
        <w:rPr>
          <w:rFonts w:ascii="Times New Roman" w:hAnsi="Times New Roman" w:cs="Times New Roman"/>
          <w:i/>
          <w:sz w:val="24"/>
          <w:szCs w:val="24"/>
        </w:rPr>
        <w:t>baleset mi</w:t>
      </w:r>
      <w:r w:rsidRPr="00D44A91">
        <w:rPr>
          <w:rFonts w:ascii="Times New Roman" w:hAnsi="Times New Roman" w:cs="Times New Roman"/>
          <w:i/>
          <w:sz w:val="24"/>
          <w:szCs w:val="24"/>
        </w:rPr>
        <w:t>att</w:t>
      </w:r>
      <w:r w:rsidR="000A2141" w:rsidRPr="00D44A91">
        <w:rPr>
          <w:rFonts w:ascii="Times New Roman" w:hAnsi="Times New Roman" w:cs="Times New Roman"/>
          <w:i/>
          <w:sz w:val="24"/>
          <w:szCs w:val="24"/>
        </w:rPr>
        <w:t xml:space="preserve"> került veszélybe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="000A2141" w:rsidRPr="00D44A91">
        <w:rPr>
          <w:rFonts w:ascii="Times New Roman" w:hAnsi="Times New Roman" w:cs="Times New Roman"/>
          <w:i/>
          <w:sz w:val="24"/>
          <w:szCs w:val="24"/>
        </w:rPr>
        <w:t>.</w:t>
      </w:r>
      <w:r w:rsidR="0088754C" w:rsidRPr="00D44A9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4A91" w:rsidRDefault="00D44A91" w:rsidP="00D44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778" w:rsidRPr="00114CB7" w:rsidRDefault="00D44A91" w:rsidP="00D44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C6778" w:rsidRPr="00114CB7">
        <w:rPr>
          <w:rFonts w:ascii="Times New Roman" w:hAnsi="Times New Roman" w:cs="Times New Roman"/>
          <w:sz w:val="24"/>
          <w:szCs w:val="24"/>
        </w:rPr>
        <w:t>. § A Rendelet 15. § (2) bekezdése helyébe a következő rendelkezés lép:</w:t>
      </w:r>
    </w:p>
    <w:p w:rsidR="00D44A91" w:rsidRDefault="00D44A91" w:rsidP="00D44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778" w:rsidRPr="00D44A91" w:rsidRDefault="00D44A91" w:rsidP="00D44A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A91">
        <w:rPr>
          <w:rFonts w:ascii="Times New Roman" w:hAnsi="Times New Roman" w:cs="Times New Roman"/>
          <w:i/>
          <w:sz w:val="24"/>
          <w:szCs w:val="24"/>
        </w:rPr>
        <w:t>„</w:t>
      </w:r>
      <w:r w:rsidR="00AC6778" w:rsidRPr="00D44A91">
        <w:rPr>
          <w:rFonts w:ascii="Times New Roman" w:hAnsi="Times New Roman" w:cs="Times New Roman"/>
          <w:i/>
          <w:sz w:val="24"/>
          <w:szCs w:val="24"/>
        </w:rPr>
        <w:t>(2) Gyógyszertámogatásra az a személy jogosult, aki a 12. § (1)-(2) bekezdés szerinti rendkívüli élethelyzetbe került vagy létfenntartási gonddal küzd és az egy f</w:t>
      </w:r>
      <w:r w:rsidR="00AC6778" w:rsidRPr="00D44A91">
        <w:rPr>
          <w:rFonts w:ascii="Times New Roman" w:eastAsia="TTE1002C50t00" w:hAnsi="Times New Roman" w:cs="Times New Roman"/>
          <w:i/>
          <w:sz w:val="24"/>
          <w:szCs w:val="24"/>
        </w:rPr>
        <w:t>ő</w:t>
      </w:r>
      <w:r w:rsidR="00AC6778" w:rsidRPr="00D44A91">
        <w:rPr>
          <w:rFonts w:ascii="Times New Roman" w:hAnsi="Times New Roman" w:cs="Times New Roman"/>
          <w:i/>
          <w:sz w:val="24"/>
          <w:szCs w:val="24"/>
        </w:rPr>
        <w:t>re számított havi jövedelem nem haladja meg:</w:t>
      </w:r>
    </w:p>
    <w:p w:rsidR="00AC6778" w:rsidRPr="00D44A91" w:rsidRDefault="00D44A91" w:rsidP="00D44A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44A91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D44A91">
        <w:rPr>
          <w:rFonts w:ascii="Times New Roman" w:hAnsi="Times New Roman" w:cs="Times New Roman"/>
          <w:i/>
          <w:sz w:val="24"/>
          <w:szCs w:val="24"/>
        </w:rPr>
        <w:t>)</w:t>
      </w:r>
      <w:r w:rsidR="00AC6778" w:rsidRPr="00D44A91">
        <w:rPr>
          <w:rFonts w:ascii="Times New Roman" w:hAnsi="Times New Roman" w:cs="Times New Roman"/>
          <w:i/>
          <w:sz w:val="24"/>
          <w:szCs w:val="24"/>
        </w:rPr>
        <w:t xml:space="preserve">háztartás vagy család esetében az öregségi nyugdíj mindenkori legkisebb összegének </w:t>
      </w:r>
      <w:r w:rsidR="00AC6778" w:rsidRPr="00D44A91">
        <w:rPr>
          <w:rFonts w:ascii="Times New Roman" w:hAnsi="Times New Roman" w:cs="Times New Roman"/>
          <w:i/>
          <w:sz w:val="24"/>
          <w:szCs w:val="24"/>
        </w:rPr>
        <w:br/>
        <w:t>250 %-át,</w:t>
      </w:r>
    </w:p>
    <w:p w:rsidR="00AC6778" w:rsidRPr="00D44A91" w:rsidRDefault="00D44A91" w:rsidP="00D44A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A9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b) </w:t>
      </w:r>
      <w:r w:rsidR="00AC6778" w:rsidRPr="00D44A91">
        <w:rPr>
          <w:rFonts w:ascii="Times New Roman" w:hAnsi="Times New Roman" w:cs="Times New Roman"/>
          <w:i/>
          <w:sz w:val="24"/>
          <w:szCs w:val="24"/>
        </w:rPr>
        <w:t>gyermekét egyedül nevel</w:t>
      </w:r>
      <w:r w:rsidR="00AC6778" w:rsidRPr="00D44A91">
        <w:rPr>
          <w:rFonts w:ascii="Times New Roman" w:eastAsia="TTE1002C50t00" w:hAnsi="Times New Roman" w:cs="Times New Roman"/>
          <w:i/>
          <w:sz w:val="24"/>
          <w:szCs w:val="24"/>
        </w:rPr>
        <w:t xml:space="preserve">ő </w:t>
      </w:r>
      <w:r w:rsidR="00AC6778" w:rsidRPr="00D44A91">
        <w:rPr>
          <w:rFonts w:ascii="Times New Roman" w:hAnsi="Times New Roman" w:cs="Times New Roman"/>
          <w:i/>
          <w:sz w:val="24"/>
          <w:szCs w:val="24"/>
        </w:rPr>
        <w:t>személy esetében az öregségi nyugdíj mindenkori legkisebb összegének 400 %-át,</w:t>
      </w:r>
    </w:p>
    <w:p w:rsidR="00AC6778" w:rsidRPr="00D44A91" w:rsidRDefault="00D44A91" w:rsidP="00D44A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A91">
        <w:rPr>
          <w:rFonts w:ascii="Times New Roman" w:hAnsi="Times New Roman" w:cs="Times New Roman"/>
          <w:i/>
          <w:sz w:val="24"/>
          <w:szCs w:val="24"/>
        </w:rPr>
        <w:t xml:space="preserve">c) </w:t>
      </w:r>
      <w:r w:rsidR="00AC6778" w:rsidRPr="00D44A91">
        <w:rPr>
          <w:rFonts w:ascii="Times New Roman" w:hAnsi="Times New Roman" w:cs="Times New Roman"/>
          <w:i/>
          <w:sz w:val="24"/>
          <w:szCs w:val="24"/>
        </w:rPr>
        <w:t>egyedül élő vagy egyedülálló esetében az öregségi nyugdíj mindenkori legkisebb összegének 400 %-át.”</w:t>
      </w:r>
    </w:p>
    <w:p w:rsidR="00D44A91" w:rsidRDefault="00D44A91" w:rsidP="00D44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778" w:rsidRPr="00114CB7" w:rsidRDefault="00D44A91" w:rsidP="00D44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A121C" w:rsidRPr="00114CB7">
        <w:rPr>
          <w:rFonts w:ascii="Times New Roman" w:hAnsi="Times New Roman" w:cs="Times New Roman"/>
          <w:sz w:val="24"/>
          <w:szCs w:val="24"/>
        </w:rPr>
        <w:t xml:space="preserve">§ A Rendelet 16. § (1) bekezdése az alábbiak szerint módosul: </w:t>
      </w:r>
    </w:p>
    <w:p w:rsidR="00D44A91" w:rsidRDefault="00D44A91" w:rsidP="00D44A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121C" w:rsidRPr="00D44A91" w:rsidRDefault="00D44A91" w:rsidP="00D44A9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44A91">
        <w:rPr>
          <w:rFonts w:ascii="Times New Roman" w:hAnsi="Times New Roman"/>
          <w:i/>
          <w:sz w:val="24"/>
          <w:szCs w:val="24"/>
        </w:rPr>
        <w:t>„(1)</w:t>
      </w:r>
      <w:r w:rsidR="006A121C" w:rsidRPr="00D44A91">
        <w:rPr>
          <w:rFonts w:ascii="Times New Roman" w:hAnsi="Times New Roman"/>
          <w:i/>
          <w:sz w:val="24"/>
          <w:szCs w:val="24"/>
        </w:rPr>
        <w:t>Temetési támogatás adható annak a személynek, akinek családjában az egy főre jutó havi jövedelem nem éri el az öregségi nyugdíj mindenkori legkisebb összegének 400 %-át, egyedül élő esetén annak 500 %-át.</w:t>
      </w:r>
      <w:r w:rsidRPr="00D44A91">
        <w:rPr>
          <w:rFonts w:ascii="Times New Roman" w:hAnsi="Times New Roman"/>
          <w:i/>
          <w:sz w:val="24"/>
          <w:szCs w:val="24"/>
        </w:rPr>
        <w:t>”</w:t>
      </w:r>
    </w:p>
    <w:p w:rsidR="00D44A91" w:rsidRPr="00D44A91" w:rsidRDefault="00D44A91" w:rsidP="00D44A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121C" w:rsidRPr="00114CB7" w:rsidRDefault="00D44A91" w:rsidP="00D44A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</w:t>
      </w:r>
      <w:r w:rsidR="006A121C" w:rsidRPr="00114CB7">
        <w:rPr>
          <w:rFonts w:ascii="Times New Roman" w:hAnsi="Times New Roman"/>
          <w:sz w:val="24"/>
          <w:szCs w:val="24"/>
        </w:rPr>
        <w:t xml:space="preserve">§ A Rendelet 18. § (2) bekezdésének </w:t>
      </w:r>
      <w:r w:rsidR="00D97193" w:rsidRPr="00114CB7">
        <w:rPr>
          <w:rFonts w:ascii="Times New Roman" w:hAnsi="Times New Roman"/>
          <w:sz w:val="24"/>
          <w:szCs w:val="24"/>
        </w:rPr>
        <w:t>3. pontja helyébe a következő rendelkezés lép:</w:t>
      </w:r>
    </w:p>
    <w:p w:rsidR="00D44A91" w:rsidRDefault="00D44A91" w:rsidP="00D44A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193" w:rsidRPr="00D44A91" w:rsidRDefault="00D97193" w:rsidP="00D44A9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44A91">
        <w:rPr>
          <w:rFonts w:ascii="Times New Roman" w:hAnsi="Times New Roman"/>
          <w:i/>
          <w:sz w:val="24"/>
          <w:szCs w:val="24"/>
        </w:rPr>
        <w:t xml:space="preserve">„3. a kérelmező házastársak illetve élettársak mindegyikének </w:t>
      </w:r>
      <w:proofErr w:type="spellStart"/>
      <w:r w:rsidRPr="00D44A91">
        <w:rPr>
          <w:rFonts w:ascii="Times New Roman" w:hAnsi="Times New Roman"/>
          <w:i/>
          <w:sz w:val="24"/>
          <w:szCs w:val="24"/>
        </w:rPr>
        <w:t>sárosdi</w:t>
      </w:r>
      <w:proofErr w:type="spellEnd"/>
      <w:r w:rsidRPr="00D44A91">
        <w:rPr>
          <w:rFonts w:ascii="Times New Roman" w:hAnsi="Times New Roman"/>
          <w:i/>
          <w:sz w:val="24"/>
          <w:szCs w:val="24"/>
        </w:rPr>
        <w:t xml:space="preserve"> lakóhellyel kell rendelkeznie”</w:t>
      </w:r>
    </w:p>
    <w:p w:rsidR="00D44A91" w:rsidRDefault="00D44A91" w:rsidP="00D44A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193" w:rsidRPr="00114CB7" w:rsidRDefault="00D44A91" w:rsidP="00D44A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D97193" w:rsidRPr="00114CB7">
        <w:rPr>
          <w:rFonts w:ascii="Times New Roman" w:hAnsi="Times New Roman"/>
          <w:sz w:val="24"/>
          <w:szCs w:val="24"/>
        </w:rPr>
        <w:t>§ A Rendelet 18. § (2) bekezdése a következő 5. ponttal egészül ki:</w:t>
      </w:r>
    </w:p>
    <w:p w:rsidR="00D44A91" w:rsidRDefault="00D44A91" w:rsidP="00D44A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7193" w:rsidRPr="00D44A91" w:rsidRDefault="00D44A91" w:rsidP="00D44A9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44A91">
        <w:rPr>
          <w:rFonts w:ascii="Times New Roman" w:hAnsi="Times New Roman"/>
          <w:i/>
          <w:sz w:val="24"/>
          <w:szCs w:val="24"/>
        </w:rPr>
        <w:t>„</w:t>
      </w:r>
      <w:r w:rsidR="00D97193" w:rsidRPr="00D44A91">
        <w:rPr>
          <w:rFonts w:ascii="Times New Roman" w:hAnsi="Times New Roman"/>
          <w:i/>
          <w:sz w:val="24"/>
          <w:szCs w:val="24"/>
        </w:rPr>
        <w:t>5. A megvásárolt vagy újonnan épített ingatlan a felek közös tulajdonát kell, hogy képezze”</w:t>
      </w:r>
    </w:p>
    <w:p w:rsidR="00D97193" w:rsidRPr="006A121C" w:rsidRDefault="00D97193" w:rsidP="00114CB7">
      <w:pPr>
        <w:spacing w:after="0" w:line="240" w:lineRule="auto"/>
      </w:pPr>
    </w:p>
    <w:p w:rsidR="006A121C" w:rsidRDefault="00D44A91" w:rsidP="0011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§ Ez a rendelet 2016. január 1. napján lép hatályba. Rendelkezéseit a folyamatban lévő ügyekben is alkalmazni kell.</w:t>
      </w:r>
    </w:p>
    <w:p w:rsidR="00D44A91" w:rsidRDefault="00D44A91" w:rsidP="0011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A91" w:rsidRDefault="00D44A91" w:rsidP="0011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A91" w:rsidRDefault="00D44A91" w:rsidP="0011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Sárosd, 2015. december 11.</w:t>
      </w:r>
    </w:p>
    <w:p w:rsidR="00D44A91" w:rsidRDefault="00D44A91" w:rsidP="0011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A91" w:rsidRDefault="00D44A91" w:rsidP="0011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A91" w:rsidRDefault="00D44A91" w:rsidP="0011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A91" w:rsidRDefault="00D44A91" w:rsidP="0011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Dunkl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Gergely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Hanák Mária</w:t>
      </w:r>
    </w:p>
    <w:p w:rsidR="00D44A91" w:rsidRDefault="00D44A91" w:rsidP="0011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D44A91" w:rsidRDefault="00D44A91" w:rsidP="0011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A91" w:rsidRDefault="00D44A91" w:rsidP="0011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9DE" w:rsidRDefault="00C249DE" w:rsidP="0011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A91" w:rsidRDefault="00D44A91" w:rsidP="0011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rendeletet 2015. december 21. napján kihirdettem.</w:t>
      </w:r>
    </w:p>
    <w:p w:rsidR="00D44A91" w:rsidRDefault="00D44A91" w:rsidP="0011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A91" w:rsidRDefault="00D44A91" w:rsidP="0011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Hanák Mária</w:t>
      </w:r>
    </w:p>
    <w:p w:rsidR="00D44A91" w:rsidRPr="00AC6778" w:rsidRDefault="00D44A91" w:rsidP="0011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3D78D3" w:rsidRPr="00AC6778" w:rsidRDefault="00875BCB" w:rsidP="00114CB7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</w:p>
    <w:sectPr w:rsidR="003D78D3" w:rsidRPr="00AC6778" w:rsidSect="003D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TE1002C5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336E"/>
    <w:multiLevelType w:val="hybridMultilevel"/>
    <w:tmpl w:val="7A26A0B0"/>
    <w:lvl w:ilvl="0" w:tplc="6854C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E06B2"/>
    <w:multiLevelType w:val="hybridMultilevel"/>
    <w:tmpl w:val="F61640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C6B04"/>
    <w:multiLevelType w:val="hybridMultilevel"/>
    <w:tmpl w:val="122472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37234"/>
    <w:multiLevelType w:val="hybridMultilevel"/>
    <w:tmpl w:val="4454DF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56CD5"/>
    <w:multiLevelType w:val="hybridMultilevel"/>
    <w:tmpl w:val="EAB0FF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40920"/>
    <w:multiLevelType w:val="hybridMultilevel"/>
    <w:tmpl w:val="856AA1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B25EC"/>
    <w:multiLevelType w:val="hybridMultilevel"/>
    <w:tmpl w:val="AC803B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E74454"/>
    <w:multiLevelType w:val="hybridMultilevel"/>
    <w:tmpl w:val="292ABD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73702"/>
    <w:multiLevelType w:val="hybridMultilevel"/>
    <w:tmpl w:val="920A20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738F3"/>
    <w:multiLevelType w:val="hybridMultilevel"/>
    <w:tmpl w:val="1C94A9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A41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D442AF0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34E5"/>
    <w:rsid w:val="000A2141"/>
    <w:rsid w:val="00102B11"/>
    <w:rsid w:val="00114CB7"/>
    <w:rsid w:val="003D09A2"/>
    <w:rsid w:val="004042A3"/>
    <w:rsid w:val="00611212"/>
    <w:rsid w:val="00640702"/>
    <w:rsid w:val="006A121C"/>
    <w:rsid w:val="00875BCB"/>
    <w:rsid w:val="0088754C"/>
    <w:rsid w:val="00AC6778"/>
    <w:rsid w:val="00C249DE"/>
    <w:rsid w:val="00D22278"/>
    <w:rsid w:val="00D44A91"/>
    <w:rsid w:val="00D97193"/>
    <w:rsid w:val="00DF2414"/>
    <w:rsid w:val="00E734E5"/>
    <w:rsid w:val="00E94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070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6778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11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446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Sárosd - Jegyző</dc:creator>
  <cp:keywords/>
  <dc:description/>
  <cp:lastModifiedBy>Sárosd - Jegyző</cp:lastModifiedBy>
  <cp:revision>17</cp:revision>
  <dcterms:created xsi:type="dcterms:W3CDTF">2015-12-11T07:18:00Z</dcterms:created>
  <dcterms:modified xsi:type="dcterms:W3CDTF">2015-12-18T09:48:00Z</dcterms:modified>
</cp:coreProperties>
</file>