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441" w:rsidRDefault="00ED7441" w:rsidP="00ED7441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000000"/>
          <w:sz w:val="32"/>
          <w:szCs w:val="32"/>
          <w:lang w:eastAsia="hu-HU"/>
        </w:rPr>
      </w:pPr>
      <w:r>
        <w:rPr>
          <w:noProof/>
          <w:lang w:eastAsia="hu-HU"/>
        </w:rPr>
        <w:drawing>
          <wp:inline distT="0" distB="0" distL="0" distR="0" wp14:anchorId="6DD2612C" wp14:editId="3AE6C394">
            <wp:extent cx="5400675" cy="133350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33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441" w:rsidRPr="00ED7441" w:rsidRDefault="00ED7441" w:rsidP="00ED7441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000000"/>
          <w:sz w:val="32"/>
          <w:szCs w:val="32"/>
          <w:lang w:eastAsia="hu-HU"/>
        </w:rPr>
      </w:pPr>
      <w:r w:rsidRPr="00ED7441">
        <w:rPr>
          <w:rFonts w:eastAsia="Times New Roman"/>
          <w:b/>
          <w:color w:val="000000"/>
          <w:sz w:val="32"/>
          <w:szCs w:val="32"/>
          <w:lang w:eastAsia="hu-HU"/>
        </w:rPr>
        <w:t>Előterjesztés</w:t>
      </w:r>
    </w:p>
    <w:p w:rsidR="00ED7441" w:rsidRPr="00ED7441" w:rsidRDefault="00ED7441" w:rsidP="00ED7441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000000"/>
          <w:sz w:val="32"/>
          <w:szCs w:val="32"/>
          <w:lang w:eastAsia="hu-HU"/>
        </w:rPr>
      </w:pPr>
      <w:r w:rsidRPr="00ED7441">
        <w:rPr>
          <w:rFonts w:eastAsia="Times New Roman"/>
          <w:b/>
          <w:color w:val="000000"/>
          <w:sz w:val="32"/>
          <w:szCs w:val="32"/>
          <w:lang w:eastAsia="hu-HU"/>
        </w:rPr>
        <w:t>a hulladékgazdálkodásról szóló önkormányzati rendelet módosítására</w:t>
      </w:r>
    </w:p>
    <w:p w:rsidR="00ED7441" w:rsidRPr="00ED7441" w:rsidRDefault="00ED7441" w:rsidP="00ED744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 xml:space="preserve">Tisztelt Képviselő-testület! 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bCs/>
          <w:lang w:eastAsia="hu-HU"/>
        </w:rPr>
        <w:t xml:space="preserve">A hulladékról szóló többször módosított 2012. évi CLXXXV. törvény (továbbiakban: </w:t>
      </w:r>
      <w:proofErr w:type="spellStart"/>
      <w:r w:rsidRPr="00ED7441">
        <w:rPr>
          <w:rFonts w:eastAsia="Times New Roman"/>
          <w:bCs/>
          <w:lang w:eastAsia="hu-HU"/>
        </w:rPr>
        <w:t>Htv</w:t>
      </w:r>
      <w:proofErr w:type="spellEnd"/>
      <w:r w:rsidRPr="00ED7441">
        <w:rPr>
          <w:rFonts w:eastAsia="Times New Roman"/>
          <w:bCs/>
          <w:lang w:eastAsia="hu-HU"/>
        </w:rPr>
        <w:t xml:space="preserve">.) 33. § </w:t>
      </w:r>
      <w:r w:rsidRPr="00ED7441">
        <w:rPr>
          <w:rFonts w:eastAsia="Times New Roman"/>
          <w:lang w:eastAsia="hu-HU"/>
        </w:rPr>
        <w:t xml:space="preserve">(1) bekezdése szerint a települési önkormányzat a hulladékgazdálkodási közszolgáltatás ellátását a közszolgáltatóval kötött hulladékgazdálkodási közszolgáltatási szerződés útján biztosítja. </w:t>
      </w:r>
    </w:p>
    <w:p w:rsidR="00ED7441" w:rsidRPr="00ED7441" w:rsidRDefault="00ED7441" w:rsidP="00ED744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 xml:space="preserve">A </w:t>
      </w:r>
      <w:proofErr w:type="spellStart"/>
      <w:r w:rsidRPr="00ED7441">
        <w:rPr>
          <w:rFonts w:eastAsia="Times New Roman"/>
          <w:lang w:eastAsia="hu-HU"/>
        </w:rPr>
        <w:t>Htv</w:t>
      </w:r>
      <w:proofErr w:type="spellEnd"/>
      <w:r w:rsidRPr="00ED7441">
        <w:rPr>
          <w:rFonts w:eastAsia="Times New Roman"/>
          <w:lang w:eastAsia="hu-HU"/>
        </w:rPr>
        <w:t>. 35. §-a határozza meg a hulladékgazdálkodásra vonatkozó rendelet szabályozási tárgyköreit:</w:t>
      </w:r>
    </w:p>
    <w:p w:rsidR="00ED7441" w:rsidRPr="00ED7441" w:rsidRDefault="00ED7441" w:rsidP="00ED7441">
      <w:pPr>
        <w:widowControl w:val="0"/>
        <w:autoSpaceDE w:val="0"/>
        <w:autoSpaceDN w:val="0"/>
        <w:adjustRightInd w:val="0"/>
        <w:spacing w:line="240" w:lineRule="auto"/>
        <w:ind w:left="1134"/>
        <w:jc w:val="both"/>
        <w:rPr>
          <w:rFonts w:eastAsia="Times New Roman"/>
          <w:i/>
          <w:lang w:eastAsia="hu-HU"/>
        </w:rPr>
      </w:pPr>
    </w:p>
    <w:p w:rsidR="00ED7441" w:rsidRPr="00ED7441" w:rsidRDefault="00ED7441" w:rsidP="00ED7441">
      <w:pPr>
        <w:spacing w:line="240" w:lineRule="auto"/>
        <w:ind w:left="1134" w:firstLine="240"/>
        <w:jc w:val="both"/>
        <w:rPr>
          <w:rFonts w:eastAsia="Times New Roman"/>
          <w:i/>
          <w:lang w:eastAsia="hu-HU"/>
        </w:rPr>
      </w:pPr>
      <w:r w:rsidRPr="00ED7441">
        <w:rPr>
          <w:rFonts w:eastAsia="Times New Roman"/>
          <w:i/>
          <w:lang w:eastAsia="hu-HU"/>
        </w:rPr>
        <w:t>„35. §</w:t>
      </w:r>
      <w:hyperlink r:id="rId8" w:anchor="lbj94id1434458075890e62e" w:history="1">
        <w:r w:rsidRPr="00ED7441">
          <w:rPr>
            <w:rFonts w:eastAsia="Times New Roman"/>
            <w:i/>
            <w:lang w:eastAsia="hu-HU"/>
          </w:rPr>
          <w:t> * </w:t>
        </w:r>
      </w:hyperlink>
      <w:r w:rsidRPr="00ED7441">
        <w:rPr>
          <w:rFonts w:eastAsia="Times New Roman"/>
          <w:i/>
          <w:lang w:eastAsia="hu-HU"/>
        </w:rPr>
        <w:t> (1) A települési önkormányzat képviselő-testülete önkormányzati rendeletben állapítja meg:</w:t>
      </w:r>
    </w:p>
    <w:p w:rsidR="00ED7441" w:rsidRPr="00ED7441" w:rsidRDefault="00ED7441" w:rsidP="00ED7441">
      <w:pPr>
        <w:spacing w:line="240" w:lineRule="auto"/>
        <w:ind w:left="1134" w:firstLine="240"/>
        <w:jc w:val="both"/>
        <w:rPr>
          <w:rFonts w:eastAsia="Times New Roman"/>
          <w:i/>
          <w:lang w:eastAsia="hu-HU"/>
        </w:rPr>
      </w:pPr>
      <w:r w:rsidRPr="00ED7441">
        <w:rPr>
          <w:rFonts w:eastAsia="Times New Roman"/>
          <w:i/>
          <w:lang w:eastAsia="hu-HU"/>
        </w:rPr>
        <w:t>a) a hulladékgazdálkodási közszolgáltatás tartalmát, a közszolgáltatási terület határait;</w:t>
      </w:r>
    </w:p>
    <w:p w:rsidR="00ED7441" w:rsidRPr="00ED7441" w:rsidRDefault="00ED7441" w:rsidP="00ED7441">
      <w:pPr>
        <w:spacing w:line="240" w:lineRule="auto"/>
        <w:ind w:left="1134" w:firstLine="240"/>
        <w:jc w:val="both"/>
        <w:rPr>
          <w:rFonts w:eastAsia="Times New Roman"/>
          <w:i/>
          <w:lang w:eastAsia="hu-HU"/>
        </w:rPr>
      </w:pPr>
      <w:r w:rsidRPr="00ED7441">
        <w:rPr>
          <w:rFonts w:eastAsia="Times New Roman"/>
          <w:i/>
          <w:lang w:eastAsia="hu-HU"/>
        </w:rPr>
        <w:t>b) a közszolgáltató tagjai, illetve az alvállalkozó által végzett hulladékgazdálkodási tevékenységet, továbbá a tagoknak, illetve az alvállalkozónak a közszolgáltatás egészéhez viszonyított arányát, ha a közszolgáltatást a közszolgáltató több tagja, illetve alvállalkozó végzi;</w:t>
      </w:r>
    </w:p>
    <w:p w:rsidR="00ED7441" w:rsidRPr="00ED7441" w:rsidRDefault="00ED7441" w:rsidP="00ED7441">
      <w:pPr>
        <w:spacing w:line="240" w:lineRule="auto"/>
        <w:ind w:left="1134" w:firstLine="240"/>
        <w:jc w:val="both"/>
        <w:rPr>
          <w:rFonts w:eastAsia="Times New Roman"/>
          <w:i/>
          <w:lang w:eastAsia="hu-HU"/>
        </w:rPr>
      </w:pPr>
      <w:r w:rsidRPr="00ED7441">
        <w:rPr>
          <w:rFonts w:eastAsia="Times New Roman"/>
          <w:i/>
          <w:lang w:eastAsia="hu-HU"/>
        </w:rPr>
        <w:t>c) a hulladékgazdálkodási közszolgáltatás ellátásának rendjét és módját, a közszolgáltató és az ingatlanhasználó ezzel összefüggő jogait és kötelezettségeit, valamint a hulladékgazdálkodási közszolgáltatási szerződés egyes tartalmi elemeit;</w:t>
      </w:r>
    </w:p>
    <w:p w:rsidR="00ED7441" w:rsidRPr="00ED7441" w:rsidRDefault="00ED7441" w:rsidP="00ED7441">
      <w:pPr>
        <w:spacing w:line="240" w:lineRule="auto"/>
        <w:ind w:left="1134" w:firstLine="240"/>
        <w:jc w:val="both"/>
        <w:rPr>
          <w:rFonts w:eastAsia="Times New Roman"/>
          <w:i/>
          <w:lang w:eastAsia="hu-HU"/>
        </w:rPr>
      </w:pPr>
      <w:r w:rsidRPr="00ED7441">
        <w:rPr>
          <w:rFonts w:eastAsia="Times New Roman"/>
          <w:i/>
          <w:lang w:eastAsia="hu-HU"/>
        </w:rPr>
        <w:t>d) a hulladékgazdálkodási közszolgáltatás igénybevételének miniszteri rendeletben nem szabályozott módját és feltételeit;</w:t>
      </w:r>
    </w:p>
    <w:p w:rsidR="00ED7441" w:rsidRPr="00ED7441" w:rsidRDefault="00ED7441" w:rsidP="00ED7441">
      <w:pPr>
        <w:spacing w:line="240" w:lineRule="auto"/>
        <w:ind w:left="1134" w:firstLine="240"/>
        <w:jc w:val="both"/>
        <w:rPr>
          <w:rFonts w:eastAsia="Times New Roman"/>
          <w:i/>
          <w:lang w:eastAsia="hu-HU"/>
        </w:rPr>
      </w:pPr>
      <w:r w:rsidRPr="00ED7441">
        <w:rPr>
          <w:rFonts w:eastAsia="Times New Roman"/>
          <w:i/>
          <w:lang w:eastAsia="hu-HU"/>
        </w:rPr>
        <w:t>e) az ingatlanhasználót terhelő, miniszteri rendeletben nem szabályozott díjfizetési kötelezettséget, megfizetésének rendjét, az esetleges kedvezmények, továbbá az ingatlanhasználó részéről történő szüneteltetés eseteit;</w:t>
      </w:r>
    </w:p>
    <w:p w:rsidR="00ED7441" w:rsidRPr="00ED7441" w:rsidRDefault="00ED7441" w:rsidP="00ED7441">
      <w:pPr>
        <w:spacing w:line="240" w:lineRule="auto"/>
        <w:ind w:left="1134" w:firstLine="240"/>
        <w:jc w:val="both"/>
        <w:rPr>
          <w:rFonts w:eastAsia="Times New Roman"/>
          <w:i/>
          <w:lang w:eastAsia="hu-HU"/>
        </w:rPr>
      </w:pPr>
      <w:r w:rsidRPr="00ED7441">
        <w:rPr>
          <w:rFonts w:eastAsia="Times New Roman"/>
          <w:i/>
          <w:lang w:eastAsia="hu-HU"/>
        </w:rPr>
        <w:t>f) az üdülőingatlanokra vonatkozó sajátos szabályokat;</w:t>
      </w:r>
    </w:p>
    <w:p w:rsidR="00ED7441" w:rsidRPr="00ED7441" w:rsidRDefault="00ED7441" w:rsidP="00ED7441">
      <w:pPr>
        <w:spacing w:line="240" w:lineRule="auto"/>
        <w:ind w:left="1134" w:firstLine="240"/>
        <w:jc w:val="both"/>
        <w:rPr>
          <w:rFonts w:eastAsia="Times New Roman"/>
          <w:i/>
          <w:lang w:eastAsia="hu-HU"/>
        </w:rPr>
      </w:pPr>
      <w:r w:rsidRPr="00ED7441">
        <w:rPr>
          <w:rFonts w:eastAsia="Times New Roman"/>
          <w:i/>
          <w:lang w:eastAsia="hu-HU"/>
        </w:rPr>
        <w:t>g) a hulladékgazdálkodási közszolgáltatással összefüggő személyes adatok (a természetes személyazonosító adatok, valamint a lakcím) kezelésére vonatkozó rendelkezéseket.</w:t>
      </w:r>
    </w:p>
    <w:p w:rsidR="00ED7441" w:rsidRDefault="00ED7441" w:rsidP="00ED7441">
      <w:pPr>
        <w:spacing w:line="240" w:lineRule="auto"/>
        <w:ind w:left="1134" w:firstLine="240"/>
        <w:jc w:val="both"/>
        <w:rPr>
          <w:rFonts w:eastAsia="Times New Roman"/>
          <w:i/>
          <w:lang w:eastAsia="hu-HU"/>
        </w:rPr>
      </w:pPr>
      <w:r w:rsidRPr="00ED7441">
        <w:rPr>
          <w:rFonts w:eastAsia="Times New Roman"/>
          <w:i/>
          <w:lang w:eastAsia="hu-HU"/>
        </w:rPr>
        <w:t>(2) A települési önkormányzat gondoskodik az elkülönített hulladékgyűjtési rendszer helyi feltételeinek megszervezéséről.”</w:t>
      </w:r>
    </w:p>
    <w:p w:rsidR="00ED7441" w:rsidRDefault="00ED7441" w:rsidP="00ED7441">
      <w:pPr>
        <w:spacing w:line="240" w:lineRule="auto"/>
        <w:ind w:left="1134" w:firstLine="240"/>
        <w:jc w:val="both"/>
        <w:rPr>
          <w:rFonts w:eastAsia="Times New Roman"/>
          <w:i/>
          <w:lang w:eastAsia="hu-HU"/>
        </w:rPr>
      </w:pPr>
    </w:p>
    <w:p w:rsidR="00ED7441" w:rsidRPr="00ED7441" w:rsidRDefault="00ED7441" w:rsidP="00ED7441">
      <w:pPr>
        <w:spacing w:line="240" w:lineRule="auto"/>
        <w:ind w:left="1134" w:firstLine="240"/>
        <w:jc w:val="both"/>
        <w:rPr>
          <w:rFonts w:eastAsia="Times New Roman"/>
          <w:i/>
          <w:lang w:eastAsia="hu-HU"/>
        </w:rPr>
      </w:pPr>
    </w:p>
    <w:p w:rsidR="00ED7441" w:rsidRDefault="00ED7441" w:rsidP="00ED7441">
      <w:pPr>
        <w:tabs>
          <w:tab w:val="left" w:pos="993"/>
          <w:tab w:val="right" w:pos="7938"/>
        </w:tabs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8882 Eszteregnye, Kossuth u. 3. </w:t>
      </w:r>
      <w:r>
        <w:rPr>
          <w:rFonts w:ascii="Book Antiqua" w:hAnsi="Book Antiqua"/>
          <w:sz w:val="18"/>
          <w:szCs w:val="18"/>
        </w:rPr>
        <w:br/>
        <w:t>E-mail: polgarmester@eszteregnye.hu</w:t>
      </w:r>
    </w:p>
    <w:p w:rsidR="00ED7441" w:rsidRDefault="00ED7441" w:rsidP="00ED7441">
      <w:pPr>
        <w:tabs>
          <w:tab w:val="left" w:pos="993"/>
          <w:tab w:val="right" w:pos="7938"/>
        </w:tabs>
        <w:jc w:val="right"/>
        <w:rPr>
          <w:rFonts w:ascii="Book Antiqua" w:hAnsi="Book Antiqua"/>
          <w:sz w:val="18"/>
          <w:szCs w:val="18"/>
          <w:u w:val="single"/>
        </w:rPr>
      </w:pPr>
    </w:p>
    <w:p w:rsidR="00ED7441" w:rsidRDefault="00ED7441" w:rsidP="00ED744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Eszteregnye Község Önkormányzata</w:t>
      </w:r>
      <w:r w:rsidRPr="00ED7441">
        <w:rPr>
          <w:rFonts w:eastAsia="Times New Roman"/>
          <w:lang w:eastAsia="hu-HU"/>
        </w:rPr>
        <w:t xml:space="preserve"> Képviselő-testülete a hulladékgazdálkodásról szóló </w:t>
      </w:r>
      <w:r>
        <w:rPr>
          <w:rFonts w:eastAsia="Times New Roman"/>
          <w:lang w:eastAsia="hu-HU"/>
        </w:rPr>
        <w:t>3</w:t>
      </w:r>
      <w:r w:rsidRPr="00ED7441">
        <w:rPr>
          <w:rFonts w:eastAsia="Times New Roman"/>
          <w:lang w:eastAsia="hu-HU"/>
        </w:rPr>
        <w:t>/2016. (VI. 2</w:t>
      </w:r>
      <w:r>
        <w:rPr>
          <w:rFonts w:eastAsia="Times New Roman"/>
          <w:lang w:eastAsia="hu-HU"/>
        </w:rPr>
        <w:t>8</w:t>
      </w:r>
      <w:r w:rsidRPr="00ED7441">
        <w:rPr>
          <w:rFonts w:eastAsia="Times New Roman"/>
          <w:lang w:eastAsia="hu-HU"/>
        </w:rPr>
        <w:t xml:space="preserve">.) önkormányzati rendeletével szabályozza a fenti tárgykört. </w:t>
      </w:r>
    </w:p>
    <w:p w:rsidR="00ED7441" w:rsidRPr="00ED7441" w:rsidRDefault="00ED7441" w:rsidP="00ED744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 xml:space="preserve">2017-ben módosításra került a rendelet a </w:t>
      </w:r>
      <w:r w:rsidRPr="00ED7441">
        <w:rPr>
          <w:rFonts w:eastAsia="Times New Roman"/>
          <w:bCs/>
          <w:lang w:eastAsia="hu-HU"/>
        </w:rPr>
        <w:t>zöldhulladék elszállítására vonatkozóan, azonban a zöldhulladék elszállítására vonatkozó rendelkezéseket módosítani szükséges a rendelet-tervezet szerint.</w:t>
      </w:r>
    </w:p>
    <w:p w:rsidR="00ED7441" w:rsidRPr="00ED7441" w:rsidRDefault="00ED7441" w:rsidP="00ED744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>A 2020. évtől bevezetendő, a vegyes hulladék gyűjtése során használatos edényazonosító matrica használatához kiegészítéseket szükséges a helyi hulladékgazdálkodási rendeletben meghatározni.</w:t>
      </w:r>
    </w:p>
    <w:p w:rsidR="00ED7441" w:rsidRPr="00ED7441" w:rsidRDefault="00ED7441" w:rsidP="00ED744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>Szükséges továbbá módosítani, kiegészíteni</w:t>
      </w:r>
    </w:p>
    <w:p w:rsidR="00ED7441" w:rsidRPr="00ED7441" w:rsidRDefault="00ED7441" w:rsidP="00ED7441">
      <w:pPr>
        <w:numPr>
          <w:ilvl w:val="0"/>
          <w:numId w:val="1"/>
        </w:numPr>
        <w:spacing w:after="160" w:line="240" w:lineRule="auto"/>
        <w:contextualSpacing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>a szüneteltetést tartalmazó rendelkezést,</w:t>
      </w:r>
    </w:p>
    <w:p w:rsidR="00ED7441" w:rsidRPr="00ED7441" w:rsidRDefault="00ED7441" w:rsidP="00ED7441">
      <w:pPr>
        <w:numPr>
          <w:ilvl w:val="0"/>
          <w:numId w:val="1"/>
        </w:numPr>
        <w:spacing w:after="160" w:line="240" w:lineRule="auto"/>
        <w:contextualSpacing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 xml:space="preserve">az ingatlanhasználó kötelezettségeit, </w:t>
      </w:r>
    </w:p>
    <w:p w:rsidR="00ED7441" w:rsidRPr="00ED7441" w:rsidRDefault="00ED7441" w:rsidP="00ED7441">
      <w:pPr>
        <w:numPr>
          <w:ilvl w:val="0"/>
          <w:numId w:val="1"/>
        </w:numPr>
        <w:spacing w:after="160" w:line="240" w:lineRule="auto"/>
        <w:contextualSpacing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 xml:space="preserve">az edény kihelyezésének idejét, </w:t>
      </w:r>
    </w:p>
    <w:p w:rsidR="00ED7441" w:rsidRPr="00ED7441" w:rsidRDefault="00ED7441" w:rsidP="00ED7441">
      <w:pPr>
        <w:numPr>
          <w:ilvl w:val="0"/>
          <w:numId w:val="1"/>
        </w:numPr>
        <w:spacing w:after="160" w:line="240" w:lineRule="auto"/>
        <w:contextualSpacing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>az ürítés megtagadásának eseteit,</w:t>
      </w:r>
    </w:p>
    <w:p w:rsidR="00ED7441" w:rsidRPr="00ED7441" w:rsidRDefault="00ED7441" w:rsidP="00ED7441">
      <w:pPr>
        <w:numPr>
          <w:ilvl w:val="0"/>
          <w:numId w:val="1"/>
        </w:numPr>
        <w:spacing w:after="160" w:line="240" w:lineRule="auto"/>
        <w:contextualSpacing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>a hulladékok gyűjtésénél a reggel 6 órát 5 órára módosítani.</w:t>
      </w:r>
    </w:p>
    <w:p w:rsidR="00ED7441" w:rsidRPr="00ED7441" w:rsidRDefault="00ED7441" w:rsidP="00ED744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i/>
          <w:iCs/>
          <w:lang w:eastAsia="hu-HU"/>
        </w:rPr>
      </w:pPr>
      <w:r w:rsidRPr="00ED7441">
        <w:rPr>
          <w:rFonts w:eastAsia="Times New Roman"/>
          <w:i/>
          <w:iCs/>
          <w:lang w:eastAsia="hu-HU"/>
        </w:rPr>
        <w:t xml:space="preserve">Utóbbi módosításnál a szolgáltató érdeklődésünkre előadta, hogy továbbra is reggel 7 órakor indulnak a hulladékgyűjtő autók a telephelyről. 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i/>
          <w:iCs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>Fentiekre tekintettel kérem a Tisztelt Képviselőket a rendelet-tervezet áttanulmányozására, elfogadására.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Eszteregnye</w:t>
      </w:r>
      <w:r w:rsidRPr="00ED7441">
        <w:rPr>
          <w:rFonts w:eastAsia="Times New Roman"/>
          <w:lang w:eastAsia="hu-HU"/>
        </w:rPr>
        <w:t xml:space="preserve">, 2019. november 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 xml:space="preserve"> </w:t>
      </w:r>
    </w:p>
    <w:p w:rsidR="00ED7441" w:rsidRPr="00ED7441" w:rsidRDefault="00ED7441" w:rsidP="00ED7441">
      <w:pPr>
        <w:spacing w:line="240" w:lineRule="auto"/>
        <w:jc w:val="center"/>
        <w:rPr>
          <w:rFonts w:eastAsia="Times New Roman"/>
          <w:i/>
          <w:lang w:eastAsia="hu-HU"/>
        </w:rPr>
      </w:pPr>
      <w:r w:rsidRPr="00ED7441">
        <w:rPr>
          <w:rFonts w:eastAsia="Times New Roman"/>
          <w:i/>
          <w:lang w:eastAsia="hu-HU"/>
        </w:rPr>
        <w:t>Tisztelettel:</w:t>
      </w:r>
    </w:p>
    <w:p w:rsidR="00ED7441" w:rsidRPr="00ED7441" w:rsidRDefault="00ED7441" w:rsidP="00ED7441">
      <w:pPr>
        <w:spacing w:line="240" w:lineRule="auto"/>
        <w:rPr>
          <w:rFonts w:eastAsia="Times New Roman"/>
          <w:b/>
          <w:lang w:eastAsia="hu-HU"/>
        </w:rPr>
      </w:pPr>
    </w:p>
    <w:p w:rsidR="00ED7441" w:rsidRPr="00ED7441" w:rsidRDefault="00ED7441" w:rsidP="00ED7441">
      <w:pPr>
        <w:spacing w:line="240" w:lineRule="auto"/>
        <w:rPr>
          <w:rFonts w:eastAsia="Times New Roman"/>
          <w:b/>
          <w:lang w:eastAsia="hu-HU"/>
        </w:rPr>
      </w:pPr>
    </w:p>
    <w:p w:rsidR="00ED7441" w:rsidRPr="00ED7441" w:rsidRDefault="00ED7441" w:rsidP="00ED7441">
      <w:pPr>
        <w:spacing w:line="240" w:lineRule="auto"/>
        <w:rPr>
          <w:rFonts w:eastAsia="Times New Roman"/>
          <w:b/>
          <w:lang w:eastAsia="hu-HU"/>
        </w:rPr>
      </w:pPr>
      <w:r w:rsidRPr="00ED7441">
        <w:rPr>
          <w:rFonts w:eastAsia="Times New Roman"/>
          <w:b/>
          <w:lang w:eastAsia="hu-HU"/>
        </w:rPr>
        <w:tab/>
      </w:r>
      <w:r w:rsidRPr="00ED7441">
        <w:rPr>
          <w:rFonts w:eastAsia="Times New Roman"/>
          <w:b/>
          <w:lang w:eastAsia="hu-HU"/>
        </w:rPr>
        <w:tab/>
      </w:r>
      <w:r w:rsidRPr="00ED7441">
        <w:rPr>
          <w:rFonts w:eastAsia="Times New Roman"/>
          <w:b/>
          <w:lang w:eastAsia="hu-HU"/>
        </w:rPr>
        <w:tab/>
      </w:r>
      <w:r w:rsidRPr="00ED7441">
        <w:rPr>
          <w:rFonts w:eastAsia="Times New Roman"/>
          <w:b/>
          <w:lang w:eastAsia="hu-HU"/>
        </w:rPr>
        <w:tab/>
      </w:r>
      <w:r w:rsidRPr="00ED7441">
        <w:rPr>
          <w:rFonts w:eastAsia="Times New Roman"/>
          <w:b/>
          <w:lang w:eastAsia="hu-HU"/>
        </w:rPr>
        <w:tab/>
      </w:r>
      <w:r w:rsidRPr="00ED7441">
        <w:rPr>
          <w:rFonts w:eastAsia="Times New Roman"/>
          <w:b/>
          <w:lang w:eastAsia="hu-HU"/>
        </w:rPr>
        <w:tab/>
      </w:r>
      <w:r w:rsidRPr="00ED7441">
        <w:rPr>
          <w:rFonts w:eastAsia="Times New Roman"/>
          <w:b/>
          <w:lang w:eastAsia="hu-HU"/>
        </w:rPr>
        <w:tab/>
      </w:r>
      <w:r w:rsidRPr="00ED7441">
        <w:rPr>
          <w:rFonts w:eastAsia="Times New Roman"/>
          <w:b/>
          <w:lang w:eastAsia="hu-HU"/>
        </w:rPr>
        <w:tab/>
      </w:r>
      <w:r w:rsidRPr="00ED7441">
        <w:rPr>
          <w:rFonts w:eastAsia="Times New Roman"/>
          <w:b/>
          <w:lang w:eastAsia="hu-HU"/>
        </w:rPr>
        <w:tab/>
      </w:r>
      <w:proofErr w:type="spellStart"/>
      <w:r>
        <w:rPr>
          <w:rFonts w:eastAsia="Times New Roman"/>
          <w:b/>
          <w:lang w:eastAsia="hu-HU"/>
        </w:rPr>
        <w:t>Kele</w:t>
      </w:r>
      <w:proofErr w:type="spellEnd"/>
      <w:r>
        <w:rPr>
          <w:rFonts w:eastAsia="Times New Roman"/>
          <w:b/>
          <w:lang w:eastAsia="hu-HU"/>
        </w:rPr>
        <w:t xml:space="preserve"> Lajos Attila</w:t>
      </w:r>
    </w:p>
    <w:p w:rsidR="00ED7441" w:rsidRPr="00ED7441" w:rsidRDefault="00ED7441" w:rsidP="00ED7441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000000"/>
          <w:lang w:eastAsia="hu-HU"/>
        </w:rPr>
      </w:pPr>
      <w:r w:rsidRPr="00ED7441">
        <w:rPr>
          <w:rFonts w:eastAsia="Times New Roman"/>
          <w:b/>
          <w:color w:val="000000"/>
          <w:lang w:eastAsia="hu-HU"/>
        </w:rPr>
        <w:tab/>
      </w:r>
      <w:r w:rsidRPr="00ED7441">
        <w:rPr>
          <w:rFonts w:eastAsia="Times New Roman"/>
          <w:b/>
          <w:color w:val="000000"/>
          <w:lang w:eastAsia="hu-HU"/>
        </w:rPr>
        <w:tab/>
      </w:r>
      <w:r w:rsidRPr="00ED7441">
        <w:rPr>
          <w:rFonts w:eastAsia="Times New Roman"/>
          <w:b/>
          <w:color w:val="000000"/>
          <w:lang w:eastAsia="hu-HU"/>
        </w:rPr>
        <w:tab/>
      </w:r>
      <w:r w:rsidRPr="00ED7441">
        <w:rPr>
          <w:rFonts w:eastAsia="Times New Roman"/>
          <w:b/>
          <w:color w:val="000000"/>
          <w:lang w:eastAsia="hu-HU"/>
        </w:rPr>
        <w:tab/>
      </w:r>
      <w:r w:rsidRPr="00ED7441">
        <w:rPr>
          <w:rFonts w:eastAsia="Times New Roman"/>
          <w:b/>
          <w:color w:val="000000"/>
          <w:lang w:eastAsia="hu-HU"/>
        </w:rPr>
        <w:tab/>
      </w:r>
      <w:r w:rsidRPr="00ED7441">
        <w:rPr>
          <w:rFonts w:eastAsia="Times New Roman"/>
          <w:b/>
          <w:color w:val="000000"/>
          <w:lang w:eastAsia="hu-HU"/>
        </w:rPr>
        <w:tab/>
      </w:r>
      <w:r w:rsidRPr="00ED7441">
        <w:rPr>
          <w:rFonts w:eastAsia="Times New Roman"/>
          <w:b/>
          <w:color w:val="000000"/>
          <w:lang w:eastAsia="hu-HU"/>
        </w:rPr>
        <w:tab/>
      </w:r>
      <w:r w:rsidRPr="00ED7441">
        <w:rPr>
          <w:rFonts w:eastAsia="Times New Roman"/>
          <w:b/>
          <w:color w:val="000000"/>
          <w:lang w:eastAsia="hu-HU"/>
        </w:rPr>
        <w:tab/>
        <w:t>polgármester</w:t>
      </w:r>
    </w:p>
    <w:p w:rsidR="00ED7441" w:rsidRPr="00ED7441" w:rsidRDefault="00ED7441" w:rsidP="00ED7441">
      <w:pPr>
        <w:rPr>
          <w:rFonts w:eastAsia="Times New Roman"/>
          <w:b/>
          <w:color w:val="000000"/>
          <w:sz w:val="32"/>
          <w:szCs w:val="32"/>
          <w:lang w:eastAsia="hu-HU"/>
        </w:rPr>
      </w:pPr>
      <w:r w:rsidRPr="00ED7441">
        <w:rPr>
          <w:rFonts w:eastAsia="Times New Roman"/>
          <w:b/>
          <w:color w:val="000000"/>
          <w:sz w:val="32"/>
          <w:szCs w:val="32"/>
          <w:lang w:eastAsia="hu-HU"/>
        </w:rPr>
        <w:br w:type="page"/>
      </w:r>
    </w:p>
    <w:p w:rsidR="00ED7441" w:rsidRPr="00ED7441" w:rsidRDefault="00ED7441" w:rsidP="00ED7441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000000"/>
          <w:sz w:val="32"/>
          <w:szCs w:val="32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center"/>
        <w:rPr>
          <w:rFonts w:eastAsia="Calibri"/>
          <w:b/>
          <w:lang w:eastAsia="hu-HU"/>
        </w:rPr>
      </w:pPr>
      <w:r w:rsidRPr="00ED7441">
        <w:rPr>
          <w:rFonts w:eastAsia="Calibri"/>
          <w:b/>
          <w:lang w:eastAsia="hu-HU"/>
        </w:rPr>
        <w:t>Előzetes hatásvizsgálat</w:t>
      </w:r>
    </w:p>
    <w:p w:rsidR="00ED7441" w:rsidRPr="00ED7441" w:rsidRDefault="00ED7441" w:rsidP="00ED7441">
      <w:pPr>
        <w:spacing w:line="240" w:lineRule="auto"/>
        <w:jc w:val="center"/>
        <w:rPr>
          <w:rFonts w:eastAsia="Calibri"/>
          <w:i/>
          <w:lang w:eastAsia="hu-HU"/>
        </w:rPr>
      </w:pPr>
    </w:p>
    <w:p w:rsidR="00ED7441" w:rsidRPr="00ED7441" w:rsidRDefault="00ED7441" w:rsidP="00ED7441">
      <w:pPr>
        <w:spacing w:line="240" w:lineRule="auto"/>
        <w:jc w:val="center"/>
        <w:rPr>
          <w:rFonts w:eastAsia="Calibri"/>
          <w:i/>
          <w:lang w:eastAsia="hu-HU"/>
        </w:rPr>
      </w:pPr>
      <w:r w:rsidRPr="00ED7441">
        <w:rPr>
          <w:rFonts w:eastAsia="Calibri"/>
          <w:i/>
          <w:lang w:eastAsia="hu-HU"/>
        </w:rPr>
        <w:t>a jogalkotásról szóló 2010. évi CXXX. törvény 17.§ (1) bekezdése alapján</w:t>
      </w:r>
    </w:p>
    <w:p w:rsidR="00ED7441" w:rsidRPr="00ED7441" w:rsidRDefault="00ED7441" w:rsidP="00ED7441">
      <w:pPr>
        <w:spacing w:line="240" w:lineRule="auto"/>
        <w:jc w:val="center"/>
        <w:rPr>
          <w:rFonts w:eastAsia="Calibri"/>
          <w:b/>
          <w:i/>
          <w:lang w:eastAsia="hu-HU"/>
        </w:rPr>
      </w:pPr>
    </w:p>
    <w:p w:rsidR="00ED7441" w:rsidRPr="00ED7441" w:rsidRDefault="00ED7441" w:rsidP="00ED744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Calibri"/>
          <w:b/>
          <w:color w:val="000000"/>
          <w:lang w:eastAsia="hu-HU"/>
        </w:rPr>
        <w:t>A rendelet-tervezet címe:</w:t>
      </w:r>
      <w:r w:rsidRPr="00ED7441">
        <w:rPr>
          <w:rFonts w:eastAsia="Calibri"/>
          <w:color w:val="000000"/>
          <w:lang w:eastAsia="hu-HU"/>
        </w:rPr>
        <w:t xml:space="preserve"> </w:t>
      </w:r>
      <w:r>
        <w:rPr>
          <w:rFonts w:eastAsia="Times New Roman"/>
          <w:color w:val="000000"/>
          <w:lang w:eastAsia="hu-HU"/>
        </w:rPr>
        <w:t>Eszteregnye Község Önkormányzata</w:t>
      </w:r>
      <w:r w:rsidRPr="00ED7441">
        <w:rPr>
          <w:rFonts w:eastAsia="Times New Roman"/>
          <w:color w:val="000000"/>
          <w:lang w:eastAsia="hu-HU"/>
        </w:rPr>
        <w:t xml:space="preserve"> Képviselő-testületének</w:t>
      </w:r>
      <w:proofErr w:type="gramStart"/>
      <w:r w:rsidRPr="00ED7441">
        <w:rPr>
          <w:rFonts w:eastAsia="Times New Roman"/>
          <w:color w:val="000000"/>
          <w:lang w:eastAsia="hu-HU"/>
        </w:rPr>
        <w:t xml:space="preserve"> ….</w:t>
      </w:r>
      <w:proofErr w:type="gramEnd"/>
      <w:r w:rsidRPr="00ED7441">
        <w:rPr>
          <w:rFonts w:eastAsia="Times New Roman"/>
          <w:color w:val="000000"/>
          <w:lang w:eastAsia="hu-HU"/>
        </w:rPr>
        <w:t xml:space="preserve">/2019. (………...) önkormányzati rendelete a hulladékgazdálkodásról szóló </w:t>
      </w:r>
      <w:r>
        <w:rPr>
          <w:rFonts w:eastAsia="Times New Roman"/>
          <w:color w:val="000000"/>
          <w:lang w:eastAsia="hu-HU"/>
        </w:rPr>
        <w:t>3</w:t>
      </w:r>
      <w:r w:rsidRPr="00ED7441">
        <w:rPr>
          <w:rFonts w:eastAsia="Times New Roman"/>
          <w:lang w:eastAsia="hu-HU"/>
        </w:rPr>
        <w:t>/2016. (VI. 2</w:t>
      </w:r>
      <w:r>
        <w:rPr>
          <w:rFonts w:eastAsia="Times New Roman"/>
          <w:lang w:eastAsia="hu-HU"/>
        </w:rPr>
        <w:t>8</w:t>
      </w:r>
      <w:r w:rsidRPr="00ED7441">
        <w:rPr>
          <w:rFonts w:eastAsia="Times New Roman"/>
          <w:lang w:eastAsia="hu-HU"/>
        </w:rPr>
        <w:t>.) önkormányzati rendeletének módosításáról.</w:t>
      </w:r>
    </w:p>
    <w:p w:rsidR="00ED7441" w:rsidRPr="00ED7441" w:rsidRDefault="00ED7441" w:rsidP="00ED744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lang w:eastAsia="hu-HU"/>
        </w:rPr>
      </w:pPr>
    </w:p>
    <w:p w:rsidR="00ED7441" w:rsidRPr="00ED7441" w:rsidRDefault="00ED7441" w:rsidP="00ED7441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bCs/>
          <w:color w:val="000000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Calibri"/>
          <w:b/>
          <w:lang w:eastAsia="hu-HU"/>
        </w:rPr>
        <w:t xml:space="preserve">I. társadalmi hatásai: </w:t>
      </w:r>
      <w:r w:rsidRPr="00ED7441">
        <w:rPr>
          <w:rFonts w:eastAsia="Times New Roman"/>
          <w:lang w:eastAsia="hu-HU"/>
        </w:rPr>
        <w:t xml:space="preserve">A rendelet-tervezet elfogadását a zöldhulladék elszállításának </w:t>
      </w:r>
      <w:proofErr w:type="gramStart"/>
      <w:r w:rsidRPr="00ED7441">
        <w:rPr>
          <w:rFonts w:eastAsia="Times New Roman"/>
          <w:lang w:eastAsia="hu-HU"/>
        </w:rPr>
        <w:t>módosítása,</w:t>
      </w:r>
      <w:proofErr w:type="gramEnd"/>
      <w:r w:rsidRPr="00ED7441">
        <w:rPr>
          <w:rFonts w:eastAsia="Times New Roman"/>
          <w:lang w:eastAsia="hu-HU"/>
        </w:rPr>
        <w:t xml:space="preserve"> és a vegyes hulladék gyűjtése során használatos edényazonosító matrica használata, illetve kisebb pontosítások indokolják.</w:t>
      </w:r>
    </w:p>
    <w:p w:rsidR="00ED7441" w:rsidRPr="00ED7441" w:rsidRDefault="00ED7441" w:rsidP="00ED7441">
      <w:pPr>
        <w:spacing w:line="240" w:lineRule="auto"/>
        <w:rPr>
          <w:rFonts w:eastAsia="Calibri"/>
          <w:lang w:eastAsia="hu-HU"/>
        </w:rPr>
      </w:pPr>
    </w:p>
    <w:p w:rsidR="00ED7441" w:rsidRPr="00ED7441" w:rsidRDefault="00ED7441" w:rsidP="00ED7441">
      <w:pPr>
        <w:spacing w:line="240" w:lineRule="auto"/>
        <w:rPr>
          <w:rFonts w:eastAsia="Calibri"/>
          <w:lang w:eastAsia="hu-HU"/>
        </w:rPr>
      </w:pPr>
      <w:r w:rsidRPr="00ED7441">
        <w:rPr>
          <w:rFonts w:eastAsia="Calibri"/>
          <w:b/>
          <w:lang w:eastAsia="hu-HU"/>
        </w:rPr>
        <w:t>II. gazdasági hatásai:</w:t>
      </w:r>
      <w:r w:rsidRPr="00ED7441">
        <w:rPr>
          <w:rFonts w:eastAsia="Calibri"/>
          <w:lang w:eastAsia="hu-HU"/>
        </w:rPr>
        <w:t xml:space="preserve"> -</w:t>
      </w:r>
    </w:p>
    <w:p w:rsidR="00ED7441" w:rsidRPr="00ED7441" w:rsidRDefault="00ED7441" w:rsidP="00ED7441">
      <w:pPr>
        <w:spacing w:line="240" w:lineRule="auto"/>
        <w:rPr>
          <w:rFonts w:eastAsia="Calibri"/>
          <w:lang w:eastAsia="hu-HU"/>
        </w:rPr>
      </w:pPr>
    </w:p>
    <w:p w:rsidR="00ED7441" w:rsidRPr="00ED7441" w:rsidRDefault="00ED7441" w:rsidP="00ED7441">
      <w:pPr>
        <w:spacing w:line="240" w:lineRule="auto"/>
        <w:rPr>
          <w:rFonts w:eastAsia="Calibri"/>
          <w:lang w:eastAsia="hu-HU"/>
        </w:rPr>
      </w:pPr>
      <w:r w:rsidRPr="00ED7441">
        <w:rPr>
          <w:rFonts w:eastAsia="Calibri"/>
          <w:b/>
          <w:lang w:eastAsia="hu-HU"/>
        </w:rPr>
        <w:t>III. költségvetési hatásai:</w:t>
      </w:r>
      <w:r w:rsidRPr="00ED7441">
        <w:rPr>
          <w:rFonts w:eastAsia="Calibri"/>
          <w:lang w:eastAsia="hu-HU"/>
        </w:rPr>
        <w:t xml:space="preserve"> -</w:t>
      </w:r>
    </w:p>
    <w:p w:rsidR="00ED7441" w:rsidRPr="00ED7441" w:rsidRDefault="00ED7441" w:rsidP="00ED7441">
      <w:pPr>
        <w:spacing w:line="240" w:lineRule="auto"/>
        <w:rPr>
          <w:rFonts w:eastAsia="Calibri"/>
          <w:lang w:eastAsia="hu-HU"/>
        </w:rPr>
      </w:pPr>
    </w:p>
    <w:p w:rsidR="00ED7441" w:rsidRPr="00ED7441" w:rsidRDefault="00ED7441" w:rsidP="00ED7441">
      <w:pPr>
        <w:spacing w:line="240" w:lineRule="auto"/>
        <w:rPr>
          <w:rFonts w:eastAsia="Calibri"/>
          <w:lang w:eastAsia="hu-HU"/>
        </w:rPr>
      </w:pPr>
      <w:r w:rsidRPr="00ED7441">
        <w:rPr>
          <w:rFonts w:eastAsia="Calibri"/>
          <w:b/>
          <w:lang w:eastAsia="hu-HU"/>
        </w:rPr>
        <w:t>IV</w:t>
      </w:r>
      <w:r w:rsidRPr="00ED7441">
        <w:rPr>
          <w:rFonts w:eastAsia="Calibri"/>
          <w:lang w:eastAsia="hu-HU"/>
        </w:rPr>
        <w:t xml:space="preserve">. </w:t>
      </w:r>
      <w:r w:rsidRPr="00ED7441">
        <w:rPr>
          <w:rFonts w:eastAsia="Calibri"/>
          <w:b/>
          <w:lang w:eastAsia="hu-HU"/>
        </w:rPr>
        <w:t>egészségügyi hatások: -</w:t>
      </w:r>
    </w:p>
    <w:p w:rsidR="00ED7441" w:rsidRPr="00ED7441" w:rsidRDefault="00ED7441" w:rsidP="00ED7441">
      <w:pPr>
        <w:spacing w:line="240" w:lineRule="auto"/>
        <w:rPr>
          <w:rFonts w:eastAsia="Calibri"/>
          <w:lang w:eastAsia="hu-HU"/>
        </w:rPr>
      </w:pPr>
    </w:p>
    <w:p w:rsidR="00ED7441" w:rsidRPr="00ED7441" w:rsidRDefault="00ED7441" w:rsidP="00ED7441">
      <w:pPr>
        <w:spacing w:line="240" w:lineRule="auto"/>
        <w:rPr>
          <w:rFonts w:eastAsia="Calibri"/>
          <w:i/>
          <w:lang w:eastAsia="hu-HU"/>
        </w:rPr>
      </w:pPr>
      <w:r w:rsidRPr="00ED7441">
        <w:rPr>
          <w:rFonts w:eastAsia="Calibri"/>
          <w:b/>
          <w:lang w:eastAsia="hu-HU"/>
        </w:rPr>
        <w:t>V. környezeti következményei: -</w:t>
      </w:r>
    </w:p>
    <w:p w:rsidR="00ED7441" w:rsidRPr="00ED7441" w:rsidRDefault="00ED7441" w:rsidP="00ED7441">
      <w:pPr>
        <w:spacing w:line="240" w:lineRule="auto"/>
        <w:rPr>
          <w:rFonts w:eastAsia="Calibri"/>
          <w:i/>
          <w:lang w:eastAsia="hu-HU"/>
        </w:rPr>
      </w:pPr>
    </w:p>
    <w:p w:rsidR="00ED7441" w:rsidRPr="00ED7441" w:rsidRDefault="00ED7441" w:rsidP="00ED7441">
      <w:pPr>
        <w:autoSpaceDE w:val="0"/>
        <w:autoSpaceDN w:val="0"/>
        <w:adjustRightInd w:val="0"/>
        <w:spacing w:line="240" w:lineRule="auto"/>
        <w:jc w:val="both"/>
        <w:rPr>
          <w:rFonts w:eastAsia="Calibri"/>
          <w:lang w:eastAsia="hu-HU"/>
        </w:rPr>
      </w:pPr>
      <w:r w:rsidRPr="00ED7441">
        <w:rPr>
          <w:rFonts w:eastAsia="Calibri"/>
          <w:b/>
          <w:lang w:eastAsia="hu-HU"/>
        </w:rPr>
        <w:t xml:space="preserve">VI. adminisztratív </w:t>
      </w:r>
      <w:proofErr w:type="spellStart"/>
      <w:r w:rsidRPr="00ED7441">
        <w:rPr>
          <w:rFonts w:eastAsia="Calibri"/>
          <w:b/>
          <w:lang w:eastAsia="hu-HU"/>
        </w:rPr>
        <w:t>terheket</w:t>
      </w:r>
      <w:proofErr w:type="spellEnd"/>
      <w:r w:rsidRPr="00ED7441">
        <w:rPr>
          <w:rFonts w:eastAsia="Calibri"/>
          <w:b/>
          <w:lang w:eastAsia="hu-HU"/>
        </w:rPr>
        <w:t xml:space="preserve"> befolyásoló hatásai</w:t>
      </w:r>
      <w:r w:rsidRPr="00ED7441">
        <w:rPr>
          <w:rFonts w:eastAsia="Calibri"/>
          <w:lang w:eastAsia="hu-HU"/>
        </w:rPr>
        <w:t xml:space="preserve">: </w:t>
      </w:r>
    </w:p>
    <w:p w:rsidR="00ED7441" w:rsidRPr="00ED7441" w:rsidRDefault="00ED7441" w:rsidP="00ED7441">
      <w:pPr>
        <w:spacing w:line="240" w:lineRule="auto"/>
        <w:rPr>
          <w:rFonts w:eastAsia="Calibri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Calibri"/>
          <w:b/>
          <w:lang w:eastAsia="hu-HU"/>
        </w:rPr>
      </w:pPr>
      <w:r w:rsidRPr="00ED7441">
        <w:rPr>
          <w:rFonts w:eastAsia="Calibri"/>
          <w:b/>
          <w:lang w:eastAsia="hu-HU"/>
        </w:rPr>
        <w:t>VII.</w:t>
      </w:r>
      <w:r w:rsidRPr="00ED7441">
        <w:rPr>
          <w:rFonts w:eastAsia="Calibri"/>
          <w:lang w:eastAsia="hu-HU"/>
        </w:rPr>
        <w:t xml:space="preserve"> </w:t>
      </w:r>
      <w:r w:rsidRPr="00ED7441">
        <w:rPr>
          <w:rFonts w:eastAsia="Calibri"/>
          <w:b/>
          <w:lang w:eastAsia="hu-HU"/>
        </w:rPr>
        <w:t>megalkotásának szükségessége:</w:t>
      </w:r>
      <w:r w:rsidRPr="00ED7441">
        <w:rPr>
          <w:rFonts w:eastAsia="Calibri"/>
          <w:lang w:eastAsia="hu-HU"/>
        </w:rPr>
        <w:t xml:space="preserve"> Megalkotása kötelező, a magasabb szintű jogszabályokkal való összhang biztosítása érdekében.</w:t>
      </w:r>
    </w:p>
    <w:p w:rsidR="00ED7441" w:rsidRPr="00ED7441" w:rsidRDefault="00ED7441" w:rsidP="00ED7441">
      <w:pPr>
        <w:spacing w:line="240" w:lineRule="auto"/>
        <w:rPr>
          <w:rFonts w:eastAsia="Calibri"/>
          <w:b/>
          <w:lang w:eastAsia="hu-HU"/>
        </w:rPr>
      </w:pPr>
    </w:p>
    <w:p w:rsidR="00ED7441" w:rsidRPr="00ED7441" w:rsidRDefault="00ED7441" w:rsidP="00ED7441">
      <w:pPr>
        <w:spacing w:line="240" w:lineRule="auto"/>
        <w:rPr>
          <w:rFonts w:eastAsia="Calibri"/>
          <w:lang w:eastAsia="hu-HU"/>
        </w:rPr>
      </w:pPr>
      <w:r w:rsidRPr="00ED7441">
        <w:rPr>
          <w:rFonts w:eastAsia="Calibri"/>
          <w:b/>
          <w:lang w:eastAsia="hu-HU"/>
        </w:rPr>
        <w:t xml:space="preserve">VIII. a jogalkotás elmaradásának várható következményei: </w:t>
      </w:r>
      <w:r w:rsidRPr="00ED7441">
        <w:rPr>
          <w:rFonts w:eastAsia="Calibri"/>
          <w:lang w:eastAsia="hu-HU"/>
        </w:rPr>
        <w:t>Törvényességi észrevétel.</w:t>
      </w:r>
    </w:p>
    <w:p w:rsidR="00ED7441" w:rsidRPr="00ED7441" w:rsidRDefault="00ED7441" w:rsidP="00ED7441">
      <w:pPr>
        <w:spacing w:line="240" w:lineRule="auto"/>
        <w:rPr>
          <w:rFonts w:eastAsia="Calibri"/>
          <w:lang w:eastAsia="hu-HU"/>
        </w:rPr>
      </w:pPr>
    </w:p>
    <w:p w:rsidR="00ED7441" w:rsidRPr="00ED7441" w:rsidRDefault="00ED7441" w:rsidP="00ED7441">
      <w:pPr>
        <w:spacing w:line="240" w:lineRule="auto"/>
        <w:rPr>
          <w:rFonts w:eastAsia="Calibri"/>
          <w:lang w:eastAsia="hu-HU"/>
        </w:rPr>
      </w:pPr>
      <w:r w:rsidRPr="00ED7441">
        <w:rPr>
          <w:rFonts w:eastAsia="Calibri"/>
          <w:b/>
          <w:lang w:eastAsia="hu-HU"/>
        </w:rPr>
        <w:t>IX. alkalmazásához szükséges személyi, szervezeti, tárgyi és pénzügyi feltételek:</w:t>
      </w:r>
      <w:r w:rsidRPr="00ED7441">
        <w:rPr>
          <w:rFonts w:eastAsia="Calibri"/>
          <w:lang w:eastAsia="hu-HU"/>
        </w:rPr>
        <w:t xml:space="preserve"> Biztosítottak.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Eszteregnye</w:t>
      </w:r>
      <w:r w:rsidRPr="00ED7441">
        <w:rPr>
          <w:rFonts w:eastAsia="Times New Roman"/>
          <w:lang w:eastAsia="hu-HU"/>
        </w:rPr>
        <w:t>, 2019. november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 xml:space="preserve"> </w:t>
      </w:r>
    </w:p>
    <w:p w:rsidR="00ED7441" w:rsidRPr="00ED7441" w:rsidRDefault="00ED7441" w:rsidP="00ED7441">
      <w:pPr>
        <w:rPr>
          <w:rFonts w:eastAsia="Times New Roman"/>
          <w:b/>
          <w:sz w:val="32"/>
          <w:szCs w:val="32"/>
          <w:lang w:eastAsia="hu-HU"/>
        </w:rPr>
      </w:pPr>
    </w:p>
    <w:p w:rsidR="00ED7441" w:rsidRPr="00ED7441" w:rsidRDefault="00ED7441" w:rsidP="00ED7441">
      <w:pPr>
        <w:rPr>
          <w:rFonts w:eastAsia="Times New Roman"/>
          <w:b/>
          <w:sz w:val="32"/>
          <w:szCs w:val="32"/>
          <w:lang w:eastAsia="hu-HU"/>
        </w:rPr>
      </w:pPr>
    </w:p>
    <w:p w:rsidR="00ED7441" w:rsidRPr="00ED7441" w:rsidRDefault="00ED7441" w:rsidP="00ED7441">
      <w:pPr>
        <w:rPr>
          <w:rFonts w:eastAsia="Times New Roman"/>
          <w:b/>
          <w:color w:val="000000"/>
          <w:sz w:val="32"/>
          <w:szCs w:val="32"/>
          <w:lang w:eastAsia="hu-HU"/>
        </w:rPr>
      </w:pPr>
      <w:r w:rsidRPr="00ED7441">
        <w:rPr>
          <w:rFonts w:eastAsia="Times New Roman"/>
          <w:b/>
          <w:sz w:val="32"/>
          <w:szCs w:val="32"/>
          <w:lang w:eastAsia="hu-HU"/>
        </w:rPr>
        <w:br w:type="page"/>
      </w:r>
    </w:p>
    <w:p w:rsidR="00ED7441" w:rsidRPr="00ED7441" w:rsidRDefault="00ED7441" w:rsidP="00ED7441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000000"/>
          <w:sz w:val="32"/>
          <w:szCs w:val="32"/>
          <w:lang w:eastAsia="hu-HU"/>
        </w:rPr>
      </w:pPr>
      <w:r>
        <w:rPr>
          <w:rFonts w:eastAsia="Times New Roman"/>
          <w:b/>
          <w:color w:val="000000"/>
          <w:sz w:val="32"/>
          <w:szCs w:val="32"/>
          <w:lang w:eastAsia="hu-HU"/>
        </w:rPr>
        <w:lastRenderedPageBreak/>
        <w:t>Eszteregnye Község Önkormányzata</w:t>
      </w:r>
      <w:r w:rsidRPr="00ED7441">
        <w:rPr>
          <w:rFonts w:eastAsia="Times New Roman"/>
          <w:b/>
          <w:color w:val="000000"/>
          <w:sz w:val="32"/>
          <w:szCs w:val="32"/>
          <w:lang w:eastAsia="hu-HU"/>
        </w:rPr>
        <w:t xml:space="preserve"> Képviselő-testületének</w:t>
      </w:r>
    </w:p>
    <w:p w:rsidR="00ED7441" w:rsidRPr="00ED7441" w:rsidRDefault="00ED7441" w:rsidP="00ED7441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000000"/>
          <w:sz w:val="32"/>
          <w:szCs w:val="32"/>
          <w:lang w:eastAsia="hu-HU"/>
        </w:rPr>
      </w:pPr>
      <w:proofErr w:type="gramStart"/>
      <w:r w:rsidRPr="00ED7441">
        <w:rPr>
          <w:rFonts w:eastAsia="Times New Roman"/>
          <w:b/>
          <w:color w:val="000000"/>
          <w:sz w:val="32"/>
          <w:szCs w:val="32"/>
          <w:lang w:eastAsia="hu-HU"/>
        </w:rPr>
        <w:t>….</w:t>
      </w:r>
      <w:proofErr w:type="gramEnd"/>
      <w:r w:rsidRPr="00ED7441">
        <w:rPr>
          <w:rFonts w:eastAsia="Times New Roman"/>
          <w:b/>
          <w:color w:val="000000"/>
          <w:sz w:val="32"/>
          <w:szCs w:val="32"/>
          <w:lang w:eastAsia="hu-HU"/>
        </w:rPr>
        <w:t xml:space="preserve">/2019. (………...) önkormányzati rendelete </w:t>
      </w:r>
    </w:p>
    <w:p w:rsidR="00ED7441" w:rsidRPr="00ED7441" w:rsidRDefault="00ED7441" w:rsidP="00ED7441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000000"/>
          <w:sz w:val="32"/>
          <w:szCs w:val="32"/>
          <w:lang w:eastAsia="hu-HU"/>
        </w:rPr>
      </w:pPr>
      <w:r w:rsidRPr="00ED7441">
        <w:rPr>
          <w:rFonts w:eastAsia="Times New Roman"/>
          <w:b/>
          <w:color w:val="000000"/>
          <w:sz w:val="32"/>
          <w:szCs w:val="32"/>
          <w:lang w:eastAsia="hu-HU"/>
        </w:rPr>
        <w:t>a hulladékgazdálkodásról szóló</w:t>
      </w:r>
    </w:p>
    <w:p w:rsidR="00ED7441" w:rsidRPr="00ED7441" w:rsidRDefault="00ED7441" w:rsidP="00ED7441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000000"/>
          <w:sz w:val="32"/>
          <w:szCs w:val="32"/>
          <w:lang w:eastAsia="hu-HU"/>
        </w:rPr>
      </w:pPr>
      <w:r w:rsidRPr="00ED7441">
        <w:rPr>
          <w:rFonts w:eastAsia="Times New Roman"/>
          <w:b/>
          <w:color w:val="000000"/>
          <w:sz w:val="32"/>
          <w:szCs w:val="32"/>
          <w:lang w:eastAsia="hu-HU"/>
        </w:rPr>
        <w:t xml:space="preserve">a </w:t>
      </w:r>
      <w:r>
        <w:rPr>
          <w:rFonts w:eastAsia="Times New Roman"/>
          <w:b/>
          <w:color w:val="000000"/>
          <w:sz w:val="32"/>
          <w:szCs w:val="32"/>
          <w:lang w:eastAsia="hu-HU"/>
        </w:rPr>
        <w:t>3</w:t>
      </w:r>
      <w:r w:rsidRPr="00ED7441">
        <w:rPr>
          <w:rFonts w:eastAsia="Times New Roman"/>
          <w:b/>
          <w:color w:val="000000"/>
          <w:sz w:val="32"/>
          <w:szCs w:val="32"/>
          <w:lang w:eastAsia="hu-HU"/>
        </w:rPr>
        <w:t>/2016. (VI. 2</w:t>
      </w:r>
      <w:r>
        <w:rPr>
          <w:rFonts w:eastAsia="Times New Roman"/>
          <w:b/>
          <w:color w:val="000000"/>
          <w:sz w:val="32"/>
          <w:szCs w:val="32"/>
          <w:lang w:eastAsia="hu-HU"/>
        </w:rPr>
        <w:t>8</w:t>
      </w:r>
      <w:r w:rsidRPr="00ED7441">
        <w:rPr>
          <w:rFonts w:eastAsia="Times New Roman"/>
          <w:b/>
          <w:color w:val="000000"/>
          <w:sz w:val="32"/>
          <w:szCs w:val="32"/>
          <w:lang w:eastAsia="hu-HU"/>
        </w:rPr>
        <w:t>.) önkormányzati rendeletének módosításáról</w:t>
      </w:r>
    </w:p>
    <w:p w:rsidR="00ED7441" w:rsidRDefault="00ED7441" w:rsidP="00ED7441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000000"/>
          <w:sz w:val="32"/>
          <w:szCs w:val="32"/>
          <w:lang w:eastAsia="hu-HU"/>
        </w:rPr>
      </w:pPr>
    </w:p>
    <w:p w:rsidR="00340069" w:rsidRDefault="00340069" w:rsidP="00ED7441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000000"/>
          <w:sz w:val="32"/>
          <w:szCs w:val="32"/>
          <w:lang w:eastAsia="hu-HU"/>
        </w:rPr>
      </w:pPr>
    </w:p>
    <w:p w:rsidR="00340069" w:rsidRPr="00ED7441" w:rsidRDefault="00340069" w:rsidP="00ED7441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000000"/>
          <w:sz w:val="32"/>
          <w:szCs w:val="32"/>
          <w:lang w:eastAsia="hu-HU"/>
        </w:rPr>
      </w:pPr>
    </w:p>
    <w:p w:rsidR="00ED7441" w:rsidRPr="00ED7441" w:rsidRDefault="00ED7441" w:rsidP="00ED7441">
      <w:pPr>
        <w:spacing w:line="240" w:lineRule="auto"/>
        <w:jc w:val="center"/>
        <w:rPr>
          <w:rFonts w:eastAsia="Times New Roman"/>
          <w:b/>
          <w:sz w:val="32"/>
          <w:szCs w:val="32"/>
          <w:lang w:eastAsia="hu-HU"/>
        </w:rPr>
      </w:pPr>
      <w:r w:rsidRPr="00ED7441">
        <w:rPr>
          <w:rFonts w:eastAsia="Times New Roman"/>
          <w:b/>
          <w:sz w:val="32"/>
          <w:szCs w:val="32"/>
          <w:lang w:eastAsia="hu-HU"/>
        </w:rPr>
        <w:t>T e r v e z e t</w:t>
      </w:r>
    </w:p>
    <w:p w:rsidR="00ED7441" w:rsidRDefault="00ED7441" w:rsidP="00ED7441">
      <w:pPr>
        <w:spacing w:line="240" w:lineRule="auto"/>
        <w:jc w:val="center"/>
        <w:rPr>
          <w:rFonts w:eastAsia="Times New Roman"/>
          <w:b/>
          <w:lang w:eastAsia="hu-HU"/>
        </w:rPr>
      </w:pPr>
    </w:p>
    <w:p w:rsidR="00340069" w:rsidRDefault="00340069" w:rsidP="00ED7441">
      <w:pPr>
        <w:spacing w:line="240" w:lineRule="auto"/>
        <w:jc w:val="center"/>
        <w:rPr>
          <w:rFonts w:eastAsia="Times New Roman"/>
          <w:b/>
          <w:lang w:eastAsia="hu-HU"/>
        </w:rPr>
      </w:pPr>
    </w:p>
    <w:p w:rsidR="00340069" w:rsidRPr="00ED7441" w:rsidRDefault="00340069" w:rsidP="00ED7441">
      <w:pPr>
        <w:spacing w:line="240" w:lineRule="auto"/>
        <w:jc w:val="center"/>
        <w:rPr>
          <w:rFonts w:eastAsia="Times New Roman"/>
          <w:b/>
          <w:lang w:eastAsia="hu-HU"/>
        </w:rPr>
      </w:pPr>
    </w:p>
    <w:p w:rsidR="00ED7441" w:rsidRPr="00ED7441" w:rsidRDefault="00ED7441" w:rsidP="00ED7441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Eszteregnye Község Önkormányzata</w:t>
      </w:r>
      <w:r w:rsidRPr="00ED7441">
        <w:rPr>
          <w:rFonts w:eastAsia="Times New Roman"/>
          <w:lang w:eastAsia="hu-HU"/>
        </w:rPr>
        <w:t xml:space="preserve"> Képviselő-testületének az Alaptörvény 32. cikk (1) bekezdés a) pontjában, valamint a Magyarország helyi önkormányzatairól szóló 2011. évi CLXXXIX. törvény 13. § (1) bekezdésének 19. pontjában meghatározott feladatkörében eljárva, a hulladékról szóló 2012. évi CLXXXV. törvény 35. §-</w:t>
      </w:r>
      <w:proofErr w:type="spellStart"/>
      <w:r w:rsidRPr="00ED7441">
        <w:rPr>
          <w:rFonts w:eastAsia="Times New Roman"/>
          <w:lang w:eastAsia="hu-HU"/>
        </w:rPr>
        <w:t>ában</w:t>
      </w:r>
      <w:proofErr w:type="spellEnd"/>
      <w:r w:rsidRPr="00ED7441">
        <w:rPr>
          <w:rFonts w:eastAsia="Times New Roman"/>
          <w:lang w:eastAsia="hu-HU"/>
        </w:rPr>
        <w:t xml:space="preserve"> és a 88. § (4) bekezdésében kapott felhatalmazás alapján a hulladékgazdálkodásról szóló </w:t>
      </w:r>
      <w:r>
        <w:rPr>
          <w:rFonts w:eastAsia="Times New Roman"/>
          <w:lang w:eastAsia="hu-HU"/>
        </w:rPr>
        <w:t>3</w:t>
      </w:r>
      <w:r w:rsidRPr="00ED7441">
        <w:rPr>
          <w:rFonts w:eastAsia="Times New Roman"/>
          <w:lang w:eastAsia="hu-HU"/>
        </w:rPr>
        <w:t>/2016. (VI. 2</w:t>
      </w:r>
      <w:r>
        <w:rPr>
          <w:rFonts w:eastAsia="Times New Roman"/>
          <w:lang w:eastAsia="hu-HU"/>
        </w:rPr>
        <w:t>8</w:t>
      </w:r>
      <w:r w:rsidRPr="00ED7441">
        <w:rPr>
          <w:rFonts w:eastAsia="Times New Roman"/>
          <w:lang w:eastAsia="hu-HU"/>
        </w:rPr>
        <w:t>.) önkormányzati rendeletét (a továbbiakban: Rendelet) a következők szerint módosítja:</w:t>
      </w:r>
    </w:p>
    <w:p w:rsidR="00ED7441" w:rsidRPr="00ED7441" w:rsidRDefault="00ED7441" w:rsidP="00ED7441">
      <w:pPr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360" w:lineRule="auto"/>
        <w:jc w:val="center"/>
        <w:rPr>
          <w:rFonts w:eastAsia="Times New Roman"/>
          <w:b/>
          <w:lang w:eastAsia="hu-HU"/>
        </w:rPr>
      </w:pPr>
      <w:r w:rsidRPr="00ED7441">
        <w:rPr>
          <w:rFonts w:eastAsia="Times New Roman"/>
          <w:b/>
          <w:lang w:eastAsia="hu-HU"/>
        </w:rPr>
        <w:t>1. §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>A Rendelet 6. § (4) bekezdése helyébe a következő rendelkezés lép: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>„(4) Az ingatlanhasználó a hulladékot az erre a célra rendszeresített a Közszolgáltató által biztosított edényazonosító matricával ellátott gyűjtőedényben, vagy többlethulladék esetén az e célra szolgáló a Közszolgáltató emblémájával ellátott műanyag zsákban köteles kihelyezni.”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center"/>
        <w:rPr>
          <w:rFonts w:eastAsia="Times New Roman"/>
          <w:b/>
          <w:lang w:eastAsia="hu-HU"/>
        </w:rPr>
      </w:pPr>
      <w:r w:rsidRPr="00ED7441">
        <w:rPr>
          <w:rFonts w:eastAsia="Times New Roman"/>
          <w:b/>
          <w:lang w:eastAsia="hu-HU"/>
        </w:rPr>
        <w:t xml:space="preserve">2. § </w:t>
      </w:r>
    </w:p>
    <w:p w:rsidR="00ED7441" w:rsidRPr="00ED7441" w:rsidRDefault="00ED7441" w:rsidP="00ED7441">
      <w:pPr>
        <w:spacing w:line="240" w:lineRule="auto"/>
        <w:jc w:val="center"/>
        <w:rPr>
          <w:rFonts w:eastAsia="Times New Roman"/>
          <w:b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 xml:space="preserve">A Rendelet 8. §-a helyébe a következő rendelkezés lép: 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ED7441">
        <w:rPr>
          <w:rFonts w:eastAsia="Times New Roman"/>
          <w:b/>
          <w:bCs/>
          <w:lang w:eastAsia="hu-HU"/>
        </w:rPr>
        <w:t>„8. §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>(1)</w:t>
      </w:r>
      <w:r w:rsidRPr="00ED7441">
        <w:rPr>
          <w:rFonts w:eastAsia="Times New Roman"/>
          <w:lang w:eastAsia="hu-HU"/>
        </w:rPr>
        <w:tab/>
        <w:t xml:space="preserve">A természetes személy ingatlanhasználó – részére történő közvetlen számlázás esetén - legalább 30 nappal a kívánt időpont előtt írásban kérheti a Közszolgáltatótól a hulladékkezelési közszolgáltatás szünetelését távolléte idejére, ha legalább 90 napig megszakítás nélkül nem tartózkodik lakóingatlanán, és ez idő alatt az ingatlanban senki sem lakik. Ezen feltétel teljesülését az ingatlanhasználó utólag – nullás, vagy csak alapdíjat tartalmazó, a szüneteltetés időpontjára vonatkozó közmű számlával (kivéve gáz) - igazolni köteles az időszakot követő 90 napon belül. Utóbbi hiányában a természetes személy ingatlanhasználó a díj megfizetésére kötelezett. Szüneteltetni csak </w:t>
      </w:r>
      <w:proofErr w:type="spellStart"/>
      <w:r w:rsidRPr="00ED7441">
        <w:rPr>
          <w:rFonts w:eastAsia="Times New Roman"/>
          <w:lang w:eastAsia="hu-HU"/>
        </w:rPr>
        <w:t>hiánytalanul</w:t>
      </w:r>
      <w:proofErr w:type="spellEnd"/>
      <w:r w:rsidRPr="00ED7441">
        <w:rPr>
          <w:rFonts w:eastAsia="Times New Roman"/>
          <w:lang w:eastAsia="hu-HU"/>
        </w:rPr>
        <w:t xml:space="preserve"> kitöltött, aláírt Hulladékelszállítási Közüzemi Megállapodás megléte esetén lehetséges. A szüneteltetés megkezdése előtt, illetve időtartama alatt az ingatlanhasználónak nem lehet 180 napot meghaladó lejárt tartozása. A természetes személy ingatlanhasználó köteles a szüneteltetés időpontját megelőző utolsó ürítés után a tárgyévre biztosított edényazonosító matricát a Közszolgáltató ügyfélszolgálatára haladéktalanul eljuttatni.  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lastRenderedPageBreak/>
        <w:t>(2)</w:t>
      </w:r>
      <w:r w:rsidRPr="00ED7441">
        <w:rPr>
          <w:rFonts w:eastAsia="Times New Roman"/>
          <w:lang w:eastAsia="hu-HU"/>
        </w:rPr>
        <w:tab/>
        <w:t xml:space="preserve">Ha a szünetelés (1) bekezdés szerinti feltételeiben változás következik be, az ingatlanhasználó ezt írásban, haladéktalanul köteles a Közszolgáltatónak bejelenteni. Ezt követően a Közszolgáltató az ismételten </w:t>
      </w:r>
      <w:proofErr w:type="spellStart"/>
      <w:r w:rsidRPr="00ED7441">
        <w:rPr>
          <w:rFonts w:eastAsia="Times New Roman"/>
          <w:lang w:eastAsia="hu-HU"/>
        </w:rPr>
        <w:t>igénybevett</w:t>
      </w:r>
      <w:proofErr w:type="spellEnd"/>
      <w:r w:rsidRPr="00ED7441">
        <w:rPr>
          <w:rFonts w:eastAsia="Times New Roman"/>
          <w:lang w:eastAsia="hu-HU"/>
        </w:rPr>
        <w:t xml:space="preserve"> gyűjtőedény azonosításához edényazonosító matricát biztosít.</w:t>
      </w:r>
    </w:p>
    <w:p w:rsidR="00903223" w:rsidRPr="00ED7441" w:rsidRDefault="00903223" w:rsidP="00ED7441">
      <w:pPr>
        <w:spacing w:line="240" w:lineRule="auto"/>
        <w:jc w:val="both"/>
        <w:rPr>
          <w:rFonts w:eastAsia="Times New Roman"/>
          <w:lang w:eastAsia="hu-HU"/>
        </w:rPr>
      </w:pPr>
      <w:bookmarkStart w:id="0" w:name="_GoBack"/>
      <w:bookmarkEnd w:id="0"/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>(3)</w:t>
      </w:r>
      <w:r w:rsidRPr="00ED7441">
        <w:rPr>
          <w:rFonts w:eastAsia="Times New Roman"/>
          <w:lang w:eastAsia="hu-HU"/>
        </w:rPr>
        <w:tab/>
        <w:t>A szüneteltetés idejére kizárólag alapdíj fizetési kötelezettség terheli a természetes személy ingatlanhasználót.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>(4)</w:t>
      </w:r>
      <w:r w:rsidRPr="00ED7441">
        <w:rPr>
          <w:rFonts w:eastAsia="Times New Roman"/>
          <w:lang w:eastAsia="hu-HU"/>
        </w:rPr>
        <w:tab/>
        <w:t>Amennyiben a természetes személy ingatlanhasználó a szüneteltetés időtartamát nem tudja nullás, vagy csak alapdíjat tartalmazó közmű számlával igazolni, abban az esetben a Koordináló Szerv jogosult arra az időszakra a ki nem számlázott ürítési díjat a természetes személy ingatlanhasználó részére kiszámlázni.”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ED7441">
        <w:rPr>
          <w:rFonts w:eastAsia="Times New Roman"/>
          <w:b/>
          <w:bCs/>
          <w:lang w:eastAsia="hu-HU"/>
        </w:rPr>
        <w:t xml:space="preserve">3. § </w:t>
      </w:r>
    </w:p>
    <w:p w:rsidR="00ED7441" w:rsidRPr="00ED7441" w:rsidRDefault="00ED7441" w:rsidP="00ED7441">
      <w:pPr>
        <w:spacing w:line="240" w:lineRule="auto"/>
        <w:jc w:val="center"/>
        <w:rPr>
          <w:rFonts w:eastAsia="Times New Roman"/>
          <w:b/>
          <w:bCs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>A Rendelet 9. § (1) bekezdése a következő j) ponttal egészül ki: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>(… Az ingatlanhasználó köteles…)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 xml:space="preserve">„j) a Közszolgáltató által biztosított edényazonosító matricát a vegyes hulladékok gyűjtéséhez általa </w:t>
      </w:r>
      <w:proofErr w:type="spellStart"/>
      <w:r w:rsidRPr="00ED7441">
        <w:rPr>
          <w:rFonts w:eastAsia="Times New Roman"/>
          <w:lang w:eastAsia="hu-HU"/>
        </w:rPr>
        <w:t>igénybevett</w:t>
      </w:r>
      <w:proofErr w:type="spellEnd"/>
      <w:r w:rsidRPr="00ED7441">
        <w:rPr>
          <w:rFonts w:eastAsia="Times New Roman"/>
          <w:lang w:eastAsia="hu-HU"/>
        </w:rPr>
        <w:t xml:space="preserve"> szabványos gyűjtőedény oldalára legkésőbb a tárgyévet megelőző év december 31. napjáig felhelyezni.”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center"/>
        <w:rPr>
          <w:rFonts w:eastAsia="Times New Roman"/>
          <w:b/>
          <w:bCs/>
          <w:lang w:eastAsia="hu-HU"/>
        </w:rPr>
      </w:pPr>
    </w:p>
    <w:p w:rsidR="00ED7441" w:rsidRPr="00ED7441" w:rsidRDefault="00ED7441" w:rsidP="00ED7441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ED7441">
        <w:rPr>
          <w:rFonts w:eastAsia="Times New Roman"/>
          <w:b/>
          <w:bCs/>
          <w:lang w:eastAsia="hu-HU"/>
        </w:rPr>
        <w:t>4. §</w:t>
      </w:r>
    </w:p>
    <w:p w:rsidR="00ED7441" w:rsidRPr="00ED7441" w:rsidRDefault="00ED7441" w:rsidP="00ED7441">
      <w:pPr>
        <w:spacing w:line="240" w:lineRule="auto"/>
        <w:jc w:val="center"/>
        <w:rPr>
          <w:rFonts w:eastAsia="Times New Roman"/>
          <w:b/>
          <w:bCs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>A Képviselő-testület a Rendelet 9. § (3) bekezdését hatályon kívül helyezi.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ED7441">
        <w:rPr>
          <w:rFonts w:eastAsia="Times New Roman"/>
          <w:b/>
          <w:bCs/>
          <w:lang w:eastAsia="hu-HU"/>
        </w:rPr>
        <w:t>5. §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 xml:space="preserve">A Rendelet 9. §-a </w:t>
      </w:r>
      <w:proofErr w:type="spellStart"/>
      <w:r w:rsidRPr="00ED7441">
        <w:rPr>
          <w:rFonts w:eastAsia="Times New Roman"/>
          <w:lang w:eastAsia="hu-HU"/>
        </w:rPr>
        <w:t>a</w:t>
      </w:r>
      <w:proofErr w:type="spellEnd"/>
      <w:r w:rsidRPr="00ED7441">
        <w:rPr>
          <w:rFonts w:eastAsia="Times New Roman"/>
          <w:lang w:eastAsia="hu-HU"/>
        </w:rPr>
        <w:t xml:space="preserve"> következő (5) bekezdéssel egészül ki: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 xml:space="preserve">„(5) Az ingatlan tulajdonjogában (használatában) bekövetkezett változás esetén mindkét érintett fél (korábbi és az új kötelezett) köteles a Közszolgáltatónak az adás-vételi szerződés keltétől számított 8 napon belül bejelenteni, hogy mely időponttól, ki válik a közszolgáltatás igénybevételére kötelezetté. A határidőn túli bejelentés esetén a korábbi kötelezett felel a szolgáltatással összefüggő díj megfizetéséért. A bejelentésben meg kell jelölnie az ingatlanon keletkező rendszeres háztartási hulladék becsült mennyiségéhez igazodó edény űrméretét, valamint a közszolgáltatást új </w:t>
      </w:r>
      <w:proofErr w:type="spellStart"/>
      <w:r w:rsidRPr="00ED7441">
        <w:rPr>
          <w:rFonts w:eastAsia="Times New Roman"/>
          <w:lang w:eastAsia="hu-HU"/>
        </w:rPr>
        <w:t>igénybevevőjének</w:t>
      </w:r>
      <w:proofErr w:type="spellEnd"/>
      <w:r w:rsidRPr="00ED7441">
        <w:rPr>
          <w:rFonts w:eastAsia="Times New Roman"/>
          <w:lang w:eastAsia="hu-HU"/>
        </w:rPr>
        <w:t xml:space="preserve"> nevét, lakcímét, születési helyét, és anyja nevét.”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340069" w:rsidRDefault="00340069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340069" w:rsidRDefault="00340069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340069" w:rsidRDefault="00340069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340069" w:rsidRDefault="00340069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340069" w:rsidRDefault="00340069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340069" w:rsidRDefault="00340069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340069" w:rsidRPr="00ED7441" w:rsidRDefault="00340069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ED7441">
        <w:rPr>
          <w:rFonts w:eastAsia="Times New Roman"/>
          <w:b/>
          <w:bCs/>
          <w:lang w:eastAsia="hu-HU"/>
        </w:rPr>
        <w:t>6. §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>A Rendelet 10. § (3) bekezdése helyébe a következő rendelkezés lép: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>„(3)</w:t>
      </w:r>
      <w:r w:rsidRPr="00ED7441">
        <w:rPr>
          <w:rFonts w:eastAsia="Times New Roman"/>
          <w:lang w:eastAsia="hu-HU"/>
        </w:rPr>
        <w:tab/>
        <w:t>A hulladék rendszeres begyűjtését a Közszolgáltató a szállítási napokon 5</w:t>
      </w:r>
      <w:r w:rsidRPr="00ED7441">
        <w:rPr>
          <w:rFonts w:eastAsia="Times New Roman"/>
          <w:vertAlign w:val="superscript"/>
          <w:lang w:eastAsia="hu-HU"/>
        </w:rPr>
        <w:t>00</w:t>
      </w:r>
      <w:r w:rsidRPr="00ED7441">
        <w:rPr>
          <w:rFonts w:eastAsia="Times New Roman"/>
          <w:lang w:eastAsia="hu-HU"/>
        </w:rPr>
        <w:t xml:space="preserve"> óra és 20</w:t>
      </w:r>
      <w:r w:rsidRPr="00ED7441">
        <w:rPr>
          <w:rFonts w:eastAsia="Times New Roman"/>
          <w:vertAlign w:val="superscript"/>
          <w:lang w:eastAsia="hu-HU"/>
        </w:rPr>
        <w:t>00</w:t>
      </w:r>
      <w:r w:rsidRPr="00ED7441">
        <w:rPr>
          <w:rFonts w:eastAsia="Times New Roman"/>
          <w:lang w:eastAsia="hu-HU"/>
        </w:rPr>
        <w:t xml:space="preserve"> óra között köteles elvégezni.”</w:t>
      </w:r>
    </w:p>
    <w:p w:rsid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340069" w:rsidRDefault="00340069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340069" w:rsidRPr="00ED7441" w:rsidRDefault="00340069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ED7441">
        <w:rPr>
          <w:rFonts w:eastAsia="Times New Roman"/>
          <w:b/>
          <w:bCs/>
          <w:lang w:eastAsia="hu-HU"/>
        </w:rPr>
        <w:t>7. §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>A Rendelet 10. § (5) bekezdése a következő e) ponttal egészül ki: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>(…A Közszolgáltató akkor tagadhatja meg a hulladék begyűjtését, ha …)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>„e) a vegyes hulladékok gyűjtéséhez használt, szabványos gyűjtőedény nincs a Közszolgáltató által biztosított, a tárgyévre vonatkozó, edényméretnek megfelelő edényazonosító matricával ellátva.”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center"/>
        <w:rPr>
          <w:rFonts w:eastAsia="Times New Roman"/>
          <w:b/>
          <w:bCs/>
          <w:lang w:eastAsia="hu-HU"/>
        </w:rPr>
      </w:pPr>
    </w:p>
    <w:p w:rsidR="00ED7441" w:rsidRPr="00ED7441" w:rsidRDefault="00ED7441" w:rsidP="00ED7441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ED7441">
        <w:rPr>
          <w:rFonts w:eastAsia="Times New Roman"/>
          <w:b/>
          <w:bCs/>
          <w:lang w:eastAsia="hu-HU"/>
        </w:rPr>
        <w:t>8. §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>A Rendelet 12. § (12) bekezdése helyébe a következő rendelkezés lép: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>„(12)</w:t>
      </w:r>
      <w:r w:rsidRPr="00ED7441">
        <w:rPr>
          <w:rFonts w:eastAsia="Times New Roman"/>
          <w:lang w:eastAsia="hu-HU"/>
        </w:rPr>
        <w:tab/>
        <w:t>Az elkülönítetten (szelektív) gyűjtött hulladékok gyűjtésére szolgáló gyűjtőzsákot a szállítás napján kell kihelyezni a közterületre reggel 5</w:t>
      </w:r>
      <w:r w:rsidRPr="00ED7441">
        <w:rPr>
          <w:rFonts w:eastAsia="Times New Roman"/>
          <w:vertAlign w:val="superscript"/>
          <w:lang w:eastAsia="hu-HU"/>
        </w:rPr>
        <w:t>00</w:t>
      </w:r>
      <w:r w:rsidRPr="00ED7441">
        <w:rPr>
          <w:rFonts w:eastAsia="Times New Roman"/>
          <w:lang w:eastAsia="hu-HU"/>
        </w:rPr>
        <w:t xml:space="preserve"> óráig.”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ED7441">
        <w:rPr>
          <w:rFonts w:eastAsia="Times New Roman"/>
          <w:b/>
          <w:bCs/>
          <w:lang w:eastAsia="hu-HU"/>
        </w:rPr>
        <w:t>9. §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>A Rendelet 12/A. § (3) bekezdése helyébe a következő rendelkezés lép: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>„(3)</w:t>
      </w:r>
      <w:r w:rsidRPr="00ED7441">
        <w:rPr>
          <w:rFonts w:eastAsia="Times New Roman"/>
          <w:lang w:eastAsia="hu-HU"/>
        </w:rPr>
        <w:tab/>
        <w:t>A Közszolgáltató biztosítja a természetes személy ingatlanhasználók részére a zöldhulladék gyűjtését az alábbiak szerint: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>a)</w:t>
      </w:r>
      <w:r w:rsidRPr="00ED7441">
        <w:rPr>
          <w:rFonts w:eastAsia="Times New Roman"/>
          <w:lang w:eastAsia="hu-HU"/>
        </w:rPr>
        <w:tab/>
        <w:t>Január hónapban két alkalommal a karácsonyi fenyőfák gyűjtését házhoz menő gyűjtési rendszerben. A fenyőfákat a karácsonyfadíszektől, szaloncukor papírtól és karácsonyfa tartótól megtisztított állapotban kell kihelyezni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>b)</w:t>
      </w:r>
      <w:r w:rsidRPr="00ED7441">
        <w:rPr>
          <w:rFonts w:eastAsia="Times New Roman"/>
          <w:lang w:eastAsia="hu-HU"/>
        </w:rPr>
        <w:tab/>
        <w:t>Az ingatlanhasználók számára a zöldhulladékok hulladékudvarban történő átvételét az Országos Hulladékgazdálkodási Közszolgáltatási Tervben foglaltaknak megfelelően.”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ED7441">
        <w:rPr>
          <w:rFonts w:eastAsia="Times New Roman"/>
          <w:b/>
          <w:bCs/>
          <w:lang w:eastAsia="hu-HU"/>
        </w:rPr>
        <w:t>10. §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>A Képviselő-testület a Rendelet 12/A. § (4-</w:t>
      </w:r>
      <w:r w:rsidR="00583F24">
        <w:rPr>
          <w:rFonts w:eastAsia="Times New Roman"/>
          <w:lang w:eastAsia="hu-HU"/>
        </w:rPr>
        <w:t>14</w:t>
      </w:r>
      <w:r w:rsidRPr="00ED7441">
        <w:rPr>
          <w:rFonts w:eastAsia="Times New Roman"/>
          <w:lang w:eastAsia="hu-HU"/>
        </w:rPr>
        <w:t>) bekezdéseit hatályon kívül helyezi.</w:t>
      </w:r>
    </w:p>
    <w:p w:rsidR="00ED7441" w:rsidRPr="00ED7441" w:rsidRDefault="00ED7441" w:rsidP="00ED7441">
      <w:pPr>
        <w:spacing w:line="240" w:lineRule="auto"/>
        <w:jc w:val="center"/>
        <w:rPr>
          <w:rFonts w:eastAsia="Times New Roman"/>
          <w:b/>
          <w:bCs/>
          <w:lang w:eastAsia="hu-HU"/>
        </w:rPr>
      </w:pPr>
    </w:p>
    <w:p w:rsidR="00ED7441" w:rsidRDefault="00ED7441" w:rsidP="00ED7441">
      <w:pPr>
        <w:spacing w:line="240" w:lineRule="auto"/>
        <w:jc w:val="center"/>
        <w:rPr>
          <w:rFonts w:eastAsia="Times New Roman"/>
          <w:b/>
          <w:bCs/>
          <w:lang w:eastAsia="hu-HU"/>
        </w:rPr>
      </w:pPr>
    </w:p>
    <w:p w:rsidR="00340069" w:rsidRDefault="00340069" w:rsidP="00ED7441">
      <w:pPr>
        <w:spacing w:line="240" w:lineRule="auto"/>
        <w:jc w:val="center"/>
        <w:rPr>
          <w:rFonts w:eastAsia="Times New Roman"/>
          <w:b/>
          <w:bCs/>
          <w:lang w:eastAsia="hu-HU"/>
        </w:rPr>
      </w:pPr>
    </w:p>
    <w:p w:rsidR="00340069" w:rsidRPr="00ED7441" w:rsidRDefault="00340069" w:rsidP="00ED7441">
      <w:pPr>
        <w:spacing w:line="240" w:lineRule="auto"/>
        <w:jc w:val="center"/>
        <w:rPr>
          <w:rFonts w:eastAsia="Times New Roman"/>
          <w:b/>
          <w:bCs/>
          <w:lang w:eastAsia="hu-HU"/>
        </w:rPr>
      </w:pPr>
    </w:p>
    <w:p w:rsidR="00ED7441" w:rsidRPr="00ED7441" w:rsidRDefault="00ED7441" w:rsidP="00ED7441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ED7441">
        <w:rPr>
          <w:rFonts w:eastAsia="Times New Roman"/>
          <w:b/>
          <w:bCs/>
          <w:lang w:eastAsia="hu-HU"/>
        </w:rPr>
        <w:t>11. §</w:t>
      </w:r>
    </w:p>
    <w:p w:rsidR="00ED7441" w:rsidRPr="00ED7441" w:rsidRDefault="00ED7441" w:rsidP="00ED7441">
      <w:pPr>
        <w:spacing w:line="240" w:lineRule="auto"/>
        <w:jc w:val="center"/>
        <w:rPr>
          <w:rFonts w:eastAsia="Times New Roman"/>
          <w:b/>
          <w:bCs/>
          <w:lang w:eastAsia="hu-HU"/>
        </w:rPr>
      </w:pP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>E rendelet 2020. január 1. napján lép hatályba.</w:t>
      </w:r>
    </w:p>
    <w:p w:rsidR="00ED7441" w:rsidRPr="00ED7441" w:rsidRDefault="00ED7441" w:rsidP="00ED7441">
      <w:pPr>
        <w:spacing w:line="240" w:lineRule="auto"/>
        <w:ind w:left="15"/>
        <w:jc w:val="both"/>
        <w:rPr>
          <w:rFonts w:eastAsia="Times New Roman"/>
          <w:lang w:eastAsia="hu-HU"/>
        </w:rPr>
      </w:pPr>
    </w:p>
    <w:p w:rsidR="00ED7441" w:rsidRPr="00ED7441" w:rsidRDefault="00ED7441" w:rsidP="00ED7441">
      <w:pPr>
        <w:spacing w:line="240" w:lineRule="auto"/>
        <w:ind w:left="15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Eszteregnye</w:t>
      </w:r>
      <w:r w:rsidRPr="00ED7441">
        <w:rPr>
          <w:rFonts w:eastAsia="Times New Roman"/>
          <w:lang w:eastAsia="hu-HU"/>
        </w:rPr>
        <w:t>, 2019. november</w:t>
      </w:r>
    </w:p>
    <w:p w:rsidR="00ED7441" w:rsidRPr="00ED7441" w:rsidRDefault="00ED7441" w:rsidP="00ED7441">
      <w:pPr>
        <w:spacing w:line="240" w:lineRule="auto"/>
        <w:jc w:val="both"/>
        <w:rPr>
          <w:rFonts w:eastAsia="Times New Roman"/>
          <w:b/>
          <w:lang w:eastAsia="hu-HU"/>
        </w:rPr>
      </w:pPr>
    </w:p>
    <w:p w:rsidR="00ED7441" w:rsidRPr="00ED7441" w:rsidRDefault="00ED7441" w:rsidP="00ED7441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lang w:eastAsia="hu-H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1"/>
        <w:gridCol w:w="4529"/>
      </w:tblGrid>
      <w:tr w:rsidR="00ED7441" w:rsidRPr="00ED7441" w:rsidTr="0040296A">
        <w:trPr>
          <w:jc w:val="center"/>
        </w:trPr>
        <w:tc>
          <w:tcPr>
            <w:tcW w:w="4606" w:type="dxa"/>
          </w:tcPr>
          <w:p w:rsidR="00ED7441" w:rsidRPr="00ED7441" w:rsidRDefault="00ED7441" w:rsidP="00ED74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lang w:eastAsia="hu-HU"/>
              </w:rPr>
            </w:pPr>
            <w:proofErr w:type="spellStart"/>
            <w:r>
              <w:rPr>
                <w:rFonts w:eastAsia="Times New Roman"/>
                <w:b/>
                <w:lang w:eastAsia="hu-HU"/>
              </w:rPr>
              <w:t>Kele</w:t>
            </w:r>
            <w:proofErr w:type="spellEnd"/>
            <w:r>
              <w:rPr>
                <w:rFonts w:eastAsia="Times New Roman"/>
                <w:b/>
                <w:lang w:eastAsia="hu-HU"/>
              </w:rPr>
              <w:t xml:space="preserve"> Lajos Attila</w:t>
            </w:r>
          </w:p>
        </w:tc>
        <w:tc>
          <w:tcPr>
            <w:tcW w:w="4606" w:type="dxa"/>
          </w:tcPr>
          <w:p w:rsidR="00ED7441" w:rsidRPr="00ED7441" w:rsidRDefault="00ED7441" w:rsidP="00ED74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lang w:eastAsia="hu-HU"/>
              </w:rPr>
            </w:pPr>
            <w:r w:rsidRPr="00ED7441">
              <w:rPr>
                <w:rFonts w:eastAsia="Times New Roman"/>
                <w:b/>
                <w:lang w:eastAsia="hu-HU"/>
              </w:rPr>
              <w:t>Szalai-Gaál Mónika</w:t>
            </w:r>
          </w:p>
        </w:tc>
      </w:tr>
      <w:tr w:rsidR="00ED7441" w:rsidRPr="00ED7441" w:rsidTr="0040296A">
        <w:trPr>
          <w:jc w:val="center"/>
        </w:trPr>
        <w:tc>
          <w:tcPr>
            <w:tcW w:w="4606" w:type="dxa"/>
          </w:tcPr>
          <w:p w:rsidR="00ED7441" w:rsidRPr="00ED7441" w:rsidRDefault="00ED7441" w:rsidP="00ED74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lang w:eastAsia="hu-HU"/>
              </w:rPr>
            </w:pPr>
            <w:r w:rsidRPr="00ED7441">
              <w:rPr>
                <w:rFonts w:eastAsia="Times New Roman"/>
                <w:b/>
                <w:lang w:eastAsia="hu-HU"/>
              </w:rPr>
              <w:t>polgármester</w:t>
            </w:r>
          </w:p>
        </w:tc>
        <w:tc>
          <w:tcPr>
            <w:tcW w:w="4606" w:type="dxa"/>
          </w:tcPr>
          <w:p w:rsidR="00ED7441" w:rsidRPr="00ED7441" w:rsidRDefault="00ED7441" w:rsidP="00ED74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lang w:eastAsia="hu-HU"/>
              </w:rPr>
            </w:pPr>
            <w:r w:rsidRPr="00ED7441">
              <w:rPr>
                <w:rFonts w:eastAsia="Times New Roman"/>
                <w:b/>
                <w:lang w:eastAsia="hu-HU"/>
              </w:rPr>
              <w:t>jegyző</w:t>
            </w:r>
          </w:p>
        </w:tc>
      </w:tr>
    </w:tbl>
    <w:p w:rsidR="00340069" w:rsidRDefault="00340069" w:rsidP="00ED7441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lang w:eastAsia="hu-HU"/>
        </w:rPr>
      </w:pPr>
    </w:p>
    <w:p w:rsidR="00340069" w:rsidRDefault="00340069" w:rsidP="00ED7441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lang w:eastAsia="hu-HU"/>
        </w:rPr>
      </w:pPr>
    </w:p>
    <w:p w:rsidR="00ED7441" w:rsidRPr="00ED7441" w:rsidRDefault="00ED7441" w:rsidP="00ED7441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 xml:space="preserve">Záradék: </w:t>
      </w:r>
    </w:p>
    <w:p w:rsidR="00ED7441" w:rsidRPr="00ED7441" w:rsidRDefault="00ED7441" w:rsidP="00ED7441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lang w:eastAsia="hu-HU"/>
        </w:rPr>
      </w:pPr>
    </w:p>
    <w:p w:rsidR="00ED7441" w:rsidRDefault="00ED7441" w:rsidP="00ED7441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lang w:eastAsia="hu-HU"/>
        </w:rPr>
      </w:pPr>
      <w:r w:rsidRPr="00ED7441">
        <w:rPr>
          <w:rFonts w:eastAsia="Times New Roman"/>
          <w:lang w:eastAsia="hu-HU"/>
        </w:rPr>
        <w:t>A rendeletet kihirdetésre került: 201</w:t>
      </w:r>
      <w:r w:rsidR="002B3F66">
        <w:rPr>
          <w:rFonts w:eastAsia="Times New Roman"/>
          <w:lang w:eastAsia="hu-HU"/>
        </w:rPr>
        <w:t>9</w:t>
      </w:r>
      <w:r w:rsidRPr="00ED7441">
        <w:rPr>
          <w:rFonts w:eastAsia="Times New Roman"/>
          <w:lang w:eastAsia="hu-HU"/>
        </w:rPr>
        <w:t>.</w:t>
      </w:r>
    </w:p>
    <w:p w:rsidR="00340069" w:rsidRDefault="00340069" w:rsidP="00ED7441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lang w:eastAsia="hu-HU"/>
        </w:rPr>
      </w:pPr>
    </w:p>
    <w:p w:rsidR="00340069" w:rsidRDefault="00340069" w:rsidP="00ED7441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lang w:eastAsia="hu-HU"/>
        </w:rPr>
      </w:pPr>
    </w:p>
    <w:p w:rsidR="00340069" w:rsidRPr="00ED7441" w:rsidRDefault="00340069" w:rsidP="00ED7441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lang w:eastAsia="hu-HU"/>
        </w:rPr>
      </w:pPr>
    </w:p>
    <w:tbl>
      <w:tblPr>
        <w:tblW w:w="4528" w:type="dxa"/>
        <w:tblLook w:val="04A0" w:firstRow="1" w:lastRow="0" w:firstColumn="1" w:lastColumn="0" w:noHBand="0" w:noVBand="1"/>
      </w:tblPr>
      <w:tblGrid>
        <w:gridCol w:w="4528"/>
      </w:tblGrid>
      <w:tr w:rsidR="00ED7441" w:rsidRPr="00ED7441" w:rsidTr="0040296A">
        <w:tc>
          <w:tcPr>
            <w:tcW w:w="4528" w:type="dxa"/>
          </w:tcPr>
          <w:p w:rsidR="00ED7441" w:rsidRPr="00ED7441" w:rsidRDefault="00ED7441" w:rsidP="00ED74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lang w:eastAsia="hu-HU"/>
              </w:rPr>
            </w:pPr>
            <w:r w:rsidRPr="00ED7441">
              <w:rPr>
                <w:rFonts w:eastAsia="Times New Roman"/>
                <w:b/>
                <w:lang w:eastAsia="hu-HU"/>
              </w:rPr>
              <w:t>Szalai-Gaál Mónika</w:t>
            </w:r>
          </w:p>
        </w:tc>
      </w:tr>
      <w:tr w:rsidR="00ED7441" w:rsidRPr="00ED7441" w:rsidTr="0040296A">
        <w:tc>
          <w:tcPr>
            <w:tcW w:w="4528" w:type="dxa"/>
          </w:tcPr>
          <w:p w:rsidR="00ED7441" w:rsidRPr="00ED7441" w:rsidRDefault="00ED7441" w:rsidP="00ED74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lang w:eastAsia="hu-HU"/>
              </w:rPr>
            </w:pPr>
            <w:r w:rsidRPr="00ED7441">
              <w:rPr>
                <w:rFonts w:eastAsia="Times New Roman"/>
                <w:b/>
                <w:lang w:eastAsia="hu-HU"/>
              </w:rPr>
              <w:t>jegyző</w:t>
            </w:r>
          </w:p>
        </w:tc>
      </w:tr>
    </w:tbl>
    <w:p w:rsidR="00ED7441" w:rsidRPr="00ED7441" w:rsidRDefault="00ED7441" w:rsidP="00ED7441">
      <w:pPr>
        <w:rPr>
          <w:rFonts w:asciiTheme="minorHAnsi" w:hAnsiTheme="minorHAnsi" w:cstheme="minorBidi"/>
          <w:sz w:val="22"/>
          <w:szCs w:val="22"/>
        </w:rPr>
      </w:pPr>
    </w:p>
    <w:p w:rsidR="00375D91" w:rsidRDefault="00375D91"/>
    <w:sectPr w:rsidR="00375D91" w:rsidSect="001A1383">
      <w:footerReference w:type="even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8C8" w:rsidRDefault="00D358C8" w:rsidP="00ED7441">
      <w:pPr>
        <w:spacing w:line="240" w:lineRule="auto"/>
      </w:pPr>
      <w:r>
        <w:separator/>
      </w:r>
    </w:p>
  </w:endnote>
  <w:endnote w:type="continuationSeparator" w:id="0">
    <w:p w:rsidR="00D358C8" w:rsidRDefault="00D358C8" w:rsidP="00ED7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383" w:rsidRDefault="00D358C8" w:rsidP="001A138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A1383" w:rsidRDefault="00D358C8" w:rsidP="001A138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383" w:rsidRDefault="00D358C8" w:rsidP="001A138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</w:t>
    </w:r>
    <w:r>
      <w:rPr>
        <w:rStyle w:val="Oldalszm"/>
      </w:rPr>
      <w:fldChar w:fldCharType="end"/>
    </w:r>
  </w:p>
  <w:p w:rsidR="001A1383" w:rsidRPr="00222962" w:rsidRDefault="00D358C8" w:rsidP="001A1383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383" w:rsidRDefault="00ED7441" w:rsidP="00ED7441">
    <w:pPr>
      <w:pStyle w:val="llb"/>
      <w:jc w:val="right"/>
    </w:pPr>
    <w:r>
      <w:rPr>
        <w:noProof/>
        <w:lang w:eastAsia="hu-HU"/>
      </w:rPr>
      <w:drawing>
        <wp:inline distT="0" distB="0" distL="0" distR="0" wp14:anchorId="7B768666" wp14:editId="0D0EEE45">
          <wp:extent cx="666750" cy="66675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8C8" w:rsidRDefault="00D358C8" w:rsidP="00ED7441">
      <w:pPr>
        <w:spacing w:line="240" w:lineRule="auto"/>
      </w:pPr>
      <w:r>
        <w:separator/>
      </w:r>
    </w:p>
  </w:footnote>
  <w:footnote w:type="continuationSeparator" w:id="0">
    <w:p w:rsidR="00D358C8" w:rsidRDefault="00D358C8" w:rsidP="00ED7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63CA3"/>
    <w:multiLevelType w:val="hybridMultilevel"/>
    <w:tmpl w:val="FD809F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41"/>
    <w:rsid w:val="002B3F66"/>
    <w:rsid w:val="00340069"/>
    <w:rsid w:val="00375D91"/>
    <w:rsid w:val="00583F24"/>
    <w:rsid w:val="00903223"/>
    <w:rsid w:val="00D123B2"/>
    <w:rsid w:val="00D358C8"/>
    <w:rsid w:val="00E66562"/>
    <w:rsid w:val="00ED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3837"/>
  <w15:chartTrackingRefBased/>
  <w15:docId w15:val="{8CA1A63B-5E8B-4602-8478-6EE7675E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ED7441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ED7441"/>
  </w:style>
  <w:style w:type="character" w:styleId="Oldalszm">
    <w:name w:val="page number"/>
    <w:basedOn w:val="Bekezdsalapbettpusa"/>
    <w:rsid w:val="00ED7441"/>
  </w:style>
  <w:style w:type="paragraph" w:styleId="lfej">
    <w:name w:val="header"/>
    <w:basedOn w:val="Norml"/>
    <w:link w:val="lfejChar"/>
    <w:uiPriority w:val="99"/>
    <w:unhideWhenUsed/>
    <w:rsid w:val="00ED7441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7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j.jogtar.h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1277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2019-11-25T07:19:00Z</dcterms:created>
  <dcterms:modified xsi:type="dcterms:W3CDTF">2019-11-29T08:58:00Z</dcterms:modified>
</cp:coreProperties>
</file>