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053" w:rsidRDefault="00CD3053" w:rsidP="00CD3053">
      <w:pPr>
        <w:jc w:val="both"/>
        <w:rPr>
          <w:i/>
        </w:rPr>
      </w:pPr>
      <w:r>
        <w:rPr>
          <w:i/>
        </w:rPr>
        <w:t>Iregszemcse Község Önkormányzata Képviselő-testületének 14/2019. (X. 22.) önkormányzati rendeletének 1. melléklete</w:t>
      </w:r>
    </w:p>
    <w:p w:rsidR="00CD3053" w:rsidRDefault="00CD3053" w:rsidP="00CD3053">
      <w:pPr>
        <w:jc w:val="both"/>
        <w:rPr>
          <w:i/>
        </w:rPr>
      </w:pPr>
    </w:p>
    <w:p w:rsidR="00CD3053" w:rsidRDefault="00CD3053" w:rsidP="00CD3053">
      <w:pPr>
        <w:jc w:val="both"/>
        <w:rPr>
          <w:i/>
        </w:rPr>
      </w:pPr>
    </w:p>
    <w:p w:rsidR="00CD3053" w:rsidRDefault="00CD3053" w:rsidP="00CD3053">
      <w:pPr>
        <w:jc w:val="both"/>
        <w:rPr>
          <w:i/>
        </w:rPr>
      </w:pPr>
    </w:p>
    <w:p w:rsidR="00CD3053" w:rsidRDefault="00CD3053" w:rsidP="00CD3053">
      <w:pPr>
        <w:jc w:val="center"/>
        <w:rPr>
          <w:b/>
          <w:bCs/>
        </w:rPr>
      </w:pPr>
      <w:r>
        <w:rPr>
          <w:b/>
          <w:bCs/>
        </w:rPr>
        <w:t>A Képviselő-testület által átruházott hatáskörök</w:t>
      </w:r>
    </w:p>
    <w:p w:rsidR="00CD3053" w:rsidRDefault="00CD3053" w:rsidP="00CD3053">
      <w:pPr>
        <w:jc w:val="both"/>
        <w:rPr>
          <w:b/>
          <w:bCs/>
        </w:rPr>
      </w:pPr>
    </w:p>
    <w:p w:rsidR="00CD3053" w:rsidRDefault="00CD3053" w:rsidP="00CD3053">
      <w:pPr>
        <w:jc w:val="both"/>
      </w:pPr>
      <w:proofErr w:type="gramStart"/>
      <w:r>
        <w:t>1. )</w:t>
      </w:r>
      <w:proofErr w:type="gramEnd"/>
      <w:r>
        <w:t xml:space="preserve"> Polgármesterre:</w:t>
      </w:r>
    </w:p>
    <w:p w:rsidR="00CD3053" w:rsidRDefault="00CD3053" w:rsidP="00CD3053">
      <w:pPr>
        <w:numPr>
          <w:ilvl w:val="0"/>
          <w:numId w:val="1"/>
        </w:numPr>
        <w:jc w:val="both"/>
      </w:pPr>
      <w:r>
        <w:t>minden olyan hatáskör gyakorlása, melyet valamely Önkormányzati rendelet átruházott rá.</w:t>
      </w:r>
    </w:p>
    <w:p w:rsidR="00CD3053" w:rsidRDefault="00CD3053" w:rsidP="00CD3053">
      <w:pPr>
        <w:tabs>
          <w:tab w:val="center" w:pos="6210"/>
        </w:tabs>
        <w:jc w:val="both"/>
      </w:pPr>
    </w:p>
    <w:p w:rsidR="00CD3053" w:rsidRDefault="00CD3053" w:rsidP="00CD3053">
      <w:pPr>
        <w:tabs>
          <w:tab w:val="center" w:pos="6210"/>
        </w:tabs>
        <w:jc w:val="both"/>
      </w:pPr>
      <w:r>
        <w:t>2.)</w:t>
      </w:r>
      <w:r w:rsidRPr="009C1DC9">
        <w:t xml:space="preserve"> </w:t>
      </w:r>
      <w:r w:rsidRPr="00ED3579">
        <w:t>DÁM Önkormányzati</w:t>
      </w:r>
      <w:r w:rsidRPr="00ED3579">
        <w:rPr>
          <w:color w:val="FF0000"/>
        </w:rPr>
        <w:t xml:space="preserve"> </w:t>
      </w:r>
      <w:r w:rsidRPr="00ED3579">
        <w:t>Társulás</w:t>
      </w:r>
      <w:r>
        <w:t>ra:</w:t>
      </w:r>
    </w:p>
    <w:p w:rsidR="00CD3053" w:rsidRDefault="00CD3053" w:rsidP="00CD3053">
      <w:pPr>
        <w:numPr>
          <w:ilvl w:val="0"/>
          <w:numId w:val="1"/>
        </w:numPr>
        <w:tabs>
          <w:tab w:val="center" w:pos="6210"/>
        </w:tabs>
        <w:jc w:val="both"/>
      </w:pPr>
      <w:r>
        <w:t>a társulás által fenntartott intézmény költségvetésének, zárszámadásának elfogadása, módosítása;</w:t>
      </w:r>
    </w:p>
    <w:p w:rsidR="00CD3053" w:rsidRDefault="00CD3053" w:rsidP="00CD3053">
      <w:pPr>
        <w:numPr>
          <w:ilvl w:val="0"/>
          <w:numId w:val="1"/>
        </w:numPr>
        <w:tabs>
          <w:tab w:val="center" w:pos="6210"/>
        </w:tabs>
        <w:jc w:val="both"/>
      </w:pPr>
      <w:r>
        <w:t>a társulás által fenntartott intézményvezető kinevezése, felmentése, fegyelmi és kártérítési felelősségre vonása,</w:t>
      </w:r>
    </w:p>
    <w:p w:rsidR="00CD3053" w:rsidRDefault="00CD3053" w:rsidP="00CD3053">
      <w:pPr>
        <w:numPr>
          <w:ilvl w:val="0"/>
          <w:numId w:val="1"/>
        </w:numPr>
        <w:tabs>
          <w:tab w:val="center" w:pos="6210"/>
        </w:tabs>
        <w:jc w:val="both"/>
      </w:pPr>
      <w:r>
        <w:t>a társulás által fenntartott intézmény szervezeti és működési szabályzatának jóváhagyása,</w:t>
      </w:r>
    </w:p>
    <w:p w:rsidR="00CD3053" w:rsidRDefault="00CD3053" w:rsidP="00CD3053">
      <w:pPr>
        <w:numPr>
          <w:ilvl w:val="0"/>
          <w:numId w:val="1"/>
        </w:numPr>
        <w:tabs>
          <w:tab w:val="center" w:pos="6210"/>
        </w:tabs>
        <w:jc w:val="both"/>
      </w:pPr>
      <w:r>
        <w:t>a társulás szolgáltatásszervezési koncepciójának jóváhagyása.</w:t>
      </w:r>
    </w:p>
    <w:p w:rsidR="00CD3053" w:rsidRDefault="00CD3053" w:rsidP="00CD3053">
      <w:pPr>
        <w:autoSpaceDE w:val="0"/>
        <w:autoSpaceDN w:val="0"/>
        <w:adjustRightInd w:val="0"/>
        <w:ind w:left="1080" w:right="5652"/>
        <w:jc w:val="center"/>
      </w:pPr>
    </w:p>
    <w:p w:rsidR="00022BC5" w:rsidRDefault="00022BC5">
      <w:bookmarkStart w:id="0" w:name="_GoBack"/>
      <w:bookmarkEnd w:id="0"/>
    </w:p>
    <w:sectPr w:rsidR="00022BC5" w:rsidSect="00125D34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C3E" w:rsidRDefault="00CD3053">
    <w:pPr>
      <w:pStyle w:val="lfej"/>
      <w:jc w:val="center"/>
    </w:pPr>
  </w:p>
  <w:p w:rsidR="00DB5C3E" w:rsidRDefault="00CD305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067B5"/>
    <w:multiLevelType w:val="hybridMultilevel"/>
    <w:tmpl w:val="62AE37A0"/>
    <w:lvl w:ilvl="0" w:tplc="C880676E">
      <w:start w:val="3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53"/>
    <w:rsid w:val="00022BC5"/>
    <w:rsid w:val="00CD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EE4CA-D50F-4CA4-B3E2-A157E93B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D30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D3053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CD3053"/>
    <w:rPr>
      <w:rFonts w:ascii="Times New Roman" w:eastAsia="Times New Roman" w:hAnsi="Times New Roman" w:cs="Times New Roman"/>
      <w:sz w:val="24"/>
      <w:szCs w:val="20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2019-11-05T12:58:00Z</dcterms:created>
  <dcterms:modified xsi:type="dcterms:W3CDTF">2019-11-05T12:58:00Z</dcterms:modified>
</cp:coreProperties>
</file>