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EF62F9" w14:textId="66E98A37" w:rsidR="00DF404F" w:rsidRDefault="00DF404F">
      <w:pPr>
        <w:spacing w:line="305" w:lineRule="auto"/>
      </w:pPr>
      <w:bookmarkStart w:id="0" w:name="_GoBack"/>
      <w:bookmarkEnd w:id="0"/>
    </w:p>
    <w:p w14:paraId="58B4EF74" w14:textId="77777777" w:rsidR="008B4F6A" w:rsidRDefault="008B4F6A" w:rsidP="008B4F6A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Lábatlan Város Önkormányzata Képviselő-testületének</w:t>
      </w:r>
    </w:p>
    <w:p w14:paraId="30531EDE" w14:textId="76F5CB41" w:rsidR="008B4F6A" w:rsidRDefault="00FE4525" w:rsidP="008B4F6A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17</w:t>
      </w:r>
      <w:r w:rsidR="008B4F6A">
        <w:rPr>
          <w:b/>
          <w:bCs/>
          <w:color w:val="000000"/>
        </w:rPr>
        <w:t>/2014. (XI. 26.) önkormányzati rendelete</w:t>
      </w:r>
    </w:p>
    <w:p w14:paraId="7FD3E96F" w14:textId="77777777" w:rsidR="008B4F6A" w:rsidRDefault="008B4F6A" w:rsidP="008B4F6A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az Önkormányzat Szervezeti és Működési Szabályzatáról</w:t>
      </w:r>
    </w:p>
    <w:p w14:paraId="7FAF4FC4" w14:textId="77777777" w:rsidR="00DF404F" w:rsidRDefault="00DF404F"/>
    <w:p w14:paraId="03940991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45ED13CF" w14:textId="77777777" w:rsidR="00F81133" w:rsidRPr="008165B5" w:rsidRDefault="00F81133" w:rsidP="00F81133">
      <w:pPr>
        <w:jc w:val="both"/>
        <w:rPr>
          <w:rFonts w:ascii="Times New Roman" w:hAnsi="Times New Roman" w:cs="Times New Roman"/>
          <w:szCs w:val="22"/>
        </w:rPr>
      </w:pPr>
      <w:r w:rsidRPr="008165B5">
        <w:rPr>
          <w:rFonts w:ascii="Times New Roman" w:hAnsi="Times New Roman" w:cs="Times New Roman"/>
          <w:szCs w:val="22"/>
        </w:rPr>
        <w:t>Lábatlan Város Önkormányzatának Képviselő-testülete az Alaptörvény 32. cikk (2) bekezdés</w:t>
      </w:r>
      <w:r>
        <w:rPr>
          <w:rFonts w:ascii="Times New Roman" w:hAnsi="Times New Roman" w:cs="Times New Roman"/>
          <w:szCs w:val="22"/>
        </w:rPr>
        <w:t>ében</w:t>
      </w:r>
      <w:r w:rsidRPr="008165B5">
        <w:rPr>
          <w:rFonts w:ascii="Times New Roman" w:hAnsi="Times New Roman" w:cs="Times New Roman"/>
          <w:szCs w:val="22"/>
        </w:rPr>
        <w:t xml:space="preserve"> meghatározott eredeti joga</w:t>
      </w:r>
      <w:r>
        <w:rPr>
          <w:rFonts w:ascii="Times New Roman" w:hAnsi="Times New Roman" w:cs="Times New Roman"/>
          <w:szCs w:val="22"/>
        </w:rPr>
        <w:t>l</w:t>
      </w:r>
      <w:r w:rsidRPr="008165B5">
        <w:rPr>
          <w:rFonts w:ascii="Times New Roman" w:hAnsi="Times New Roman" w:cs="Times New Roman"/>
          <w:szCs w:val="22"/>
        </w:rPr>
        <w:t xml:space="preserve">kotói hatáskörében, az Alaptörvény 32. cikk (1) bekezdés d) pontjában </w:t>
      </w:r>
      <w:r>
        <w:rPr>
          <w:rFonts w:ascii="Times New Roman" w:hAnsi="Times New Roman" w:cs="Times New Roman"/>
          <w:szCs w:val="22"/>
        </w:rPr>
        <w:t xml:space="preserve">meghatározott </w:t>
      </w:r>
      <w:r w:rsidRPr="008165B5">
        <w:rPr>
          <w:rFonts w:ascii="Times New Roman" w:hAnsi="Times New Roman" w:cs="Times New Roman"/>
          <w:szCs w:val="22"/>
        </w:rPr>
        <w:t>feladatkörében eljárva</w:t>
      </w:r>
      <w:r>
        <w:rPr>
          <w:rFonts w:ascii="Times New Roman" w:hAnsi="Times New Roman" w:cs="Times New Roman"/>
          <w:szCs w:val="22"/>
        </w:rPr>
        <w:t xml:space="preserve"> </w:t>
      </w:r>
      <w:r w:rsidRPr="008165B5">
        <w:rPr>
          <w:rFonts w:ascii="Times New Roman" w:hAnsi="Times New Roman" w:cs="Times New Roman"/>
          <w:szCs w:val="22"/>
        </w:rPr>
        <w:t>a következőket rendeli el:</w:t>
      </w:r>
    </w:p>
    <w:p w14:paraId="331DC331" w14:textId="77777777" w:rsidR="00F81133" w:rsidRPr="008165B5" w:rsidRDefault="00F81133" w:rsidP="00F81133">
      <w:pPr>
        <w:jc w:val="both"/>
        <w:rPr>
          <w:rFonts w:ascii="Times New Roman" w:hAnsi="Times New Roman" w:cs="Times New Roman"/>
          <w:b/>
          <w:szCs w:val="22"/>
        </w:rPr>
      </w:pPr>
      <w:r w:rsidRPr="008165B5">
        <w:rPr>
          <w:rFonts w:ascii="Times New Roman" w:hAnsi="Times New Roman" w:cs="Times New Roman"/>
          <w:b/>
          <w:szCs w:val="22"/>
        </w:rPr>
        <w:t xml:space="preserve"> </w:t>
      </w:r>
    </w:p>
    <w:p w14:paraId="65D3D94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B444999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</w:t>
      </w:r>
    </w:p>
    <w:p w14:paraId="55C83844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I. Fejezet</w:t>
      </w:r>
    </w:p>
    <w:p w14:paraId="7D235FB1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Általános rendelkezések</w:t>
      </w:r>
    </w:p>
    <w:p w14:paraId="511B0515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1.Általános adatok </w:t>
      </w:r>
    </w:p>
    <w:p w14:paraId="149ED32B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C17D89D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1. §</w:t>
      </w:r>
    </w:p>
    <w:p w14:paraId="29DDB728" w14:textId="77777777" w:rsidR="00DF404F" w:rsidRDefault="00AA51E1">
      <w:pPr>
        <w:ind w:left="420" w:hanging="359"/>
      </w:pPr>
      <w:r>
        <w:rPr>
          <w:rFonts w:ascii="Times New Roman" w:eastAsia="Times New Roman" w:hAnsi="Times New Roman" w:cs="Times New Roman"/>
        </w:rPr>
        <w:t>(1)</w:t>
      </w: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rPr>
          <w:rFonts w:ascii="Times New Roman" w:eastAsia="Times New Roman" w:hAnsi="Times New Roman" w:cs="Times New Roman"/>
          <w:b/>
        </w:rPr>
        <w:t>Az önkormányzat hivatalos megnevezése:</w:t>
      </w:r>
      <w:r>
        <w:rPr>
          <w:rFonts w:ascii="Times New Roman" w:eastAsia="Times New Roman" w:hAnsi="Times New Roman" w:cs="Times New Roman"/>
        </w:rPr>
        <w:t xml:space="preserve"> Lábatlan Város Önkormányzata (a továbbiakban: önkormányzat)</w:t>
      </w:r>
    </w:p>
    <w:p w14:paraId="39C8553F" w14:textId="77777777" w:rsidR="00DF404F" w:rsidRDefault="00AA51E1">
      <w:pPr>
        <w:ind w:left="60"/>
      </w:pPr>
      <w:r>
        <w:rPr>
          <w:rFonts w:ascii="Times New Roman" w:eastAsia="Times New Roman" w:hAnsi="Times New Roman" w:cs="Times New Roman"/>
        </w:rPr>
        <w:t xml:space="preserve"> </w:t>
      </w:r>
    </w:p>
    <w:p w14:paraId="557B11F3" w14:textId="77777777" w:rsidR="00DF404F" w:rsidRDefault="00AA51E1">
      <w:pPr>
        <w:ind w:left="420" w:hanging="359"/>
      </w:pPr>
      <w:r>
        <w:rPr>
          <w:rFonts w:ascii="Times New Roman" w:eastAsia="Times New Roman" w:hAnsi="Times New Roman" w:cs="Times New Roman"/>
        </w:rPr>
        <w:t>(2)</w:t>
      </w: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rPr>
          <w:rFonts w:ascii="Times New Roman" w:eastAsia="Times New Roman" w:hAnsi="Times New Roman" w:cs="Times New Roman"/>
          <w:b/>
        </w:rPr>
        <w:t>A képviselő-testület hivatalos megnevezése:</w:t>
      </w:r>
      <w:r>
        <w:rPr>
          <w:rFonts w:ascii="Times New Roman" w:eastAsia="Times New Roman" w:hAnsi="Times New Roman" w:cs="Times New Roman"/>
        </w:rPr>
        <w:t xml:space="preserve"> Lábatlan Város Képviselő-testülete</w:t>
      </w:r>
    </w:p>
    <w:p w14:paraId="6D6C7CBA" w14:textId="77777777" w:rsidR="00DF404F" w:rsidRDefault="00AA51E1">
      <w:pPr>
        <w:ind w:left="60"/>
      </w:pPr>
      <w:r>
        <w:rPr>
          <w:rFonts w:ascii="Times New Roman" w:eastAsia="Times New Roman" w:hAnsi="Times New Roman" w:cs="Times New Roman"/>
        </w:rPr>
        <w:t xml:space="preserve"> </w:t>
      </w:r>
    </w:p>
    <w:p w14:paraId="75F9E986" w14:textId="77777777" w:rsidR="00DF404F" w:rsidRDefault="00AA51E1">
      <w:pPr>
        <w:ind w:left="420" w:hanging="359"/>
      </w:pPr>
      <w:r>
        <w:rPr>
          <w:rFonts w:ascii="Times New Roman" w:eastAsia="Times New Roman" w:hAnsi="Times New Roman" w:cs="Times New Roman"/>
        </w:rPr>
        <w:t>(3)</w:t>
      </w: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rPr>
          <w:rFonts w:ascii="Times New Roman" w:eastAsia="Times New Roman" w:hAnsi="Times New Roman" w:cs="Times New Roman"/>
          <w:b/>
        </w:rPr>
        <w:t>Az önkormányzat címe, székhelye</w:t>
      </w:r>
      <w:r>
        <w:rPr>
          <w:rFonts w:ascii="Times New Roman" w:eastAsia="Times New Roman" w:hAnsi="Times New Roman" w:cs="Times New Roman"/>
        </w:rPr>
        <w:t>: 2541 Lábatlan, József Attila út 60.</w:t>
      </w:r>
    </w:p>
    <w:p w14:paraId="0F80A08F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549C508F" w14:textId="77777777" w:rsidR="00DF404F" w:rsidRDefault="00AA51E1">
      <w:pPr>
        <w:ind w:left="420" w:hanging="359"/>
      </w:pPr>
      <w:r>
        <w:rPr>
          <w:rFonts w:ascii="Times New Roman" w:eastAsia="Times New Roman" w:hAnsi="Times New Roman" w:cs="Times New Roman"/>
        </w:rPr>
        <w:t>(4)</w:t>
      </w: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rPr>
          <w:rFonts w:ascii="Times New Roman" w:eastAsia="Times New Roman" w:hAnsi="Times New Roman" w:cs="Times New Roman"/>
          <w:b/>
        </w:rPr>
        <w:t>Az önkormányzat működési területe</w:t>
      </w:r>
      <w:r>
        <w:rPr>
          <w:rFonts w:ascii="Times New Roman" w:eastAsia="Times New Roman" w:hAnsi="Times New Roman" w:cs="Times New Roman"/>
        </w:rPr>
        <w:t>: Lábatlan Város közigazgatási területe.</w:t>
      </w:r>
    </w:p>
    <w:p w14:paraId="0BCB6A26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15B3F25F" w14:textId="77777777" w:rsidR="00DF404F" w:rsidRDefault="00AA51E1">
      <w:pPr>
        <w:ind w:left="420" w:hanging="359"/>
      </w:pPr>
      <w:r>
        <w:rPr>
          <w:rFonts w:ascii="Times New Roman" w:eastAsia="Times New Roman" w:hAnsi="Times New Roman" w:cs="Times New Roman"/>
        </w:rPr>
        <w:t>(5)</w:t>
      </w: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rPr>
          <w:rFonts w:ascii="Times New Roman" w:eastAsia="Times New Roman" w:hAnsi="Times New Roman" w:cs="Times New Roman"/>
          <w:b/>
        </w:rPr>
        <w:t>Az önkormányzat képviselő-testülete hivatalának elnevezése, címe:</w:t>
      </w:r>
    </w:p>
    <w:p w14:paraId="3365F3B0" w14:textId="77777777" w:rsidR="00DF404F" w:rsidRDefault="00AA51E1">
      <w:pPr>
        <w:ind w:firstLine="700"/>
      </w:pPr>
      <w:r>
        <w:rPr>
          <w:rFonts w:ascii="Times New Roman" w:eastAsia="Times New Roman" w:hAnsi="Times New Roman" w:cs="Times New Roman"/>
        </w:rPr>
        <w:t>Lábatlani Polgármesteri Hivatal (a továbbiakban: polgármesteri hivatal)</w:t>
      </w:r>
    </w:p>
    <w:p w14:paraId="69428439" w14:textId="77777777" w:rsidR="00DF404F" w:rsidRDefault="00AA51E1">
      <w:pPr>
        <w:ind w:firstLine="700"/>
      </w:pPr>
      <w:r>
        <w:rPr>
          <w:rFonts w:ascii="Times New Roman" w:eastAsia="Times New Roman" w:hAnsi="Times New Roman" w:cs="Times New Roman"/>
        </w:rPr>
        <w:t>2541 Lábatlan, József A. u. 60.</w:t>
      </w:r>
    </w:p>
    <w:p w14:paraId="37D75E04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5C3E9B17" w14:textId="77777777" w:rsidR="00DF404F" w:rsidRDefault="00AA51E1">
      <w:pPr>
        <w:ind w:left="420" w:hanging="359"/>
      </w:pPr>
      <w:r>
        <w:rPr>
          <w:rFonts w:ascii="Times New Roman" w:eastAsia="Times New Roman" w:hAnsi="Times New Roman" w:cs="Times New Roman"/>
        </w:rPr>
        <w:t>(6)</w:t>
      </w: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rPr>
          <w:rFonts w:ascii="Times New Roman" w:eastAsia="Times New Roman" w:hAnsi="Times New Roman" w:cs="Times New Roman"/>
          <w:b/>
        </w:rPr>
        <w:t>Az önkormányzat képviselő-testülete és hivatala pecsétjei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                 </w:t>
      </w:r>
    </w:p>
    <w:p w14:paraId="68D0A0D0" w14:textId="77777777" w:rsidR="00DF404F" w:rsidRDefault="00AA51E1">
      <w:pPr>
        <w:ind w:left="720"/>
        <w:jc w:val="both"/>
      </w:pPr>
      <w:r>
        <w:rPr>
          <w:rFonts w:ascii="Times New Roman" w:eastAsia="Times New Roman" w:hAnsi="Times New Roman" w:cs="Times New Roman"/>
        </w:rPr>
        <w:t>a) körpecsét: Lábatlan Város Képviselő-testülete Lábatlan elnevezéssel, mely körbefonja a Magyar Köztársaság címerét.</w:t>
      </w:r>
    </w:p>
    <w:p w14:paraId="26B63523" w14:textId="77777777" w:rsidR="00DF404F" w:rsidRDefault="00AA51E1">
      <w:pPr>
        <w:ind w:left="720"/>
        <w:jc w:val="both"/>
      </w:pPr>
      <w:r>
        <w:rPr>
          <w:rFonts w:ascii="Times New Roman" w:eastAsia="Times New Roman" w:hAnsi="Times New Roman" w:cs="Times New Roman"/>
        </w:rPr>
        <w:t>b) körpecsét: Polgármesteri Hivatal Lábatlan elnevezéssel, mely körbefonja a Magyar   Köztársaság címerét.</w:t>
      </w:r>
    </w:p>
    <w:p w14:paraId="372156EF" w14:textId="77777777" w:rsidR="00DF404F" w:rsidRDefault="00AA51E1">
      <w:pPr>
        <w:ind w:left="720"/>
        <w:jc w:val="both"/>
      </w:pPr>
      <w:r>
        <w:rPr>
          <w:rFonts w:ascii="Times New Roman" w:eastAsia="Times New Roman" w:hAnsi="Times New Roman" w:cs="Times New Roman"/>
        </w:rPr>
        <w:t>c) körpecsét: Lábatlan Város Polgármestere Lábatlan elnevezéssel, mely körbefonja a Magyarország címerét.</w:t>
      </w:r>
    </w:p>
    <w:p w14:paraId="1510D2CA" w14:textId="77777777" w:rsidR="00DF404F" w:rsidRDefault="00AA51E1">
      <w:pPr>
        <w:ind w:left="720"/>
        <w:jc w:val="both"/>
      </w:pPr>
      <w:r>
        <w:rPr>
          <w:rFonts w:ascii="Times New Roman" w:eastAsia="Times New Roman" w:hAnsi="Times New Roman" w:cs="Times New Roman"/>
        </w:rPr>
        <w:t>d) körpecsét: Lábatlan Város Jegyzője Lábatlan, mely körbefonja a Magyar Köztársaság címerét.</w:t>
      </w:r>
    </w:p>
    <w:p w14:paraId="41733931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ab/>
        <w:t>e) körpecsét - helyi: Lábatlan Város  Önkormányzata, mely körbefonja a település címerét.</w:t>
      </w:r>
    </w:p>
    <w:p w14:paraId="7C65F446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E591BB6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(7)   Az Önkormányzat hivatalos honlapja:</w:t>
      </w:r>
      <w:hyperlink r:id="rId8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www.labatlan.hu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6B88FFBD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01C7E1C9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2.§</w:t>
      </w:r>
    </w:p>
    <w:p w14:paraId="6C2D93B0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(1) </w:t>
      </w:r>
      <w:r>
        <w:rPr>
          <w:rFonts w:ascii="Times New Roman" w:eastAsia="Times New Roman" w:hAnsi="Times New Roman" w:cs="Times New Roman"/>
          <w:b/>
        </w:rPr>
        <w:t>Lábatlan Város zászlója:</w:t>
      </w:r>
      <w:r>
        <w:rPr>
          <w:rFonts w:ascii="Times New Roman" w:eastAsia="Times New Roman" w:hAnsi="Times New Roman" w:cs="Times New Roman"/>
        </w:rPr>
        <w:t xml:space="preserve"> a zászlólap téglalap alakú, fehér alapszínben, rajta arányos nagyságban foglal helyet az önkormányzat címere, melyet Lábatlan felirat boltoz ezüst betűkkel. A zászló oldalait - a zászlórúd felőli oldal kivételével - kék-piros váltakozó színű háromszöggel díszített ezüst rojt szegélyezi.</w:t>
      </w:r>
    </w:p>
    <w:p w14:paraId="2B87C592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12B33B8C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(2) </w:t>
      </w:r>
      <w:r>
        <w:rPr>
          <w:rFonts w:ascii="Times New Roman" w:eastAsia="Times New Roman" w:hAnsi="Times New Roman" w:cs="Times New Roman"/>
          <w:b/>
        </w:rPr>
        <w:t>Lábatlan Város címere:</w:t>
      </w:r>
      <w:r>
        <w:rPr>
          <w:rFonts w:ascii="Times New Roman" w:eastAsia="Times New Roman" w:hAnsi="Times New Roman" w:cs="Times New Roman"/>
        </w:rPr>
        <w:t xml:space="preserve"> egy háromszögű pajzs, melyet ezüstszürke balharánt pólya oszt két mezőre. A kék mező hátterén Lábatlan község XVII. sz.-i pecsétrajza, (lábatlani torony) látható, a másik mező vörös hátterén jellegzetes római kori őrtorony (piszkei torony) látható, természetes színeiben.</w:t>
      </w:r>
    </w:p>
    <w:p w14:paraId="0100249B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7D89115E" w14:textId="77777777" w:rsidR="00DF404F" w:rsidRDefault="00AA51E1">
      <w:r>
        <w:rPr>
          <w:rFonts w:ascii="Times New Roman" w:eastAsia="Times New Roman" w:hAnsi="Times New Roman" w:cs="Times New Roman"/>
        </w:rPr>
        <w:t xml:space="preserve">(3) </w:t>
      </w:r>
      <w:r>
        <w:rPr>
          <w:rFonts w:ascii="Times New Roman" w:eastAsia="Times New Roman" w:hAnsi="Times New Roman" w:cs="Times New Roman"/>
          <w:b/>
        </w:rPr>
        <w:t>Lábatlan Város helyi pecsétje:</w:t>
      </w:r>
      <w:r>
        <w:rPr>
          <w:rFonts w:ascii="Times New Roman" w:eastAsia="Times New Roman" w:hAnsi="Times New Roman" w:cs="Times New Roman"/>
        </w:rPr>
        <w:t xml:space="preserve"> az 1. § (6) bekezdés e) pontja tartalmazza.</w:t>
      </w:r>
    </w:p>
    <w:p w14:paraId="0E6C32CC" w14:textId="77777777" w:rsidR="00DF404F" w:rsidRDefault="00AA51E1">
      <w:r>
        <w:rPr>
          <w:rFonts w:ascii="Times New Roman" w:eastAsia="Times New Roman" w:hAnsi="Times New Roman" w:cs="Times New Roman"/>
        </w:rPr>
        <w:t xml:space="preserve">   </w:t>
      </w:r>
    </w:p>
    <w:p w14:paraId="67E56D7C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II. Fejezet</w:t>
      </w:r>
    </w:p>
    <w:p w14:paraId="67A622C8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A települési önkormányzat feladata, hatásköre</w:t>
      </w:r>
    </w:p>
    <w:p w14:paraId="6B9152B5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2.Alaptevékenységek </w:t>
      </w:r>
    </w:p>
    <w:p w14:paraId="411ED3DA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3. §</w:t>
      </w:r>
    </w:p>
    <w:p w14:paraId="56B233D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Az önkormányzat ellátja a Magyarország helyi önkormányzatairól szóló 2011. évi CLXXXIX. törvényben (a továbbiakban: Mötv.) meghatározott, továbbá az egyes ágazati törvényekben meghatározott feladatokat, valamint a saját hatáskörében hozott  döntések ellátásának módját.</w:t>
      </w:r>
    </w:p>
    <w:p w14:paraId="0D7B197F" w14:textId="77777777" w:rsidR="00DF404F" w:rsidRDefault="00AA51E1">
      <w:r>
        <w:rPr>
          <w:rFonts w:ascii="Times New Roman" w:eastAsia="Times New Roman" w:hAnsi="Times New Roman" w:cs="Times New Roman"/>
        </w:rPr>
        <w:t>(2) Az önkormányzat által ellátandó alaptevékenységek kormányzati funkciók szerint:</w:t>
      </w:r>
    </w:p>
    <w:tbl>
      <w:tblPr>
        <w:tblW w:w="9345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5"/>
        <w:gridCol w:w="1770"/>
      </w:tblGrid>
      <w:tr w:rsidR="00972493" w:rsidRPr="008165B5" w14:paraId="67928F0C" w14:textId="77777777" w:rsidTr="003B2E17"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628345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Önkormányzatok és önkormányzati hivatalok jogalkotó és általános igazgatási tevékenysége</w:t>
            </w: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52BFBE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011130</w:t>
            </w:r>
          </w:p>
        </w:tc>
      </w:tr>
      <w:tr w:rsidR="00972493" w:rsidRPr="008165B5" w14:paraId="0EDC27F6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C86B3F2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Kormányzati igazgatási tevékenység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B23D07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011120</w:t>
            </w:r>
          </w:p>
        </w:tc>
      </w:tr>
      <w:tr w:rsidR="00972493" w:rsidRPr="008165B5" w14:paraId="0C0ADB06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F5C9DB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Adó-, vám- és jövedéki igazgatás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4DA6F5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011220</w:t>
            </w:r>
          </w:p>
        </w:tc>
      </w:tr>
      <w:tr w:rsidR="00972493" w:rsidRPr="008165B5" w14:paraId="34505B7B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7813CBD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Köztemető-fenntartás és működtetés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03E40B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013320</w:t>
            </w:r>
          </w:p>
        </w:tc>
      </w:tr>
      <w:tr w:rsidR="00972493" w:rsidRPr="008165B5" w14:paraId="0F080377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D23D3A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Az Önkormányzati vagyonnal való gazdálkodással kapcsolatos feladatok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838EBE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013350</w:t>
            </w:r>
          </w:p>
        </w:tc>
      </w:tr>
      <w:tr w:rsidR="00972493" w:rsidRPr="008165B5" w14:paraId="2C3BA7E6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79AA0C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Országgyűlési, önkormányzati és európai parlamenti képviselő választásokhoz kapcsolódó tevékenységek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7D6293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016010</w:t>
            </w:r>
          </w:p>
        </w:tc>
      </w:tr>
      <w:tr w:rsidR="00972493" w:rsidRPr="008165B5" w14:paraId="43AA368D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7A4FE32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Országos és helyi népszavazással kapcsolatos tevékenységek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B87D42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016020</w:t>
            </w:r>
          </w:p>
        </w:tc>
      </w:tr>
      <w:tr w:rsidR="00972493" w:rsidRPr="008165B5" w14:paraId="15B01057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FB9670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Állampolgársági ügyek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C73103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016030</w:t>
            </w:r>
          </w:p>
        </w:tc>
      </w:tr>
      <w:tr w:rsidR="00972493" w:rsidRPr="008165B5" w14:paraId="37E1934C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6FA1B0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Rövid időtartalmú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9AACBD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041231</w:t>
            </w:r>
          </w:p>
        </w:tc>
      </w:tr>
      <w:tr w:rsidR="00972493" w:rsidRPr="008165B5" w14:paraId="755CDCB7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DC8CC5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Start-munka program- Téli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114A52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041232</w:t>
            </w:r>
          </w:p>
        </w:tc>
      </w:tr>
      <w:tr w:rsidR="00972493" w:rsidRPr="008165B5" w14:paraId="74541108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8C49C7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Hosszú időtartalmú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F6FCFB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041233</w:t>
            </w:r>
          </w:p>
        </w:tc>
      </w:tr>
      <w:tr w:rsidR="00972493" w:rsidRPr="008165B5" w14:paraId="6CE17081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1E56AB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Országos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EFB437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041236</w:t>
            </w:r>
          </w:p>
        </w:tc>
      </w:tr>
      <w:tr w:rsidR="00972493" w:rsidRPr="008165B5" w14:paraId="136647F5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A5EC7E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Közfoglalkoztatási mintaprogram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6E5958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041237</w:t>
            </w:r>
          </w:p>
        </w:tc>
      </w:tr>
      <w:tr w:rsidR="00972493" w:rsidRPr="008165B5" w14:paraId="1BF03FCD" w14:textId="77777777" w:rsidTr="003B2E17">
        <w:tc>
          <w:tcPr>
            <w:tcW w:w="75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5E34450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Közutak, hidak, alagutak üzemeltetése, fenntartása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C0A7C1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045160</w:t>
            </w:r>
          </w:p>
        </w:tc>
      </w:tr>
      <w:tr w:rsidR="00972493" w:rsidRPr="008165B5" w14:paraId="4FAC8B6D" w14:textId="77777777" w:rsidTr="003B2E1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CC6726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Nem veszélyes (települési) hulladékok vegyes (ömlesztett) begyűjtése, szállítása, átrakása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9E082D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051030</w:t>
            </w:r>
          </w:p>
        </w:tc>
      </w:tr>
      <w:tr w:rsidR="00972493" w:rsidRPr="008165B5" w14:paraId="7EF83AF3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6DAFB6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lastRenderedPageBreak/>
              <w:t>Közvilágítás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FFAAE28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064010</w:t>
            </w:r>
          </w:p>
        </w:tc>
      </w:tr>
      <w:tr w:rsidR="00972493" w:rsidRPr="008165B5" w14:paraId="6F7AD7C0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FA7763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Város -, községgazdálkodási egyéb szolgáltatások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C2D53A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066020</w:t>
            </w:r>
          </w:p>
        </w:tc>
      </w:tr>
      <w:tr w:rsidR="00972493" w:rsidRPr="008165B5" w14:paraId="71BF787A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B3DE1B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Járóbeteg gyógyító szakellátás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D5C874D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072210</w:t>
            </w:r>
          </w:p>
        </w:tc>
      </w:tr>
      <w:tr w:rsidR="00972493" w:rsidRPr="008165B5" w14:paraId="5C642FB0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7DC28D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Fogorvosi alapellátás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9D7A28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072311</w:t>
            </w:r>
          </w:p>
        </w:tc>
      </w:tr>
      <w:tr w:rsidR="00972493" w:rsidRPr="008165B5" w14:paraId="2FB385DA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866701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Család és nővédelmi egészségügyi gondozás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2A52B3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074031</w:t>
            </w:r>
          </w:p>
        </w:tc>
      </w:tr>
      <w:tr w:rsidR="00972493" w:rsidRPr="008165B5" w14:paraId="6E24A67D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22DA75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Települési-egészségügyi feladatok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23814F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076062</w:t>
            </w:r>
          </w:p>
        </w:tc>
      </w:tr>
      <w:tr w:rsidR="00972493" w:rsidRPr="008165B5" w14:paraId="767D02AF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13EDBE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Sportügyek igazgatása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944DE5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081010</w:t>
            </w:r>
          </w:p>
        </w:tc>
      </w:tr>
      <w:tr w:rsidR="00972493" w:rsidRPr="008165B5" w14:paraId="41B8A565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4DCF221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Könyvtári állomány gyarapítása, nyilvántartása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41ADE3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082042</w:t>
            </w:r>
          </w:p>
        </w:tc>
      </w:tr>
      <w:tr w:rsidR="00972493" w:rsidRPr="008165B5" w14:paraId="1708DFAA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ADFBEA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Könyvtári szolgáltatások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A63340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082044</w:t>
            </w:r>
          </w:p>
        </w:tc>
      </w:tr>
      <w:tr w:rsidR="00972493" w:rsidRPr="008165B5" w14:paraId="26F2E9F3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794630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Közművelődés- közösségi és társadalmi részvétel fejlesztése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867994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082091</w:t>
            </w:r>
          </w:p>
        </w:tc>
      </w:tr>
      <w:tr w:rsidR="00972493" w:rsidRPr="008165B5" w14:paraId="30CC4024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05D82F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Közművelődés – hagyományos közösségi kulturális értékek gondozása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4352CD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082092</w:t>
            </w:r>
          </w:p>
        </w:tc>
      </w:tr>
      <w:tr w:rsidR="00972493" w:rsidRPr="008165B5" w14:paraId="7023BCEB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C56B5D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Óvodai nevelés, ellátás szakmai feladatai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B490CB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091110</w:t>
            </w:r>
          </w:p>
        </w:tc>
      </w:tr>
      <w:tr w:rsidR="00972493" w:rsidRPr="008165B5" w14:paraId="69E1B1DA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138945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Sajátos nevelési igényű gyermekek óvodai nevelése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85E652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091120</w:t>
            </w:r>
          </w:p>
        </w:tc>
      </w:tr>
      <w:tr w:rsidR="00972493" w:rsidRPr="008165B5" w14:paraId="37F36C5B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70DEC6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Óvodai nevelés, ellátás működtetési feladatai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1F1EF6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091140</w:t>
            </w:r>
          </w:p>
        </w:tc>
      </w:tr>
      <w:tr w:rsidR="00972493" w:rsidRPr="008165B5" w14:paraId="6913716E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90A040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Gyermekétkeztetés köznevelési intézményben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7606BC7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096015</w:t>
            </w:r>
          </w:p>
        </w:tc>
      </w:tr>
      <w:tr w:rsidR="00972493" w:rsidRPr="008165B5" w14:paraId="02080DB8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F37562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Lakásfenntartással, lakhatással összefüggő ellátások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BEB0411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106020</w:t>
            </w:r>
          </w:p>
        </w:tc>
      </w:tr>
      <w:tr w:rsidR="00972493" w:rsidRPr="008165B5" w14:paraId="35EA4A79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0303F8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 xml:space="preserve">Köznevelési intézmény 5-8. évfolyamán tanulók nevelésével, oktatásával összefüggő működtetési feladatok  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BBF672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092120</w:t>
            </w:r>
          </w:p>
        </w:tc>
      </w:tr>
      <w:tr w:rsidR="00972493" w:rsidRPr="008165B5" w14:paraId="6C04C1CA" w14:textId="77777777" w:rsidTr="003B2E17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837D118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 xml:space="preserve">Köznevelési intézmény 1-4. évfolyamán tanulók nevelésével, oktatásával összefüggő működtetési feladatok  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5D72AB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091220</w:t>
            </w:r>
          </w:p>
        </w:tc>
      </w:tr>
      <w:tr w:rsidR="00972493" w:rsidRPr="008165B5" w14:paraId="5036C2AF" w14:textId="77777777" w:rsidTr="003B2E17">
        <w:tc>
          <w:tcPr>
            <w:tcW w:w="75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D8B6104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 xml:space="preserve">Alapfokú művészetoktatással összefüggő működtetési feladatok 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158908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091250</w:t>
            </w:r>
          </w:p>
        </w:tc>
      </w:tr>
      <w:tr w:rsidR="00972493" w:rsidRPr="008165B5" w14:paraId="789E9392" w14:textId="77777777" w:rsidTr="003B2E1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D7980D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  <w:t> </w:t>
            </w:r>
            <w:r w:rsidRPr="008165B5"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  <w:t>Gyermekétkeztetés bölcsődében, fogyatékosok nappali intézményben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CF11AD0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  <w:t>104035</w:t>
            </w:r>
          </w:p>
        </w:tc>
      </w:tr>
      <w:tr w:rsidR="00972493" w:rsidRPr="008165B5" w14:paraId="02D21EB1" w14:textId="77777777" w:rsidTr="003B2E1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904B89" w14:textId="77777777" w:rsidR="00972493" w:rsidRPr="008165B5" w:rsidRDefault="00972493" w:rsidP="003B2E17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Házi segítségnyújtás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AEBE95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107052</w:t>
            </w:r>
          </w:p>
        </w:tc>
      </w:tr>
      <w:tr w:rsidR="00972493" w:rsidRPr="008165B5" w14:paraId="69A11CDC" w14:textId="77777777" w:rsidTr="003B2E1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F0277E" w14:textId="77777777" w:rsidR="00972493" w:rsidRPr="008165B5" w:rsidRDefault="00972493" w:rsidP="003B2E17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Szociális étkeztetés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27F9A7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107051</w:t>
            </w:r>
          </w:p>
        </w:tc>
      </w:tr>
      <w:tr w:rsidR="00972493" w:rsidRPr="008165B5" w14:paraId="45EA9DD9" w14:textId="77777777" w:rsidTr="003B2E1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DD0FAB" w14:textId="77777777" w:rsidR="00972493" w:rsidRPr="008165B5" w:rsidRDefault="00972493" w:rsidP="003B2E17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Idősek nappali ellátása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AEF49B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102031</w:t>
            </w:r>
          </w:p>
        </w:tc>
      </w:tr>
      <w:tr w:rsidR="00972493" w:rsidRPr="008165B5" w14:paraId="1D508D2C" w14:textId="77777777" w:rsidTr="003B2E1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B668DE" w14:textId="77777777" w:rsidR="00972493" w:rsidRPr="008165B5" w:rsidRDefault="00972493" w:rsidP="003B2E17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Demens betegek nappali ellátása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E20116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102032</w:t>
            </w:r>
          </w:p>
        </w:tc>
      </w:tr>
      <w:tr w:rsidR="00972493" w:rsidRPr="008165B5" w14:paraId="55EED7A2" w14:textId="77777777" w:rsidTr="003B2E1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44A548" w14:textId="77777777" w:rsidR="00972493" w:rsidRPr="008165B5" w:rsidRDefault="00972493" w:rsidP="003B2E17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Közművelődés - egész életre kiterjedő tanulás, amatőr művészetek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857BE6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082093</w:t>
            </w:r>
          </w:p>
        </w:tc>
      </w:tr>
      <w:tr w:rsidR="00972493" w:rsidRPr="008165B5" w14:paraId="4CAE2F90" w14:textId="77777777" w:rsidTr="003B2E1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6D33AB8" w14:textId="77777777" w:rsidR="00972493" w:rsidRPr="008165B5" w:rsidRDefault="00972493" w:rsidP="003B2E17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Közművelődés - kulturális alapú gazdaságfejlesztés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807FA8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082094</w:t>
            </w:r>
          </w:p>
        </w:tc>
      </w:tr>
      <w:tr w:rsidR="00972493" w:rsidRPr="008165B5" w14:paraId="57BF145D" w14:textId="77777777" w:rsidTr="003B2E1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6397DB" w14:textId="77777777" w:rsidR="00972493" w:rsidRPr="008165B5" w:rsidRDefault="00972493" w:rsidP="003B2E17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lastRenderedPageBreak/>
              <w:t>Támogató szolgáltatás fogyatékos személyek részére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C57FA7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101222</w:t>
            </w:r>
          </w:p>
        </w:tc>
      </w:tr>
      <w:tr w:rsidR="00972493" w:rsidRPr="008165B5" w14:paraId="29DE5AC3" w14:textId="77777777" w:rsidTr="003B2E1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7D26CD" w14:textId="77777777" w:rsidR="00972493" w:rsidRPr="008165B5" w:rsidRDefault="00972493" w:rsidP="003B2E17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Család- és gyermekjóléti szolgáltatások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465958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104042</w:t>
            </w:r>
          </w:p>
        </w:tc>
      </w:tr>
      <w:tr w:rsidR="00972493" w:rsidRPr="008165B5" w14:paraId="081AE2B3" w14:textId="77777777" w:rsidTr="003B2E1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4CC3DB" w14:textId="77777777" w:rsidR="00972493" w:rsidRPr="008165B5" w:rsidRDefault="00972493" w:rsidP="003B2E17">
            <w:pPr>
              <w:ind w:left="60"/>
              <w:rPr>
                <w:rFonts w:ascii="Times New Roman" w:hAnsi="Times New Roman" w:cs="Times New Roman"/>
              </w:rPr>
            </w:pPr>
            <w:r w:rsidRPr="008165B5">
              <w:rPr>
                <w:rFonts w:ascii="Times New Roman" w:hAnsi="Times New Roman" w:cs="Times New Roman"/>
              </w:rPr>
              <w:t>Intézményen kívüli gyermekétkeztetés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027A4E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</w:rPr>
            </w:pPr>
            <w:r w:rsidRPr="008165B5">
              <w:rPr>
                <w:rFonts w:ascii="Times New Roman" w:hAnsi="Times New Roman" w:cs="Times New Roman"/>
              </w:rPr>
              <w:t>104037</w:t>
            </w:r>
          </w:p>
        </w:tc>
      </w:tr>
      <w:tr w:rsidR="00972493" w:rsidRPr="008165B5" w14:paraId="2EBCF21F" w14:textId="77777777" w:rsidTr="003B2E17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7790C6" w14:textId="77777777" w:rsidR="00972493" w:rsidRPr="008165B5" w:rsidRDefault="00972493" w:rsidP="003B2E17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Gyermekek bölcsődei ellátása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F9A1B2" w14:textId="77777777" w:rsidR="00972493" w:rsidRPr="008165B5" w:rsidRDefault="00972493" w:rsidP="003B2E17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104031</w:t>
            </w:r>
          </w:p>
        </w:tc>
      </w:tr>
      <w:tr w:rsidR="00F81133" w:rsidRPr="008165B5" w14:paraId="3BB2AE14" w14:textId="77777777" w:rsidTr="00883066"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8BC7F1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Önkormányzatok és önkormányzati hivatalok jogalkotó és általános igazgatási tevékenysége</w:t>
            </w: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823EDE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011130</w:t>
            </w:r>
          </w:p>
        </w:tc>
      </w:tr>
      <w:tr w:rsidR="00F81133" w:rsidRPr="008165B5" w14:paraId="265B33FF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CD1087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Kormányzati igazgatási tevékenység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5FFEE05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011120</w:t>
            </w:r>
          </w:p>
        </w:tc>
      </w:tr>
      <w:tr w:rsidR="00F81133" w:rsidRPr="008165B5" w14:paraId="413BBC39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E692FC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Adó-, vám- és jövedéki igazgatás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A17CC1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011220</w:t>
            </w:r>
          </w:p>
        </w:tc>
      </w:tr>
      <w:tr w:rsidR="00F81133" w:rsidRPr="008165B5" w14:paraId="18081A91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B0B4D2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Köztemető-fenntartás és működtetés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5159529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013320</w:t>
            </w:r>
          </w:p>
        </w:tc>
      </w:tr>
      <w:tr w:rsidR="00F81133" w:rsidRPr="008165B5" w14:paraId="3B831C48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EFE9E5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Az Önkormányzati vagyonnal való gazdálkodással kapcsolatos feladatok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ECB907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013350</w:t>
            </w:r>
          </w:p>
        </w:tc>
      </w:tr>
      <w:tr w:rsidR="00F81133" w:rsidRPr="008165B5" w14:paraId="3E7B16F3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E0CEB9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Országgyűlési, önkormányzati és európai parlamenti képviselő választásokhoz kapcsolódó tevékenységek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E675D81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016010</w:t>
            </w:r>
          </w:p>
        </w:tc>
      </w:tr>
      <w:tr w:rsidR="00F81133" w:rsidRPr="008165B5" w14:paraId="18C356AC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2C3023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Országos és helyi népszavazással kapcsolatos tevékenységek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3F699C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016020</w:t>
            </w:r>
          </w:p>
        </w:tc>
      </w:tr>
      <w:tr w:rsidR="00F81133" w:rsidRPr="008165B5" w14:paraId="4C68793B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E0C586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Állampolgársági ügyek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0672A3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016030</w:t>
            </w:r>
          </w:p>
        </w:tc>
      </w:tr>
      <w:tr w:rsidR="00F81133" w:rsidRPr="008165B5" w14:paraId="1F72B21D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EFFB81B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Rövid időtartalmú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46D554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041231</w:t>
            </w:r>
          </w:p>
        </w:tc>
      </w:tr>
      <w:tr w:rsidR="00F81133" w:rsidRPr="008165B5" w14:paraId="19ACC5D4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E27B7AA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Start-munka program- Téli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BD9FEB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041232</w:t>
            </w:r>
          </w:p>
        </w:tc>
      </w:tr>
      <w:tr w:rsidR="00F81133" w:rsidRPr="008165B5" w14:paraId="539D69B9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2E061F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Hosszú időtartalmú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AD9E44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041233</w:t>
            </w:r>
          </w:p>
        </w:tc>
      </w:tr>
      <w:tr w:rsidR="00F81133" w:rsidRPr="008165B5" w14:paraId="129D83DE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EDC1EF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Országos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435E4F6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041236</w:t>
            </w:r>
          </w:p>
        </w:tc>
      </w:tr>
      <w:tr w:rsidR="00F81133" w:rsidRPr="008165B5" w14:paraId="3D7AA7C4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D88E9A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Közfoglalkoztatási mintaprogram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1E37133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041237</w:t>
            </w:r>
          </w:p>
        </w:tc>
      </w:tr>
      <w:tr w:rsidR="00F81133" w:rsidRPr="008165B5" w14:paraId="4B74F511" w14:textId="77777777" w:rsidTr="00883066">
        <w:tc>
          <w:tcPr>
            <w:tcW w:w="75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82D5F5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Közutak, hidak, alagutak üzemeltetése, fenntartása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56E3FC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045160</w:t>
            </w:r>
          </w:p>
        </w:tc>
      </w:tr>
      <w:tr w:rsidR="00F81133" w:rsidRPr="008165B5" w14:paraId="566204C7" w14:textId="77777777" w:rsidTr="00883066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EA61B1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Nem veszélyes (települési) hulladékok vegyes (ömlesztett) begyűjtése, szállítása, átrakása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B2BF4F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051030</w:t>
            </w:r>
          </w:p>
        </w:tc>
      </w:tr>
      <w:tr w:rsidR="00F81133" w:rsidRPr="008165B5" w14:paraId="2E5FB55A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5E2049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Közvilágítás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B0949C3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064010</w:t>
            </w:r>
          </w:p>
        </w:tc>
      </w:tr>
      <w:tr w:rsidR="00F81133" w:rsidRPr="008165B5" w14:paraId="21479C30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BD0CBF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Város -, községgazdálkodási egyéb szolgáltatások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9EC710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066020</w:t>
            </w:r>
          </w:p>
        </w:tc>
      </w:tr>
      <w:tr w:rsidR="00F81133" w:rsidRPr="008165B5" w14:paraId="6E922233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3F9C27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Járóbeteg gyógyító szakellátás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565F48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072210</w:t>
            </w:r>
          </w:p>
        </w:tc>
      </w:tr>
      <w:tr w:rsidR="00F81133" w:rsidRPr="008165B5" w14:paraId="729DE96B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36DE95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Fogorvosi alapellátás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05F53D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072311</w:t>
            </w:r>
          </w:p>
        </w:tc>
      </w:tr>
      <w:tr w:rsidR="00F81133" w:rsidRPr="008165B5" w14:paraId="79A6BBF1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1099EB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Család és nővédelmi egészségügyi gondozás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EDA384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074031</w:t>
            </w:r>
          </w:p>
        </w:tc>
      </w:tr>
      <w:tr w:rsidR="00F81133" w:rsidRPr="008165B5" w14:paraId="4D5D515F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C850736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Települési-egészségügyi feladatok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72636E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076062</w:t>
            </w:r>
          </w:p>
        </w:tc>
      </w:tr>
      <w:tr w:rsidR="00F81133" w:rsidRPr="008165B5" w14:paraId="6F25FFF8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077E42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Sportügyek igazgatása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836E2A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081010</w:t>
            </w:r>
          </w:p>
        </w:tc>
      </w:tr>
      <w:tr w:rsidR="00F81133" w:rsidRPr="008165B5" w14:paraId="1EC8E1B0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D9CE92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lastRenderedPageBreak/>
              <w:t>Könyvtári állomány gyarapítása, nyilvántartása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1D68C16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082042</w:t>
            </w:r>
          </w:p>
        </w:tc>
      </w:tr>
      <w:tr w:rsidR="00F81133" w:rsidRPr="008165B5" w14:paraId="74A7BE11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86F189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Könyvtári szolgáltatások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ECE206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082044</w:t>
            </w:r>
          </w:p>
        </w:tc>
      </w:tr>
      <w:tr w:rsidR="00F81133" w:rsidRPr="008165B5" w14:paraId="5FB969EF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3393BA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Közművelődés- közösségi és társadalmi részvétel fejlesztése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B722A8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082091</w:t>
            </w:r>
          </w:p>
        </w:tc>
      </w:tr>
      <w:tr w:rsidR="00F81133" w:rsidRPr="008165B5" w14:paraId="6359407D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21ED08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Közművelődés – hagyományos közösségi kulturális értékek gondozása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8F4BBD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082092</w:t>
            </w:r>
          </w:p>
        </w:tc>
      </w:tr>
      <w:tr w:rsidR="00F81133" w:rsidRPr="008165B5" w14:paraId="584C80C9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0BE967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Óvodai nevelés, ellátás szakmai feladatai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060722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091110</w:t>
            </w:r>
          </w:p>
        </w:tc>
      </w:tr>
      <w:tr w:rsidR="00F81133" w:rsidRPr="008165B5" w14:paraId="6B2BFF4A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F58C45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Sajátos nevelési igényű gyermekek óvodai nevelése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12E01A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091120</w:t>
            </w:r>
          </w:p>
        </w:tc>
      </w:tr>
      <w:tr w:rsidR="00F81133" w:rsidRPr="008165B5" w14:paraId="1B5EF951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ED9C6B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Óvodai nevelés, ellátás működtetési feladatai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9662F3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091140</w:t>
            </w:r>
          </w:p>
        </w:tc>
      </w:tr>
      <w:tr w:rsidR="00F81133" w:rsidRPr="008165B5" w14:paraId="247EBBCB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8F67A0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Gyermekétkeztetés köznevelési intézményben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873EBE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096015</w:t>
            </w:r>
          </w:p>
        </w:tc>
      </w:tr>
      <w:tr w:rsidR="00F81133" w:rsidRPr="008165B5" w14:paraId="4091913E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F71A23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Lakásfenntartással, lakhatással összefüggő ellátások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B27DD2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106020</w:t>
            </w:r>
          </w:p>
        </w:tc>
      </w:tr>
      <w:tr w:rsidR="00F81133" w:rsidRPr="008165B5" w14:paraId="07C789E7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7DDAF4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 xml:space="preserve">Köznevelési intézmény 5-8. évfolyamán tanulók nevelésével, oktatásával összefüggő működtetési feladatok  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6459DE8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092120</w:t>
            </w:r>
          </w:p>
        </w:tc>
      </w:tr>
      <w:tr w:rsidR="00F81133" w:rsidRPr="008165B5" w14:paraId="23EE8821" w14:textId="77777777" w:rsidTr="00883066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D021460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 xml:space="preserve">Köznevelési intézmény 1-4. évfolyamán tanulók nevelésével, oktatásával összefüggő működtetési feladatok  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D455DB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091220</w:t>
            </w:r>
          </w:p>
        </w:tc>
      </w:tr>
      <w:tr w:rsidR="00F81133" w:rsidRPr="008165B5" w14:paraId="2B99CE09" w14:textId="77777777" w:rsidTr="00883066">
        <w:tc>
          <w:tcPr>
            <w:tcW w:w="75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E91E1A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 xml:space="preserve">Alapfokú művészetoktatással összefüggő működtetési feladatok 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348331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sz w:val="20"/>
              </w:rPr>
              <w:t>091250</w:t>
            </w:r>
          </w:p>
        </w:tc>
      </w:tr>
      <w:tr w:rsidR="00F81133" w:rsidRPr="008165B5" w14:paraId="5190D567" w14:textId="77777777" w:rsidTr="00883066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68203F0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  <w:t> </w:t>
            </w:r>
            <w:r w:rsidRPr="008165B5"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  <w:t>Gyermekétkeztetés bölcsődében, fogyatékosok nappali intézményben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DDF1C5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8165B5"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  <w:t>104035</w:t>
            </w:r>
          </w:p>
        </w:tc>
      </w:tr>
      <w:tr w:rsidR="00F81133" w:rsidRPr="008165B5" w14:paraId="6BE6EB61" w14:textId="77777777" w:rsidTr="00883066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57AB28" w14:textId="77777777" w:rsidR="00F81133" w:rsidRPr="008165B5" w:rsidRDefault="00F81133" w:rsidP="00883066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Házi segítségnyújtás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4DF61A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107052</w:t>
            </w:r>
          </w:p>
        </w:tc>
      </w:tr>
      <w:tr w:rsidR="00F81133" w:rsidRPr="008165B5" w14:paraId="7B342EFB" w14:textId="77777777" w:rsidTr="00883066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E0E153" w14:textId="77777777" w:rsidR="00F81133" w:rsidRPr="008165B5" w:rsidRDefault="00F81133" w:rsidP="00883066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Szociális étkeztetés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30F503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107051</w:t>
            </w:r>
          </w:p>
        </w:tc>
      </w:tr>
      <w:tr w:rsidR="00F81133" w:rsidRPr="008165B5" w14:paraId="2C242D61" w14:textId="77777777" w:rsidTr="00883066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FB4A8C" w14:textId="77777777" w:rsidR="00F81133" w:rsidRPr="008165B5" w:rsidRDefault="00F81133" w:rsidP="00883066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Idősek nappali ellátása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679DFA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102031</w:t>
            </w:r>
          </w:p>
        </w:tc>
      </w:tr>
      <w:tr w:rsidR="00F81133" w:rsidRPr="008165B5" w14:paraId="4E0CDC11" w14:textId="77777777" w:rsidTr="00883066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EDA681" w14:textId="77777777" w:rsidR="00F81133" w:rsidRPr="008165B5" w:rsidRDefault="00F81133" w:rsidP="00883066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Demens betegek nappali ellátása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19422E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102032</w:t>
            </w:r>
          </w:p>
        </w:tc>
      </w:tr>
      <w:tr w:rsidR="00F81133" w:rsidRPr="008165B5" w14:paraId="5E8F7AE6" w14:textId="77777777" w:rsidTr="00883066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E636498" w14:textId="77777777" w:rsidR="00F81133" w:rsidRPr="008165B5" w:rsidRDefault="00F81133" w:rsidP="00883066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Közművelődés - egész életre kiterjedő tanulás, amatőr művészetek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17150E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082093</w:t>
            </w:r>
          </w:p>
        </w:tc>
      </w:tr>
      <w:tr w:rsidR="00F81133" w:rsidRPr="008165B5" w14:paraId="1552A382" w14:textId="77777777" w:rsidTr="00883066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6AA7F7" w14:textId="77777777" w:rsidR="00F81133" w:rsidRPr="008165B5" w:rsidRDefault="00F81133" w:rsidP="00883066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Közművelődés - kulturális alapú gazdaságfejlesztés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BA837A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082094</w:t>
            </w:r>
          </w:p>
        </w:tc>
      </w:tr>
      <w:tr w:rsidR="00F81133" w:rsidRPr="008165B5" w14:paraId="311756CD" w14:textId="77777777" w:rsidTr="00883066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5770F2" w14:textId="77777777" w:rsidR="00F81133" w:rsidRPr="008165B5" w:rsidRDefault="00F81133" w:rsidP="00883066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Támogató szolgáltatás fogyatékos személyek részére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94A8AB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101222</w:t>
            </w:r>
          </w:p>
        </w:tc>
      </w:tr>
      <w:tr w:rsidR="00F81133" w:rsidRPr="008165B5" w14:paraId="6338809C" w14:textId="77777777" w:rsidTr="00883066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69D687" w14:textId="77777777" w:rsidR="00F81133" w:rsidRPr="008165B5" w:rsidRDefault="00F81133" w:rsidP="00883066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Család- és gyermekjóléti szolgáltatások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57F400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104042</w:t>
            </w:r>
          </w:p>
        </w:tc>
      </w:tr>
      <w:tr w:rsidR="00F81133" w:rsidRPr="008165B5" w14:paraId="2ED4404E" w14:textId="77777777" w:rsidTr="00883066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AACDFF" w14:textId="77777777" w:rsidR="00F81133" w:rsidRPr="008165B5" w:rsidRDefault="00F81133" w:rsidP="00883066">
            <w:pPr>
              <w:ind w:left="60"/>
              <w:rPr>
                <w:rFonts w:ascii="Times New Roman" w:hAnsi="Times New Roman" w:cs="Times New Roman"/>
              </w:rPr>
            </w:pPr>
            <w:r w:rsidRPr="008165B5">
              <w:rPr>
                <w:rFonts w:ascii="Times New Roman" w:hAnsi="Times New Roman" w:cs="Times New Roman"/>
              </w:rPr>
              <w:t>Intézményen kívüli gyermekétkeztetés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8AD63A2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</w:rPr>
            </w:pPr>
            <w:r w:rsidRPr="008165B5">
              <w:rPr>
                <w:rFonts w:ascii="Times New Roman" w:hAnsi="Times New Roman" w:cs="Times New Roman"/>
              </w:rPr>
              <w:t>104037</w:t>
            </w:r>
          </w:p>
        </w:tc>
      </w:tr>
      <w:tr w:rsidR="00F81133" w:rsidRPr="008165B5" w14:paraId="2F8F31D9" w14:textId="77777777" w:rsidTr="00883066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B3ACF5" w14:textId="77777777" w:rsidR="00F81133" w:rsidRPr="008165B5" w:rsidRDefault="00F81133" w:rsidP="00883066">
            <w:pPr>
              <w:ind w:left="60"/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Gyermekek bölcsődei ellátása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FEE475" w14:textId="77777777" w:rsidR="00F81133" w:rsidRPr="008165B5" w:rsidRDefault="00F81133" w:rsidP="00883066">
            <w:pPr>
              <w:ind w:left="60"/>
              <w:jc w:val="right"/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</w:pPr>
            <w:r w:rsidRPr="008165B5">
              <w:rPr>
                <w:rFonts w:ascii="Times New Roman" w:hAnsi="Times New Roman" w:cs="Times New Roman"/>
              </w:rPr>
              <w:t>104031</w:t>
            </w:r>
          </w:p>
        </w:tc>
      </w:tr>
    </w:tbl>
    <w:p w14:paraId="676142CB" w14:textId="77777777" w:rsidR="00DF404F" w:rsidRDefault="00DF404F"/>
    <w:p w14:paraId="194C4F5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(3) A képviselő-testület által az önkormányzat szerveire átruházott hatáskörök felsorolását a 1. melléklet tartalmazza.</w:t>
      </w:r>
    </w:p>
    <w:p w14:paraId="1F8BD402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lastRenderedPageBreak/>
        <w:t>(4) A polgármester, a bizottságok az átruházott hatáskörben hozott döntésekről - eltérő rendelkezés hiányában - a képviselő-testület soron következő ülésén beszámolni kötelesek.</w:t>
      </w:r>
    </w:p>
    <w:p w14:paraId="525114B0" w14:textId="77777777" w:rsidR="00DF404F" w:rsidRDefault="00AA51E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6ED2D58" w14:textId="77777777" w:rsidR="006E5636" w:rsidRDefault="006E5636">
      <w:pPr>
        <w:jc w:val="both"/>
      </w:pPr>
    </w:p>
    <w:p w14:paraId="0B93741D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</w:t>
      </w:r>
    </w:p>
    <w:p w14:paraId="32DA3DA6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III. Fejezet</w:t>
      </w:r>
    </w:p>
    <w:p w14:paraId="797BDD39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A képviselő-testület működése </w:t>
      </w:r>
    </w:p>
    <w:p w14:paraId="1FE2BE55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3.A képviselő-testület üléseinek száma</w:t>
      </w:r>
    </w:p>
    <w:p w14:paraId="58AC88A3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4. §</w:t>
      </w:r>
    </w:p>
    <w:p w14:paraId="6E02B32C" w14:textId="77777777" w:rsidR="00DF404F" w:rsidRDefault="00AA51E1">
      <w:r>
        <w:rPr>
          <w:rFonts w:ascii="Times New Roman" w:eastAsia="Times New Roman" w:hAnsi="Times New Roman" w:cs="Times New Roman"/>
        </w:rPr>
        <w:t>(1) A képviselő-testület rendes, szükség szerint rendkívüli ülést és közmeghallgatást tart.</w:t>
      </w:r>
    </w:p>
    <w:p w14:paraId="78A096A4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képviselő-testület a (6) bekezdés kivételével havonta 1 ülést tart az általa elfogadott éves munkaterv szerint, mely a képviselő-testület működésének alapja.</w:t>
      </w:r>
    </w:p>
    <w:p w14:paraId="43C014E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munkatervi javaslatot legkésőbb a tárgyév első üléséig a polgármester terjeszti a képviselő-testület elé, melyet a beérkezett javaslatok alapján a jegyző - a gazdasági programot is figyelembe véve - állít össze.</w:t>
      </w:r>
    </w:p>
    <w:p w14:paraId="3AEFB1F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(4) A munkaterv elkészítéséhez javaslatot kell kérni</w:t>
      </w:r>
    </w:p>
    <w:p w14:paraId="188B6A30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a)   a képviselő-testület bizottságaitól,</w:t>
      </w:r>
    </w:p>
    <w:p w14:paraId="377566EA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b)   az önkormányzati intézmények vezetőitől,</w:t>
      </w:r>
    </w:p>
    <w:p w14:paraId="2DF9F0AE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c)   a jegyzőtől,</w:t>
      </w:r>
    </w:p>
    <w:p w14:paraId="68931C9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(5) A munkatervnek tartalmaznia kell</w:t>
      </w:r>
    </w:p>
    <w:p w14:paraId="6EBD0E2B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a)   az ülések tervezett időpontját, napirendjét, az előterjesztés módját (írásbeli, szóbeli) és az előterjesztő megnevezését,</w:t>
      </w:r>
    </w:p>
    <w:p w14:paraId="65D579BC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b)   a közmeghallgatás témáját, annak időpontját,</w:t>
      </w:r>
    </w:p>
    <w:p w14:paraId="49AC13B6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c)   ünnepi ülés tartását,</w:t>
      </w:r>
    </w:p>
    <w:p w14:paraId="697D14F7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d)   az előterjesztések leadási határidejét.</w:t>
      </w:r>
    </w:p>
    <w:p w14:paraId="7E9A3E7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(6) A képviselő-testület munkaterv szerinti ülést július 1. és augusztus 31. között nem tart.</w:t>
      </w:r>
    </w:p>
    <w:p w14:paraId="7E5C3DCA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33BB5C4E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5. § </w:t>
      </w:r>
    </w:p>
    <w:p w14:paraId="35D0E1CC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képviselő-testületi ülés lehetőleg keddi napon, általában 15 órakor kezdődik és legfeljebb 3 óra az időtartama. Amennyiben a napirendi pontok száma azt indokolja, az időtartamot a képviselő-testület egyszerű többséggel, vita nélkül legfeljebb 1 órával meghosszabbíthatja.</w:t>
      </w:r>
    </w:p>
    <w:p w14:paraId="2973113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képviselő-testület ülését határozatképtelenség esetén, 8 napon belül újra össze kell hívni. Ismételt határozatképtelenség esetén a polgármester a rendkívüli ülés összehívásának szabálya szerint intézkedik.</w:t>
      </w:r>
    </w:p>
    <w:p w14:paraId="3E678CF2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2596FB54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4.Gazdasági program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349012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6. §</w:t>
      </w:r>
    </w:p>
    <w:p w14:paraId="7787D21C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polgármester a gazdasági program elkészítéséhez az előkészítés során javaslatot kér a képviselőktől, a bizottságoktól, a jegyzőtől, az önkormányzati intézmények vezetőitől.</w:t>
      </w:r>
    </w:p>
    <w:p w14:paraId="309478A1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gazdasági programot a polgármester állítja össze és terjeszti a képviselő-testület elé..</w:t>
      </w:r>
    </w:p>
    <w:p w14:paraId="4AE48716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</w:t>
      </w:r>
    </w:p>
    <w:p w14:paraId="3C1F4596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5.Előterjesztések </w:t>
      </w:r>
    </w:p>
    <w:p w14:paraId="16BD693B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7. § </w:t>
      </w:r>
    </w:p>
    <w:p w14:paraId="7B7AB8D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testületi ülés napirendi pontjának előterjesztésére a polgármester, a bizottság, a jegyző, továbbá az éves munkatervben erre kijelölt személy jogosult.</w:t>
      </w:r>
    </w:p>
    <w:p w14:paraId="6B99E8E0" w14:textId="24DF751B" w:rsidR="00DF404F" w:rsidRDefault="00BE3D45">
      <w:pPr>
        <w:jc w:val="both"/>
      </w:pPr>
      <w:r>
        <w:rPr>
          <w:rFonts w:ascii="Times New Roman" w:eastAsia="Times New Roman" w:hAnsi="Times New Roman" w:cs="Times New Roman"/>
        </w:rPr>
        <w:t>(2</w:t>
      </w:r>
      <w:r w:rsidR="00AA51E1">
        <w:rPr>
          <w:rFonts w:ascii="Times New Roman" w:eastAsia="Times New Roman" w:hAnsi="Times New Roman" w:cs="Times New Roman"/>
        </w:rPr>
        <w:t>) A képviselő-testület vagy a bizottság elé kerülő előterjesztés lehet:</w:t>
      </w:r>
    </w:p>
    <w:p w14:paraId="0A87DB28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lastRenderedPageBreak/>
        <w:t>a)   az éves munkatervben előirányzott napirendi pontból vagy aktuális feladatból következő, érdemi döntést igénylő javaslat,</w:t>
      </w:r>
    </w:p>
    <w:p w14:paraId="18EF31B9" w14:textId="77777777" w:rsidR="00DF404F" w:rsidRDefault="00AA51E1">
      <w:pPr>
        <w:ind w:firstLine="555"/>
        <w:jc w:val="both"/>
      </w:pPr>
      <w:r>
        <w:rPr>
          <w:rFonts w:ascii="Times New Roman" w:eastAsia="Times New Roman" w:hAnsi="Times New Roman" w:cs="Times New Roman"/>
        </w:rPr>
        <w:t>b)   tájékoztató vagy beszámoló jellegű anyag.</w:t>
      </w:r>
    </w:p>
    <w:p w14:paraId="2B5355C8" w14:textId="25994302" w:rsidR="00DF404F" w:rsidRDefault="00BE3D45">
      <w:pPr>
        <w:jc w:val="both"/>
      </w:pPr>
      <w:r>
        <w:rPr>
          <w:rFonts w:ascii="Times New Roman" w:eastAsia="Times New Roman" w:hAnsi="Times New Roman" w:cs="Times New Roman"/>
        </w:rPr>
        <w:t>(3</w:t>
      </w:r>
      <w:r w:rsidR="00AA51E1">
        <w:rPr>
          <w:rFonts w:ascii="Times New Roman" w:eastAsia="Times New Roman" w:hAnsi="Times New Roman" w:cs="Times New Roman"/>
        </w:rPr>
        <w:t>) A képviselő-testület vagy bizottságai ülésére előterjesztést szóban vagy írásban lehet tenni. Az ülésre szóló meghívóban írt napirendi pontnál erre utalni kell. Az előterjesztés elsődleges formája az írásbeli előterjesztés.</w:t>
      </w:r>
    </w:p>
    <w:p w14:paraId="370EAFC0" w14:textId="77EC8C13" w:rsidR="00DF404F" w:rsidRDefault="00BE3D45">
      <w:pPr>
        <w:jc w:val="both"/>
      </w:pPr>
      <w:r>
        <w:rPr>
          <w:rFonts w:ascii="Times New Roman" w:eastAsia="Times New Roman" w:hAnsi="Times New Roman" w:cs="Times New Roman"/>
        </w:rPr>
        <w:t>(4</w:t>
      </w:r>
      <w:r w:rsidR="00AA51E1">
        <w:rPr>
          <w:rFonts w:ascii="Times New Roman" w:eastAsia="Times New Roman" w:hAnsi="Times New Roman" w:cs="Times New Roman"/>
        </w:rPr>
        <w:t>) Csak írásos előterjesztés készíthető a képviselő-testület hatásköréből át nem ruházható ügyekben.</w:t>
      </w:r>
    </w:p>
    <w:p w14:paraId="49792746" w14:textId="09B16379" w:rsidR="00DF404F" w:rsidRDefault="00BE3D45">
      <w:pPr>
        <w:jc w:val="both"/>
      </w:pPr>
      <w:r>
        <w:rPr>
          <w:rFonts w:ascii="Times New Roman" w:eastAsia="Times New Roman" w:hAnsi="Times New Roman" w:cs="Times New Roman"/>
        </w:rPr>
        <w:t>(5</w:t>
      </w:r>
      <w:r w:rsidR="00AA51E1">
        <w:rPr>
          <w:rFonts w:ascii="Times New Roman" w:eastAsia="Times New Roman" w:hAnsi="Times New Roman" w:cs="Times New Roman"/>
        </w:rPr>
        <w:t>)Az előterjesztést - annak fejrészén - a képviselő-testületnek kell címezni, - kivéve az átruházott hatáskörben eljáró bizottság elé kerülő előterjesztéseket - az ülés időpontjának, a napirendi pont tárgyának megjelölésével.</w:t>
      </w:r>
    </w:p>
    <w:p w14:paraId="3D225442" w14:textId="27A7C514" w:rsidR="008B4F6A" w:rsidRDefault="00AA51E1" w:rsidP="00FE452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90737EC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6.Az előterjesztés tartalmi és formai követelményei</w:t>
      </w:r>
    </w:p>
    <w:p w14:paraId="54F951AB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8. § </w:t>
      </w:r>
    </w:p>
    <w:p w14:paraId="7BBEED67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Az előterjesztés terjedelme 5 oldalnál több nem lehet, ez kiegészülhet a szükséges mellékletekkel. E korlátozás nem vonatkozik a rendelet-tervezetekre, a költségvetési beszámolókra, a képviselő-testület gazdasági programjára és koncepcióira. Egyéb esetben terjedelmi eltérést - kivételesen és indokolás alapján - a polgármester engedélyezhet.</w:t>
      </w:r>
    </w:p>
    <w:p w14:paraId="66A671E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képviselő-testület, illetve a bizottság elé kerülő előterjesztés általában két részből áll:</w:t>
      </w:r>
    </w:p>
    <w:p w14:paraId="1A6D149F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a)   tárgy- és helyzetelemzésből, előzmények, jogszabályi környezet ismertetéséből, a döntési javaslat indokolásából, az ezekhez csatolt mellékletekből,</w:t>
      </w:r>
    </w:p>
    <w:p w14:paraId="65BCDFD7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b)   és döntési javaslatból (rendelet-tervezet vagy határozati javaslat).</w:t>
      </w:r>
    </w:p>
    <w:p w14:paraId="19E43145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határozati javaslat tartalmazza a végrehajtási határidő és a végrehajtásért felelős személy megnevezését. Pontonként meg kell jelölni a végrehajtásért felelős személyeket. Több felelős esetén - ha maga a határozat eltérően nem rendelkezik - az elsőként megnevezett köteles a végrehajtást megszervezni. Felelősként megjelölt személy: a polgármester, a bizottság elnöke, a jegyző, valamint intézményvezető lehet.</w:t>
      </w:r>
    </w:p>
    <w:p w14:paraId="6242E8B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(4) A végrehajtás határidejét naptári napban vagy - egy éven túli folyamatos feladat meghatározásakor - folyamatos jelöléssel kell előírni. Amennyiben a végrehajtásra rendelkezésre álló időtartam, vagy határnap a határozati javaslat szövegébe beépítésre került, a határidő megjelöléseként az „értelemszerűen” kifejezés is használható.</w:t>
      </w:r>
    </w:p>
    <w:p w14:paraId="3BE6038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(5) A felelős és határidő megjelölés elhagyása csak abban az esetben lehetséges, ha tájékoztató jellegű, további intézkedést nem igénylő napirendi pontról van szó.</w:t>
      </w:r>
    </w:p>
    <w:p w14:paraId="022320F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(6) Amennyiben az önkormányzat vagyonával való rendelkezés esetén, vagy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az általa kiírt pályázat feltételeinek meghatározásakor, a pályázat tárgyalásakor tartani lehet attól, hogy a nyilvános tárgyalás az önkormányzat vagy más érintett üzleti érdekét sértené, a napirend előterjesztője javaslatot tehet  zárt ülés tartására, melyet az előterjesztés végén indokolnia kell.</w:t>
      </w:r>
    </w:p>
    <w:p w14:paraId="18B4C7C0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(7) Az előterjesztést A/4-es nagyságban, normál sortávú, 12-es betűnagysággal kell készíteni. Az előterjesztés jobb felső sarkában meg kell jeleníteni, ha elfogadásához minősített többség szükséges. </w:t>
      </w:r>
    </w:p>
    <w:p w14:paraId="6A5FDBA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(8) Az előterjesztésen az aláírás s. k. jelölésű is lehet, bélyegzőnyomatot nem kell alkalmazni.</w:t>
      </w:r>
    </w:p>
    <w:p w14:paraId="7A7B854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(9) Az előterjesztést elektronikus formában és papír alapon is le kell adni.</w:t>
      </w:r>
    </w:p>
    <w:p w14:paraId="6FB4607C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(10) A képviselő-testület bizottsága által készített előterjesztésnél a bizottság elnöke a felelős azért, hogy az előterjesztés az előírt határidőre elkészüljön. A bizottságok elnökei kötelesek az előterjesztések készítése során a jelen szabályzatban foglaltakat figyelembe venni.</w:t>
      </w:r>
    </w:p>
    <w:p w14:paraId="75E66CB4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(11) Önkormányzati intézmény előterjesztése (beszámoltatása) esetén az intézmény vezetője felelős azért, hogy az előterjesztés az előírt határidőben elkészüljön. Az előterjesztés elkészítésénél a jelen szabályzatban foglalt követelményeket figyelembe kell venni.</w:t>
      </w:r>
    </w:p>
    <w:p w14:paraId="23E538BE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2BBE9489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>7.A képviselő-testületi ülések összehívása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55187F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9. § </w:t>
      </w:r>
    </w:p>
    <w:p w14:paraId="609999F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A képviselő-testület ülését a polgármester, akadályoztatása esetén az alpolgármester, a kettő egyidejű akadályoztatása esetén a Pénzügyi és Fejlesztési  Bizottság elnöke hívja össze. </w:t>
      </w:r>
    </w:p>
    <w:p w14:paraId="7FB4DD7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p w14:paraId="58A20429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</w:rPr>
        <w:t xml:space="preserve">8. </w:t>
      </w:r>
      <w:r>
        <w:rPr>
          <w:rFonts w:ascii="Times New Roman" w:eastAsia="Times New Roman" w:hAnsi="Times New Roman" w:cs="Times New Roman"/>
          <w:b/>
        </w:rPr>
        <w:t>A rendes ülés összehívása</w:t>
      </w:r>
    </w:p>
    <w:p w14:paraId="5A868D8E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10. § </w:t>
      </w:r>
    </w:p>
    <w:p w14:paraId="76F179AB" w14:textId="77777777" w:rsidR="00DF404F" w:rsidRDefault="00AA51E1">
      <w:r>
        <w:rPr>
          <w:rFonts w:ascii="Times New Roman" w:eastAsia="Times New Roman" w:hAnsi="Times New Roman" w:cs="Times New Roman"/>
        </w:rPr>
        <w:t>(1) A képviselő-testület ülését írásbeli meghívóval kell összehívni, amelynek tartalma:</w:t>
      </w:r>
    </w:p>
    <w:p w14:paraId="28D58358" w14:textId="77777777" w:rsidR="00DF404F" w:rsidRDefault="00AA51E1">
      <w:pPr>
        <w:ind w:left="555"/>
      </w:pPr>
      <w:r>
        <w:rPr>
          <w:rFonts w:ascii="Times New Roman" w:eastAsia="Times New Roman" w:hAnsi="Times New Roman" w:cs="Times New Roman"/>
        </w:rPr>
        <w:t>a)   az ülés helye és időpontja,</w:t>
      </w:r>
    </w:p>
    <w:p w14:paraId="221C81F1" w14:textId="77777777" w:rsidR="00DF404F" w:rsidRDefault="00AA51E1">
      <w:pPr>
        <w:ind w:left="555"/>
      </w:pPr>
      <w:r>
        <w:rPr>
          <w:rFonts w:ascii="Times New Roman" w:eastAsia="Times New Roman" w:hAnsi="Times New Roman" w:cs="Times New Roman"/>
        </w:rPr>
        <w:t>b)   a javasolt napirendi pontok,</w:t>
      </w:r>
    </w:p>
    <w:p w14:paraId="3AB1AC27" w14:textId="77777777" w:rsidR="00DF404F" w:rsidRDefault="00AA51E1">
      <w:pPr>
        <w:ind w:left="555"/>
      </w:pPr>
      <w:r>
        <w:rPr>
          <w:rFonts w:ascii="Times New Roman" w:eastAsia="Times New Roman" w:hAnsi="Times New Roman" w:cs="Times New Roman"/>
        </w:rPr>
        <w:t>c)   a napirend előterjesztőjének vagy előadójának neve és beosztása,</w:t>
      </w:r>
    </w:p>
    <w:p w14:paraId="4D263773" w14:textId="77777777" w:rsidR="00DF404F" w:rsidRDefault="00AA51E1">
      <w:pPr>
        <w:ind w:left="555"/>
      </w:pPr>
      <w:r>
        <w:rPr>
          <w:rFonts w:ascii="Times New Roman" w:eastAsia="Times New Roman" w:hAnsi="Times New Roman" w:cs="Times New Roman"/>
        </w:rPr>
        <w:t>d)   utalás az előterjesztés szóbeli jellegére,</w:t>
      </w:r>
    </w:p>
    <w:p w14:paraId="4E2A041A" w14:textId="77777777" w:rsidR="00DF404F" w:rsidRDefault="00AA51E1">
      <w:pPr>
        <w:ind w:left="555"/>
      </w:pPr>
      <w:r>
        <w:rPr>
          <w:rFonts w:ascii="Times New Roman" w:eastAsia="Times New Roman" w:hAnsi="Times New Roman" w:cs="Times New Roman"/>
        </w:rPr>
        <w:t>e)   utalás arra, hogy a meghívott tanácskozási joggal vagy anélkül vehet részt a képviselő-testület ülésén.</w:t>
      </w:r>
    </w:p>
    <w:p w14:paraId="3CEC44AB" w14:textId="3ECBCD3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(2) A meghívót a napirendek írásos anyagaival együtt elektronikus </w:t>
      </w:r>
      <w:r w:rsidRPr="00FE4525">
        <w:rPr>
          <w:rFonts w:ascii="Times New Roman" w:eastAsia="Times New Roman" w:hAnsi="Times New Roman" w:cs="Times New Roman"/>
        </w:rPr>
        <w:t>formában</w:t>
      </w:r>
      <w:r w:rsidR="004D0AC1" w:rsidRPr="00FE4525">
        <w:rPr>
          <w:rFonts w:ascii="Times New Roman" w:eastAsia="Times New Roman" w:hAnsi="Times New Roman" w:cs="Times New Roman"/>
        </w:rPr>
        <w:t xml:space="preserve"> </w:t>
      </w:r>
      <w:r w:rsidR="00BE3D45" w:rsidRPr="00FE4525">
        <w:rPr>
          <w:rFonts w:ascii="Times New Roman" w:eastAsia="Times New Roman" w:hAnsi="Times New Roman" w:cs="Times New Roman"/>
        </w:rPr>
        <w:t xml:space="preserve"> </w:t>
      </w:r>
      <w:r w:rsidR="004D0AC1" w:rsidRPr="00FE4525">
        <w:rPr>
          <w:rFonts w:ascii="Times New Roman" w:eastAsia="Times New Roman" w:hAnsi="Times New Roman" w:cs="Times New Roman"/>
          <w:color w:val="000000" w:themeColor="text1"/>
        </w:rPr>
        <w:t>is</w:t>
      </w:r>
      <w:r w:rsidR="00BE3D45" w:rsidRPr="00FE4525">
        <w:rPr>
          <w:rFonts w:ascii="Times New Roman" w:eastAsia="Times New Roman" w:hAnsi="Times New Roman" w:cs="Times New Roman"/>
          <w:color w:val="FF0000"/>
        </w:rPr>
        <w:t xml:space="preserve"> </w:t>
      </w:r>
      <w:r w:rsidRPr="00FE4525">
        <w:rPr>
          <w:rFonts w:ascii="Times New Roman" w:eastAsia="Times New Roman" w:hAnsi="Times New Roman" w:cs="Times New Roman"/>
        </w:rPr>
        <w:t>úgy</w:t>
      </w:r>
      <w:r>
        <w:rPr>
          <w:rFonts w:ascii="Times New Roman" w:eastAsia="Times New Roman" w:hAnsi="Times New Roman" w:cs="Times New Roman"/>
        </w:rPr>
        <w:t xml:space="preserve"> kell kézbesíteni, hogy azt az ülés előtt legalább 4 nappal kapják meg a képviselők és a meghívottak.</w:t>
      </w:r>
    </w:p>
    <w:p w14:paraId="2D6CACD3" w14:textId="7B1EED04" w:rsidR="00DF404F" w:rsidRDefault="00AA51E1">
      <w:r>
        <w:rPr>
          <w:rFonts w:ascii="Times New Roman" w:eastAsia="Times New Roman" w:hAnsi="Times New Roman" w:cs="Times New Roman"/>
        </w:rPr>
        <w:t xml:space="preserve">  </w:t>
      </w:r>
    </w:p>
    <w:p w14:paraId="3D2EF311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9.A rendkívüli ülés összehívása</w:t>
      </w:r>
    </w:p>
    <w:p w14:paraId="4D2FB9E7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11. § </w:t>
      </w:r>
    </w:p>
    <w:p w14:paraId="3AFBADE2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polgármester indokolt esetben az ülések közötti határidőben lejáró kérdések eldöntésére összehívhat rendkívüli képviselő-testületi ülést.</w:t>
      </w:r>
    </w:p>
    <w:p w14:paraId="644A7E35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Amennyiben az ülés éves munkaterven kívüli összehívását a települési képviselők egynegyede vagy a képviselő-testület bizottsága indítványozza, az indítványban meg kell jelölni a rendkívüli ülés összehívásának indokát. Az indítványt a polgármesternél kell előterjeszteni.</w:t>
      </w:r>
    </w:p>
    <w:p w14:paraId="18D89F8F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polgármester az indítványban megjelölt időpontban, de legkésőbb az indítvány benyújtását követő 8 napon belül köteles a képviselő-testület ülését összehívni. A meghívóban meg kell jelölni a soron kívüli ülés összehívásának indokát.</w:t>
      </w:r>
    </w:p>
    <w:p w14:paraId="496DDE6E" w14:textId="2CD634F8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(4) A meghívót a napirendek írásos anyagaival együtt legalább az ülés megkezdése előtt 2 nappal kell elektronikus formában kézbesíteni. Indokolt esetben a meghívó és a napirendek írásos anyaga a képviselő-testületi ülés megkezdése előtt is kiosztható. Rendkívüli esetben a meghívás telefonon is történhet.</w:t>
      </w:r>
    </w:p>
    <w:p w14:paraId="16FB059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7134834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10.Fórumok rendje </w:t>
      </w:r>
    </w:p>
    <w:p w14:paraId="79C5C981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12. § </w:t>
      </w:r>
    </w:p>
    <w:p w14:paraId="33D0592B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lakosság, az egyesületek, civil szervezetek közvetlen tájékoztatása, valamint a fontosabb döntések előkészítésébe történő bevonása érdekében lakossági fórumokat lehet szervezni.</w:t>
      </w:r>
    </w:p>
    <w:p w14:paraId="5AF9917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lakossági fórum lehet</w:t>
      </w:r>
    </w:p>
    <w:p w14:paraId="334EBA68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a)   Lábatlant, illetve valamely városrészt érintő témakörben megtartandó településrészi tanácskozás;</w:t>
      </w:r>
    </w:p>
    <w:p w14:paraId="6E51ED63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b)   a lakosság egészét vagy jelentős részét érintő feladat megvitatását szolgáló várospolitikai fórum, továbbá</w:t>
      </w:r>
    </w:p>
    <w:p w14:paraId="580CE55A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c)   a lakosság szerveződéseivel, a jelentősebb civil szervezetekkel lefolytatandó érdekegyeztető tanácskozás.</w:t>
      </w:r>
    </w:p>
    <w:p w14:paraId="01C7873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polgármesteri hivatal a lakossági fórumokról emlékeztetőt készít, amely tartalmazza a fontosabb megállapításokat, észrevételeket és a kisebbségi véleményeket.</w:t>
      </w:r>
    </w:p>
    <w:p w14:paraId="5E9BE4F5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lastRenderedPageBreak/>
        <w:t>(4) A polgármester a lakossági fórumokon elhangzottakról a soron következő képviselő-testületi ülésen tájékoztatást ad.</w:t>
      </w:r>
    </w:p>
    <w:p w14:paraId="1DAB74E2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55AFBF78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11.Közmeghallgatás</w:t>
      </w:r>
    </w:p>
    <w:p w14:paraId="52512F5E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 13. §</w:t>
      </w:r>
    </w:p>
    <w:p w14:paraId="0F92FBA6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4CCC242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közmeghallgatás helyét, idejét és az ismertetésre vagy tárgyalásra kerülő tárgyköröket a képviselő-testület éves munkatervében kell meghatározni.</w:t>
      </w:r>
    </w:p>
    <w:p w14:paraId="0E45253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közmeghallgatáson részt vesznek:</w:t>
      </w:r>
    </w:p>
    <w:p w14:paraId="0DB23EAD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a)   a képviselő-testület tagjai;</w:t>
      </w:r>
    </w:p>
    <w:p w14:paraId="0A1B1817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b)   a jegyző, az aljegyző;</w:t>
      </w:r>
    </w:p>
    <w:p w14:paraId="4C77E865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d)   a önkormányzati hivatal irodavezetői;</w:t>
      </w:r>
    </w:p>
    <w:p w14:paraId="2F1B53D1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e)   az önkormányzati intézmények vezetői</w:t>
      </w:r>
    </w:p>
    <w:p w14:paraId="466B4CB2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munkatervben meghatározottakon túl közmeghallgatást kell tartani, ha a helyi képviselők legalább fele azt indítványozta, a közmeghallg</w:t>
      </w:r>
      <w:r w:rsidR="008B4F6A">
        <w:rPr>
          <w:rFonts w:ascii="Times New Roman" w:eastAsia="Times New Roman" w:hAnsi="Times New Roman" w:cs="Times New Roman"/>
        </w:rPr>
        <w:t>atás tárgyának megjelölésével.</w:t>
      </w:r>
    </w:p>
    <w:p w14:paraId="1D6A255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(4) A közmeghallgatást igénylő napirendi pontot tárgyaló ülés helyét és időpontját legalább 15 nappal az ülés előtt a hivatal hirdetőtábláján ki kell függeszteni, valamint a hírmondóban és a honlapon isi közzé kell tenni. </w:t>
      </w:r>
    </w:p>
    <w:p w14:paraId="0C27BBA0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(5) Közmeghallgatásra elsősorban a lakosság széles körét érintő kérdéseket kell terjeszteni (különösen a képviselő-testület éves tevékenységéről szóló beszámoló, településrendezési terv véleményezése).</w:t>
      </w:r>
    </w:p>
    <w:p w14:paraId="6B559900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(6) A közmeghallgatáson a helyi lakosság és a helyben érdekelt szervezetek képviselői a helyi közügyeket érintő kérdéseket és javaslatot tehetnek, a felszólalás időtartama személyenként legfeljebb 5 perc, ismételt felszólalás esetén 1 perc. Amennyiben az elhangzott javaslat, kérdés megválaszolására a közmeghallgatáson nem került sort, az azt követő tizenöt napon belül írásban kell választ adni az érintettnek.</w:t>
      </w:r>
    </w:p>
    <w:p w14:paraId="4DDB97D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(7) A közmeghallgatásra egyebekben a képviselő-testületi ülésre vonatkozó szabályokat kell alkalmazni.</w:t>
      </w:r>
    </w:p>
    <w:p w14:paraId="7C5C592F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7DD6509D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 12.Az ülések nyilvánossága </w:t>
      </w:r>
    </w:p>
    <w:p w14:paraId="21DF90A5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14. § </w:t>
      </w:r>
    </w:p>
    <w:p w14:paraId="18BCDC4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képviselő-testület nyilvános ülésének helyéről, időpontjáról és napirendjéről a lakosságot az ülés előtt legalább 4 nappal az önkormányzat hirdetőtábláján az ülésre szóló meghívó kifüggesztésével és a város hivatalos honlapja útján tájékoztatni kell.</w:t>
      </w:r>
    </w:p>
    <w:p w14:paraId="205BCE4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Az ülésen megjelent állampolgárok az ülésteremben a részükre kijelölt helyet foglalhatják el.</w:t>
      </w:r>
    </w:p>
    <w:p w14:paraId="7D04AFD6" w14:textId="6DA0F6E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Az állampolgároknak az ülést levezető kérdést, hozzászólást engedélyezhet, a felszólalás időtartama személyenként legfeljebb 3 perc, ismételt felszólalás esetén 1 perc.</w:t>
      </w:r>
    </w:p>
    <w:p w14:paraId="37DA9A3B" w14:textId="77777777" w:rsidR="00DF404F" w:rsidRDefault="00DF404F">
      <w:pPr>
        <w:jc w:val="both"/>
      </w:pPr>
    </w:p>
    <w:p w14:paraId="585B9C14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</w:t>
      </w:r>
    </w:p>
    <w:p w14:paraId="4D7F9284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13.A képviselő-testület üléseire meghívandók köre</w:t>
      </w:r>
    </w:p>
    <w:p w14:paraId="3224B755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15. § </w:t>
      </w:r>
    </w:p>
    <w:p w14:paraId="459A0880" w14:textId="77777777" w:rsidR="00DF404F" w:rsidRDefault="00AA51E1">
      <w:r>
        <w:rPr>
          <w:rFonts w:ascii="Times New Roman" w:eastAsia="Times New Roman" w:hAnsi="Times New Roman" w:cs="Times New Roman"/>
        </w:rPr>
        <w:t>(1) A képviselő-testület nyilvános ülésére tagjain, a jegyzőn és az aljegyzőn kívül meg kell hívni</w:t>
      </w:r>
    </w:p>
    <w:p w14:paraId="4145016C" w14:textId="77777777" w:rsidR="00DF404F" w:rsidRDefault="00AA51E1">
      <w:pPr>
        <w:ind w:left="555"/>
      </w:pPr>
      <w:r>
        <w:rPr>
          <w:rFonts w:ascii="Times New Roman" w:eastAsia="Times New Roman" w:hAnsi="Times New Roman" w:cs="Times New Roman"/>
        </w:rPr>
        <w:t>a) teljes körű tanácskozási joggal:</w:t>
      </w:r>
    </w:p>
    <w:p w14:paraId="0F546DCB" w14:textId="77777777" w:rsidR="00DF404F" w:rsidRDefault="00AA51E1">
      <w:pPr>
        <w:ind w:left="555"/>
      </w:pPr>
      <w:r>
        <w:rPr>
          <w:rFonts w:ascii="Times New Roman" w:eastAsia="Times New Roman" w:hAnsi="Times New Roman" w:cs="Times New Roman"/>
        </w:rPr>
        <w:t>a hivatal belső szervezeti egységeinek vezetőit,</w:t>
      </w:r>
    </w:p>
    <w:p w14:paraId="3504CB41" w14:textId="77777777" w:rsidR="00DF404F" w:rsidRDefault="00AA51E1">
      <w:pPr>
        <w:ind w:left="555"/>
      </w:pPr>
      <w:r>
        <w:rPr>
          <w:rFonts w:ascii="Times New Roman" w:eastAsia="Times New Roman" w:hAnsi="Times New Roman" w:cs="Times New Roman"/>
        </w:rPr>
        <w:t>b) adott napirendre vonatkozó tanácskozási joggal:</w:t>
      </w:r>
    </w:p>
    <w:p w14:paraId="13F65388" w14:textId="77777777" w:rsidR="00DF404F" w:rsidRDefault="00AA51E1">
      <w:r>
        <w:rPr>
          <w:rFonts w:ascii="Times New Roman" w:eastAsia="Times New Roman" w:hAnsi="Times New Roman" w:cs="Times New Roman"/>
        </w:rPr>
        <w:tab/>
        <w:t>ba)  a könyvvizsgálót,</w:t>
      </w:r>
    </w:p>
    <w:p w14:paraId="6BEF56DB" w14:textId="77777777" w:rsidR="00DF404F" w:rsidRDefault="00AA51E1">
      <w:r>
        <w:rPr>
          <w:rFonts w:ascii="Times New Roman" w:eastAsia="Times New Roman" w:hAnsi="Times New Roman" w:cs="Times New Roman"/>
        </w:rPr>
        <w:tab/>
        <w:t>bb)  az intézmények vezetőit,</w:t>
      </w:r>
    </w:p>
    <w:p w14:paraId="57E3F037" w14:textId="77777777" w:rsidR="00DF404F" w:rsidRDefault="00AA51E1">
      <w:r>
        <w:rPr>
          <w:rFonts w:ascii="Times New Roman" w:eastAsia="Times New Roman" w:hAnsi="Times New Roman" w:cs="Times New Roman"/>
        </w:rPr>
        <w:tab/>
        <w:t>bc)  az érintett társadalmi szervezetek képviselőjét,</w:t>
      </w:r>
    </w:p>
    <w:p w14:paraId="5E83541B" w14:textId="77777777" w:rsidR="00DF404F" w:rsidRDefault="00AA51E1">
      <w:r>
        <w:rPr>
          <w:rFonts w:ascii="Times New Roman" w:eastAsia="Times New Roman" w:hAnsi="Times New Roman" w:cs="Times New Roman"/>
        </w:rPr>
        <w:lastRenderedPageBreak/>
        <w:tab/>
        <w:t>bd)  azt a személyt, szervezet vezetőjét, képviselőjét, akinek jelenléte a napirend tárgyalásához szükséges.</w:t>
      </w:r>
    </w:p>
    <w:p w14:paraId="6F3E7FC0" w14:textId="77777777" w:rsidR="00DF404F" w:rsidRDefault="00AA51E1">
      <w:r>
        <w:rPr>
          <w:rFonts w:ascii="Times New Roman" w:eastAsia="Times New Roman" w:hAnsi="Times New Roman" w:cs="Times New Roman"/>
        </w:rPr>
        <w:t>(2) Tanácskozási joggal meg kell hívni azokat is, akiknek az ülésen való részvételét a polgármester szükségesnek tartja.</w:t>
      </w:r>
    </w:p>
    <w:p w14:paraId="4BB7D0D3" w14:textId="77777777" w:rsidR="00DF404F" w:rsidRDefault="00AA51E1">
      <w:r>
        <w:rPr>
          <w:rFonts w:ascii="Times New Roman" w:eastAsia="Times New Roman" w:hAnsi="Times New Roman" w:cs="Times New Roman"/>
        </w:rPr>
        <w:t>(3) A meghívót és a napirendek írásos anyagát minden esetben elektronikus formában kell megküldeni az (1) - (2) bekezdésben meghatározott személyek részére.</w:t>
      </w:r>
    </w:p>
    <w:p w14:paraId="65D31407" w14:textId="77777777" w:rsidR="00DF404F" w:rsidRDefault="00AA51E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3828F0F7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15B1155D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14.A képviselő-testület ülésének napirendje </w:t>
      </w:r>
    </w:p>
    <w:p w14:paraId="458D5E43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16. § </w:t>
      </w:r>
    </w:p>
    <w:p w14:paraId="7138CCEA" w14:textId="61E0FDA0" w:rsidR="00BE3D45" w:rsidRDefault="00BE3D45" w:rsidP="00BE3D45">
      <w:pPr>
        <w:jc w:val="both"/>
      </w:pPr>
      <w:r>
        <w:rPr>
          <w:rFonts w:ascii="Times New Roman" w:eastAsia="Times New Roman" w:hAnsi="Times New Roman" w:cs="Times New Roman"/>
        </w:rPr>
        <w:t>(1) A képviselő-testület ülésének napirendjére</w:t>
      </w:r>
      <w:r w:rsidR="00227AE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munkaterv figyelembevételével összeállított, meghívóban szereplő javaslatok alapján a polgármester tesz indítványt. A napirendet a képviselő-testület egyszerű szótöbbséggel fogadja el, amennyiben az ülésre szóló meghívóban szereplő napirendek kiegészítésére javaslat, indítvány nincs. </w:t>
      </w:r>
    </w:p>
    <w:p w14:paraId="73932489" w14:textId="10FFCDFE" w:rsidR="00DF404F" w:rsidRDefault="00AA51E1" w:rsidP="00BE3D45">
      <w:pPr>
        <w:jc w:val="both"/>
      </w:pPr>
      <w:r>
        <w:rPr>
          <w:rFonts w:ascii="Times New Roman" w:eastAsia="Times New Roman" w:hAnsi="Times New Roman" w:cs="Times New Roman"/>
        </w:rPr>
        <w:t>(2) A napirend elfogadásáról a képviselő-testület vita nélkül, egyszerű szótöbbséggel dönt.</w:t>
      </w:r>
    </w:p>
    <w:p w14:paraId="6EED9F44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napirendi pont elhalasztását bármely települési képviselő indítványozhatja, amelyről a képviselő-testület - az elhalasztás indokolását követően - vita nélkül, egyszerű szótöbbséggel határoz, egyidejűleg a polgármester javaslatára meghatározza a napirendi pont tárgyalásának új időpontját.</w:t>
      </w:r>
    </w:p>
    <w:p w14:paraId="0A6EEB84" w14:textId="7DDD7F98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</w:t>
      </w:r>
      <w:r w:rsidR="00BE3D45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) A meghívóban szereplő napirendekhez képest újabb napirendek felvételére erre irányuló polgármesteri vagy képviselői indítvány alapján  van lehetőség, erről a képviselő-testület vita nélkül határoz. </w:t>
      </w:r>
    </w:p>
    <w:p w14:paraId="5C4DE225" w14:textId="6001B230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</w:t>
      </w:r>
      <w:r w:rsidR="00BE3D4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)A napirendi pontok tárgyalásának sorrendjét a képviselő-testület határozza meg. A sorrend meghatározásakor a rendeleti javaslat tárgyalása megelőzi a határozati javaslatot. A tárgysorozatot az interpellációk, valamint a kérdések, bejelentések zárják le.</w:t>
      </w:r>
    </w:p>
    <w:p w14:paraId="32E99250" w14:textId="5A4A5BC4" w:rsidR="00DF404F" w:rsidRDefault="00BE3D45">
      <w:pPr>
        <w:jc w:val="both"/>
      </w:pPr>
      <w:r>
        <w:rPr>
          <w:rFonts w:ascii="Times New Roman" w:eastAsia="Times New Roman" w:hAnsi="Times New Roman" w:cs="Times New Roman"/>
        </w:rPr>
        <w:t>(6</w:t>
      </w:r>
      <w:r w:rsidR="00AA51E1">
        <w:rPr>
          <w:rFonts w:ascii="Times New Roman" w:eastAsia="Times New Roman" w:hAnsi="Times New Roman" w:cs="Times New Roman"/>
        </w:rPr>
        <w:t>)Kérésre, vagy javaslatra nem önkormányzati szerv, szakértő, meghívott napirendje, vagy szakvéleményének kifejtése elsőbbséget élvezhet.</w:t>
      </w:r>
    </w:p>
    <w:p w14:paraId="459EDDFB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AB6B4A1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4E3C8B82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15.Rendkívüli előterjesztés</w:t>
      </w:r>
    </w:p>
    <w:p w14:paraId="03C0E05C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17. § </w:t>
      </w:r>
    </w:p>
    <w:p w14:paraId="196BCCA4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Rendkívüli előterjesztésnek minősül minden olyan előterjesztés, amelynek szükségessége az adott képviselő-testületi ülést megelőző bizottsági ülések megtartását követően merült fel és a felmerült szoros határidő, az önkormányzat halasztást nem tűrő érdeke, vagy más különösen nyomós indok miatt az előterjesztésekre egyébként vonatkozó eljárási rend szabályait nem lehetett megtartani.</w:t>
      </w:r>
    </w:p>
    <w:p w14:paraId="5796714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rendkívüli előterjesztés a képviselő-testületi ülés megkezdésig elektronikusan kiküldhető és az ülésen írásban kiosztható.</w:t>
      </w:r>
    </w:p>
    <w:p w14:paraId="41850930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polgármester, vagy az előterjesztő szóbeli indoklását követően a képviselő-testület egyszerű többséget igénylő döntésével felveheti a napirendek közé a rendkívüli előterjesztést. Amennyiben a rendkívüliség indokoltságát a képviselő-testület nem fogadja el, úgy az indítványt egyszerű napirendi javaslatként kell kezelni és meg kell határozni napirendre tűzésének időpontját.</w:t>
      </w:r>
    </w:p>
    <w:p w14:paraId="27BE4018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8ADA166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18. §</w:t>
      </w:r>
    </w:p>
    <w:p w14:paraId="4815A73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(1) A napirend tárgyalásának megkezdése előtt a polgármester tájékoztatást ad az előző ülés óta történt fontosabb eseményekről - különös tekintettel  Lábatlan Városára és az Esztergom és Nyergesújfalu Kistérségi Társulás (a továbbiakban: kistérségi társulás) Lábatlant érintő döntéseire - és az utolsó ülésen elhangzott </w:t>
      </w:r>
      <w:r>
        <w:rPr>
          <w:rFonts w:ascii="Times New Roman" w:eastAsia="Times New Roman" w:hAnsi="Times New Roman" w:cs="Times New Roman"/>
        </w:rPr>
        <w:lastRenderedPageBreak/>
        <w:t>bejelentések nyomán tett intézkedésekről, beszámol a lejárt határidejű önkormányzati határozatok végrehajtásáról.  A beszámolót minden esetben írásban ki kell adni, vagy elektronikusan meg kell küldeni.</w:t>
      </w:r>
    </w:p>
    <w:p w14:paraId="01BD9932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(2) A tájékoztató elfogadásáról a képviselő-testület vita nélkül dönt. A tájékoztatást a képviselők az általuk tudott eseményekkel kiegészíthetik, illetve a polgármesterhez az elhangzottak vonatkozásában kérdéseket tehetnek fel. </w:t>
      </w:r>
    </w:p>
    <w:p w14:paraId="61AAB1F5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562CAD36" w14:textId="77777777" w:rsidR="00C019CD" w:rsidRDefault="00C019CD">
      <w:pPr>
        <w:jc w:val="center"/>
        <w:rPr>
          <w:rFonts w:ascii="Times New Roman" w:eastAsia="Times New Roman" w:hAnsi="Times New Roman" w:cs="Times New Roman"/>
          <w:b/>
        </w:rPr>
      </w:pPr>
    </w:p>
    <w:p w14:paraId="6C79F6F2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16.A tanácskozás rendje </w:t>
      </w:r>
    </w:p>
    <w:p w14:paraId="1E0384D2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19. §</w:t>
      </w:r>
    </w:p>
    <w:p w14:paraId="080B3D24" w14:textId="5D1DD23D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Az ülést az ülést vezető nyitja meg, majd ezt követően tájékoztatja a képviselő-testületet a távollévőkről és a távollét okáról, majd megállapítja a határozatképességet, amelyet az egész ülés tartama alatt folyamatosan ellenőriz.</w:t>
      </w:r>
    </w:p>
    <w:p w14:paraId="3235412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Minden jelenlevő köteles a tanácskozás rendjét tiszteletben tartani és a részére kijelölt helyen tartózkodni.</w:t>
      </w:r>
    </w:p>
    <w:p w14:paraId="401256E8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Bármely képviselő javaslatára a polgármester vagy a képviselő-testület 10 perc időtartamú tárgyalási szünetet rendelhet el.</w:t>
      </w:r>
    </w:p>
    <w:p w14:paraId="1A9CC9E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(4) A tanácskozás rendjének fenntartása az ülést vezető feladata. Az ülést vezető:</w:t>
      </w:r>
    </w:p>
    <w:p w14:paraId="0BFAE25D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a)   figyelmezteti azt a hozzászólót, aki eltért a tárgyalt témától, valamint aki a tanácskozáshoz nem illő, másokat sértő kifejezéseket használ;</w:t>
      </w:r>
    </w:p>
    <w:p w14:paraId="32CAC0C9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b)   megvonja a szót a hozzászólótól, ha a második felszólítás is eredménytelen volt, akitől a szót megvonták, ugyanabban az ügyben nem szólalhat fel újra;</w:t>
      </w:r>
    </w:p>
    <w:p w14:paraId="27529EEF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c)   rendre utasítja azt, aki a képviselő-testülethez méltatlan magatartást tanúsít;</w:t>
      </w:r>
    </w:p>
    <w:p w14:paraId="27A80E58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d)   ismétlődő rendzavarás esetén, figyelmeztetés után a terem elhagyására kötelezheti a rendbontót, és a testület vita nélkül, egyszerű szótöbbséggel határoz arról, hogy az érintett személy a továbbiakban részt vehet-e a tanácskozáson.</w:t>
      </w:r>
    </w:p>
    <w:p w14:paraId="753AFF70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(5) Az (4) bekezdés d) pontja képviselővel szemben nem alkalmazható. A polgármester azonban kezdeményezheti, hogy a képviselő-testület a képviselőt jegyzőkönyvben rója meg. Erről a képviselő-testület vita nélkül határoz.</w:t>
      </w:r>
    </w:p>
    <w:p w14:paraId="736651B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(6) A tanácskozás rendjének megzavarása esetén az ülés vezetője rendreutasítja a nyilvános ülésen megjelent állampolgárokat. Ismétlődő rendzavarás esetén, vagy ha olyan rendzavarás történik, amely a tanácskozás folytatását lehetetlenné teszi, az ülés vezetője az ülést határozott időre félbeszakíthatja, illetve bezárhatja.</w:t>
      </w:r>
    </w:p>
    <w:p w14:paraId="375AA8C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(7) Az ülést vezetőnek a rendfenntartás érdekében tett - e rendeletben szabályozott - intézkedései ellen felszólalni, azokat visszautasítani, vagy azokkal vitába szállni nem lehet.</w:t>
      </w:r>
    </w:p>
    <w:p w14:paraId="2C09FADE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15E9D3F1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17. A felszólalások típusai </w:t>
      </w:r>
    </w:p>
    <w:p w14:paraId="46748E5B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20. § </w:t>
      </w:r>
    </w:p>
    <w:p w14:paraId="00860FAE" w14:textId="77777777" w:rsidR="00DF404F" w:rsidRDefault="00AA51E1">
      <w:r>
        <w:rPr>
          <w:rFonts w:ascii="Times New Roman" w:eastAsia="Times New Roman" w:hAnsi="Times New Roman" w:cs="Times New Roman"/>
        </w:rPr>
        <w:t>A képviselő-testületi ülésen elhangzó felszólalások típusai:</w:t>
      </w:r>
    </w:p>
    <w:p w14:paraId="321438CA" w14:textId="77777777" w:rsidR="00DF404F" w:rsidRDefault="00AA51E1">
      <w:pPr>
        <w:ind w:left="555"/>
      </w:pPr>
      <w:r>
        <w:rPr>
          <w:rFonts w:ascii="Times New Roman" w:eastAsia="Times New Roman" w:hAnsi="Times New Roman" w:cs="Times New Roman"/>
        </w:rPr>
        <w:t>a)   a napirendhez kapcsolódó kérdés és hozzászólás,</w:t>
      </w:r>
    </w:p>
    <w:p w14:paraId="4CD36829" w14:textId="77777777" w:rsidR="00DF404F" w:rsidRDefault="00AA51E1">
      <w:pPr>
        <w:ind w:left="555"/>
      </w:pPr>
      <w:r>
        <w:rPr>
          <w:rFonts w:ascii="Times New Roman" w:eastAsia="Times New Roman" w:hAnsi="Times New Roman" w:cs="Times New Roman"/>
        </w:rPr>
        <w:t>b)   személyes megjegyzés,</w:t>
      </w:r>
    </w:p>
    <w:p w14:paraId="654FDCDF" w14:textId="77777777" w:rsidR="00DF404F" w:rsidRDefault="00AA51E1">
      <w:pPr>
        <w:ind w:left="555"/>
      </w:pPr>
      <w:r>
        <w:rPr>
          <w:rFonts w:ascii="Times New Roman" w:eastAsia="Times New Roman" w:hAnsi="Times New Roman" w:cs="Times New Roman"/>
        </w:rPr>
        <w:t>c)   közérdekű bejelentés, javaslat, kérdés.</w:t>
      </w:r>
    </w:p>
    <w:p w14:paraId="43D955CA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</w:t>
      </w:r>
    </w:p>
    <w:p w14:paraId="03BD0D1D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18.Napirendek megtárgyalásának szabályai</w:t>
      </w:r>
    </w:p>
    <w:p w14:paraId="06ACC623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 21. § </w:t>
      </w:r>
    </w:p>
    <w:p w14:paraId="2D39F3D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Az ülést vezető minden egyes előterjesztés felett külön-külön nyit vitát, de javasolhatja egyes napirendek összevont tárgyalását is.</w:t>
      </w:r>
    </w:p>
    <w:p w14:paraId="234BA797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lastRenderedPageBreak/>
        <w:t>(2) Napirendenként elsőként a napirendi pont előterjesztője, vagy előadója ismerteti a szóbeli előterjesztést, illetve az írásbeli előterjesztést kiegészítheti.</w:t>
      </w:r>
    </w:p>
    <w:p w14:paraId="28691FB4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Az első hozzászólás joga az előterjesztést előzetesen véleményező illetékes bizottságok elnökeit illeti meg, legfeljebb 5 perc időtartamban.</w:t>
      </w:r>
    </w:p>
    <w:p w14:paraId="63F1F9A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(4) Az előadóhoz a testület tagjai és a tanácskozási joggal meghívottak kérdést intézhetnek, amelyre a vita előtt kell választ adni.</w:t>
      </w:r>
    </w:p>
    <w:p w14:paraId="55047861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(5) A válaszadást követően az ülést vezető megnyitja a napirend felett a vitát. A vita során a testület tagjai és a tanácskozási joggal meghívottak véleményüket vagy javaslatukat magában foglaló hozzászólásra jogosultak. Egy hozzászólás ideje legfeljebb </w:t>
      </w:r>
      <w:r w:rsidR="008B4F6A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perc, a másodszori hozzászólásé </w:t>
      </w:r>
      <w:r w:rsidR="008B4F6A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perc, ismételt szó kérés esetén a képviselő-testület egyszerű többséggel, vita nélkül hozott döntésével engedélyezhet még egyszeri </w:t>
      </w:r>
      <w:r w:rsidR="008B4F6A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perces hozzászólást.</w:t>
      </w:r>
    </w:p>
    <w:p w14:paraId="278AF7DB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(6) A hozzászólások időbeni megtartatására bármely képviselő javaslatot tehet, illetve javasolhatja a vita lezárását. Erről a képviselő-testület vita nélkül, egyszerű szótöbbséggel határoz.</w:t>
      </w:r>
    </w:p>
    <w:p w14:paraId="19536580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(7) Ha a napirendhez már több felszólaló nincs, a polgármester vitát lezárja.</w:t>
      </w:r>
    </w:p>
    <w:p w14:paraId="2F69AA48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(8) A polgármester a vita lezárását követően összefoglalja az elhangzottakat.</w:t>
      </w:r>
    </w:p>
    <w:p w14:paraId="03B64A47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(9) A döntési javaslatot az előterjesztő a vita bezárásáig megváltoztathatja, a módosító javaslatot a képviselő a szavazás megkezdéséig bármikor visszavonhatja.</w:t>
      </w:r>
    </w:p>
    <w:p w14:paraId="034C292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(10) A szavazás előtt a jegyzőnek -kérésére- szót kell adni, amennyiben törvényességi észrevételt kíván tenni jogszabálysértő döntésről vagy működésről.</w:t>
      </w:r>
    </w:p>
    <w:p w14:paraId="1BD3D98C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94D8690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E2FFD5C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19.Közérdekű bejelentés, javaslat, kérdés </w:t>
      </w:r>
    </w:p>
    <w:p w14:paraId="32176AFE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22. § </w:t>
      </w:r>
    </w:p>
    <w:p w14:paraId="4770716F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A Mötv. 32. § (2) b) pontjában foglaltakon kívül a települési képviselő a képviselő-testületi ülés napirendjeinek megtárgyalása után - 2 perc időtartamban szóban vagy írásban -  a polgármesterhez, jegyzőhöz, a bizottság elnökéhez önkormányzati ügyben közérdekű kérdést intézhet, amelyre az ülésen szóban - vagy legkésőbb 15 napon belül írásban - érdemi választ kell adni. Az írásban adott válaszról a képviselő-testületet a soron következő ülésen tájékoztatni kell.</w:t>
      </w:r>
    </w:p>
    <w:p w14:paraId="3FBC7D06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Közérdekű kérdésnek, javaslatnak minősül minden olyan képviselő-testületi hatáskörbe tartozó vagy  képviselői munkához szükséges kérdés, amely nem kapcsolódik az ülés napirendjének témaköreihez.</w:t>
      </w:r>
    </w:p>
    <w:p w14:paraId="3D1536E2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71E73E8F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20.A döntéshozatal szabályai </w:t>
      </w:r>
    </w:p>
    <w:p w14:paraId="4F57F892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23. § </w:t>
      </w:r>
    </w:p>
    <w:p w14:paraId="7CE7E65B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Ha a képviselő-testület ülése az ülésezés folyamán válik határozatképtelenné, úgy az ülésvezető legfeljebb 30 percre az ülést felfüggesztheti. Határozatképessé válás esetén az ülést tovább kell folytatni.</w:t>
      </w:r>
    </w:p>
    <w:p w14:paraId="677D31C9" w14:textId="3DFC431E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</w:t>
      </w:r>
      <w:r w:rsidR="00227AE0">
        <w:rPr>
          <w:rFonts w:ascii="Times New Roman" w:eastAsia="Times New Roman" w:hAnsi="Times New Roman" w:cs="Times New Roman"/>
        </w:rPr>
        <w:t xml:space="preserve"> A képviselők igenlő, </w:t>
      </w:r>
      <w:r>
        <w:rPr>
          <w:rFonts w:ascii="Times New Roman" w:eastAsia="Times New Roman" w:hAnsi="Times New Roman" w:cs="Times New Roman"/>
        </w:rPr>
        <w:t>ellenszavazattal</w:t>
      </w:r>
      <w:r w:rsidR="00227AE0">
        <w:rPr>
          <w:rFonts w:ascii="Times New Roman" w:eastAsia="Times New Roman" w:hAnsi="Times New Roman" w:cs="Times New Roman"/>
        </w:rPr>
        <w:t xml:space="preserve">, </w:t>
      </w:r>
      <w:r w:rsidR="00227AE0" w:rsidRPr="00FE4525">
        <w:rPr>
          <w:rFonts w:ascii="Times New Roman" w:eastAsia="Times New Roman" w:hAnsi="Times New Roman" w:cs="Times New Roman"/>
        </w:rPr>
        <w:t>vagy tartózkodással</w:t>
      </w:r>
      <w:r w:rsidR="00227AE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vehetnek részt a szavazásban.</w:t>
      </w:r>
    </w:p>
    <w:p w14:paraId="48EBC842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Minősített többség szükséges a Mötv-ben meghatározott ügyeken kívül:</w:t>
      </w:r>
    </w:p>
    <w:p w14:paraId="186E5675" w14:textId="74533BF6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a) hitelfelvétel, a kötvénykibocsátás, a kölcsönfelvétel vagy más adósságot keletkeztető kötelezettségvállalás, alapítványi forrás átvétele és átadása;</w:t>
      </w:r>
    </w:p>
    <w:p w14:paraId="5BF78F1C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 xml:space="preserve">b)   az önkormányzati kitüntetések és elismerő címek adományozásához, </w:t>
      </w:r>
    </w:p>
    <w:p w14:paraId="4339FF63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d)   helyi népszavazás nem kötelező kiírásához.</w:t>
      </w:r>
    </w:p>
    <w:p w14:paraId="2307471E" w14:textId="77777777" w:rsidR="00DF404F" w:rsidRDefault="00DF404F">
      <w:pPr>
        <w:jc w:val="center"/>
      </w:pPr>
    </w:p>
    <w:p w14:paraId="69400EAE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10.A szavazás módja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801FAC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24. § </w:t>
      </w:r>
    </w:p>
    <w:p w14:paraId="234BE9F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lastRenderedPageBreak/>
        <w:t>(1) A nyílt szavazás kézfelemeléssel történik.</w:t>
      </w:r>
    </w:p>
    <w:p w14:paraId="325C8D51" w14:textId="5C174AEC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Az ülésvezető a vita lezárása után elsőként elhangzásuk sorrendjében a módosító indítványokat, majd az eredeti javaslatot teszi fel szavazásra. Először az igen szerinti válaszra kér szavazást, majd a nem szavazatokra</w:t>
      </w:r>
      <w:r w:rsidR="00227AE0">
        <w:rPr>
          <w:rFonts w:ascii="Times New Roman" w:eastAsia="Times New Roman" w:hAnsi="Times New Roman" w:cs="Times New Roman"/>
        </w:rPr>
        <w:t xml:space="preserve">, </w:t>
      </w:r>
      <w:r w:rsidR="00227AE0" w:rsidRPr="00FE4525">
        <w:rPr>
          <w:rFonts w:ascii="Times New Roman" w:eastAsia="Times New Roman" w:hAnsi="Times New Roman" w:cs="Times New Roman"/>
        </w:rPr>
        <w:t>végül a tartózkodásra</w:t>
      </w:r>
      <w:r w:rsidRPr="00FE452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Ha a szavazás eredménye felől kétség merül fel, az ülést vezető a szavazást köteles megismételtetni.</w:t>
      </w:r>
    </w:p>
    <w:p w14:paraId="23A62050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Az ülésvezető megállapítja és kihirdeti a javaslat mellett, majd az ellene szavazók, számát. Az ellenszavazat tényét név szerint rögzíteni kell a jegyzőkönyvben, ha azt az érintett képviselő kéri.</w:t>
      </w:r>
    </w:p>
    <w:p w14:paraId="37326645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(4) Névszerinti szavazást egyébként a képviselő-testület egyszerű szótöbbséggel, a Mötv. 48.§ (3)  meghatározott ügyek kivételével bármely ügyben elrendelhet.</w:t>
      </w:r>
    </w:p>
    <w:p w14:paraId="238A2A4D" w14:textId="7828D398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(5) A névszerinti szavazásnál a jegyző felolvassa a képviselő-testületi tagok névjegyzékét, akik nevük elhangzása után „igen”-nel, vagy „nem”-mel</w:t>
      </w:r>
      <w:r w:rsidR="00227AE0">
        <w:rPr>
          <w:rFonts w:ascii="Times New Roman" w:eastAsia="Times New Roman" w:hAnsi="Times New Roman" w:cs="Times New Roman"/>
        </w:rPr>
        <w:t xml:space="preserve">, </w:t>
      </w:r>
      <w:r w:rsidR="00227AE0" w:rsidRPr="00FE4525">
        <w:rPr>
          <w:rFonts w:ascii="Times New Roman" w:eastAsia="Times New Roman" w:hAnsi="Times New Roman" w:cs="Times New Roman"/>
        </w:rPr>
        <w:t>vagy „tartózkodom”-mal</w:t>
      </w:r>
      <w:r>
        <w:rPr>
          <w:rFonts w:ascii="Times New Roman" w:eastAsia="Times New Roman" w:hAnsi="Times New Roman" w:cs="Times New Roman"/>
        </w:rPr>
        <w:t xml:space="preserve"> szavaznak. A jegyző a képviselő által adott választ a névjegyzéken rögzíti. A szavazás a névjegyzék felolvasása és a válaszok megadása után befejeződik.</w:t>
      </w:r>
    </w:p>
    <w:p w14:paraId="06859F86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4F457919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25. § </w:t>
      </w:r>
    </w:p>
    <w:p w14:paraId="37438E5F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titkos szavazást kezdeményezheti a polgármester vagy bármelyik települési képviselő. A titkos szavazás elrendeléséről a képviselő-testület vita nélkül egyszerű szótöbbséggel dönt.</w:t>
      </w:r>
    </w:p>
    <w:p w14:paraId="35B9A7A2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titkos szavazást a Pénzügyi és Fejlesztési Bizottság legalább 3 tagjából alakult szavazatszámláló bizottság bonyolítja le.</w:t>
      </w:r>
    </w:p>
    <w:p w14:paraId="2E60B284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szavazás szavazólapon történik.</w:t>
      </w:r>
    </w:p>
    <w:p w14:paraId="4EAD426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(4) A szavazatszámláló bizottság összeszámolja a szavazatokat, megállapítja az érvényes és érvénytelen szavazatok számát, arányát.</w:t>
      </w:r>
    </w:p>
    <w:p w14:paraId="67DA2C95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(5) A szavazás eredményéről a bizottság elnöke a testületnek jelentést tesz.</w:t>
      </w:r>
    </w:p>
    <w:p w14:paraId="37ED39EE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</w:t>
      </w:r>
    </w:p>
    <w:p w14:paraId="22D42539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26. § </w:t>
      </w:r>
    </w:p>
    <w:p w14:paraId="3FA4B34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képviselő köteles a napirendi pont tárgyalása kezdetén - közeli hozzátartozójára is kiterjedően - bejelenteni személyes érintettségét.</w:t>
      </w:r>
    </w:p>
    <w:p w14:paraId="2C7F88A2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személyesen érintett képviselő érintettségének jelzése mellett bejelentheti, hogy az adott döntéshozatalban nem kíván részt venni.</w:t>
      </w:r>
    </w:p>
    <w:p w14:paraId="33A98BC4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személyes érintettség bejelentésére vonatkozó kötelezettség elmulasztásának kivizsgálására - annak ismertté válását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követően azonnal - a képviselő-testület vizsgálat lefolytatását rendeli el. A vizsgálat lefolytatása a Pénzügyi és Fejlesztési Bizottság hatáskörébe tartozik.</w:t>
      </w:r>
    </w:p>
    <w:p w14:paraId="0A639AA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(4) A bizottság eljárása során biztosítja az érintett képviselő személyes meghallgatását, bizonyítékai előterjesztését.</w:t>
      </w:r>
    </w:p>
    <w:p w14:paraId="2A31825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(5) A bizottság eljárásának lefolytatása után a vizsgálat eredményét a képviselő-testület soron következő ülésén előterjeszti. Amennyiben a képviselő-testület megállapítja, hogy a képviselő a személyes érintettségre vonatkozó bejelentési kötelezettségét elmulasztotta, a képviselő tiszteletdíját, illetve természetbeni juttatását legfeljebb 25 %-kal, maximum 12 havi időtartamra csökkentheti.</w:t>
      </w:r>
    </w:p>
    <w:p w14:paraId="4863075F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(6) A képviselő-testület külön határozattal dönt a személyesen érintett képviselő részvételével hozott határozat érvényben tartásáról.</w:t>
      </w:r>
    </w:p>
    <w:p w14:paraId="1A1E9C55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23603409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</w:t>
      </w:r>
    </w:p>
    <w:p w14:paraId="3CB8F7DD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22.A rendeletalkotás</w:t>
      </w:r>
    </w:p>
    <w:p w14:paraId="1F09B4C6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27. § </w:t>
      </w:r>
    </w:p>
    <w:p w14:paraId="5268E17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lastRenderedPageBreak/>
        <w:t>(1) A rendelet alkotását (módosítását, hatályon kívül helyezését) kezdeményezheti</w:t>
      </w:r>
    </w:p>
    <w:p w14:paraId="1C9DEA99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a)   a polgármester,</w:t>
      </w:r>
    </w:p>
    <w:p w14:paraId="713D9FAF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b)   a képviselő,</w:t>
      </w:r>
    </w:p>
    <w:p w14:paraId="6423EDF0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c)   a képviselő-testület bizottsága,</w:t>
      </w:r>
    </w:p>
    <w:p w14:paraId="516C09A5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d)   a jegyző.</w:t>
      </w:r>
    </w:p>
    <w:p w14:paraId="38BAE9A4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(2) A képviselő a képviselő-testület ülésén szóban vagy írásban kezdeményezheti a rendelet megalkotását. </w:t>
      </w:r>
    </w:p>
    <w:p w14:paraId="75A2053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polgármester, a bizottság vagy a jegyző a javaslatot  közvetlenül a képviselő-testülethez terjeszti elő.</w:t>
      </w:r>
    </w:p>
    <w:p w14:paraId="63AF7B4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(4) A rendeletalkotásra tett képviselői javaslatot a soron következő képviselő-testületi ülésen, vagy a képviselő által javasolt munkaterv szerinti időpontban napirendre kell tűzni.</w:t>
      </w:r>
    </w:p>
    <w:p w14:paraId="5E1A3547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(5) A rendelet-tervezet szakmai előkészítése a jegyző feladata.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E7ACBBF" w14:textId="77777777" w:rsidR="00DF404F" w:rsidRDefault="00AA51E1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rendeletalkotást kezdeményező előterjesztés rendelet-tervezetből és indokolásból áll. Az indokolás elkészítésekor a 10. §-ban foglaltakat kell megfelelően alkalmazni.</w:t>
      </w:r>
    </w:p>
    <w:p w14:paraId="37E727E4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38303258" w14:textId="77777777" w:rsidR="00181489" w:rsidRDefault="00181489">
      <w:pPr>
        <w:jc w:val="center"/>
        <w:rPr>
          <w:rFonts w:ascii="Times New Roman" w:eastAsia="Times New Roman" w:hAnsi="Times New Roman" w:cs="Times New Roman"/>
          <w:b/>
        </w:rPr>
      </w:pPr>
    </w:p>
    <w:p w14:paraId="2C083C0D" w14:textId="77777777" w:rsidR="00181489" w:rsidRDefault="00181489">
      <w:pPr>
        <w:jc w:val="center"/>
        <w:rPr>
          <w:rFonts w:ascii="Times New Roman" w:eastAsia="Times New Roman" w:hAnsi="Times New Roman" w:cs="Times New Roman"/>
          <w:b/>
        </w:rPr>
      </w:pPr>
    </w:p>
    <w:p w14:paraId="39F236F0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23.A rendelet kihirdetése </w:t>
      </w:r>
    </w:p>
    <w:p w14:paraId="1C325840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28. § </w:t>
      </w:r>
    </w:p>
    <w:p w14:paraId="52705887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rendelet kihirdetése az önkormányzat hirdetőtábláján történik a képviselő-testületi ülést követő munkanapon. A kifüggesztés időtartama 10 nap. A hirdetmény tartalmazza a rendelet teljes szövegét.</w:t>
      </w:r>
    </w:p>
    <w:p w14:paraId="3B01259C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kihirdetés napja az erre vonatkozó hirdetmény kifüggesztésének napja.</w:t>
      </w:r>
    </w:p>
    <w:p w14:paraId="360CA11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kihirdetésről szóló hirdetményt az irattárban is el kell helyezni a rendelettel együtt. A rendeletre fel kell jegyezni a közszemlére tétel és levétel napját.</w:t>
      </w:r>
    </w:p>
    <w:p w14:paraId="1D8D043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(4) A rendeletet a városi könyvtárban történő elhelyezéssel és a város hivatalos honlapján történő közzététellel is ismertetni kell a lakossággal.</w:t>
      </w:r>
    </w:p>
    <w:p w14:paraId="45E86EED" w14:textId="77777777" w:rsidR="00DF404F" w:rsidRDefault="00AA51E1" w:rsidP="004D0AC1">
      <w:pPr>
        <w:jc w:val="both"/>
      </w:pPr>
      <w:r>
        <w:rPr>
          <w:rFonts w:ascii="Times New Roman" w:eastAsia="Times New Roman" w:hAnsi="Times New Roman" w:cs="Times New Roman"/>
        </w:rPr>
        <w:t>(5) A rendeletek hatályosulását a jegyző és az illetékes bizottságok is figyelemmel kísérik és szükség esetén intézkedést kezdeményeznek.</w:t>
      </w:r>
    </w:p>
    <w:p w14:paraId="00F460F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A39195B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24.Határozathozatal</w:t>
      </w:r>
    </w:p>
    <w:p w14:paraId="3B8E9D4A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29. §</w:t>
      </w:r>
      <w:r>
        <w:rPr>
          <w:rFonts w:ascii="Times New Roman" w:eastAsia="Times New Roman" w:hAnsi="Times New Roman" w:cs="Times New Roman"/>
        </w:rPr>
        <w:t xml:space="preserve"> </w:t>
      </w:r>
    </w:p>
    <w:p w14:paraId="6934EE08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képviselő és a bizottsági tag a bizottsági ülésen vagy a képviselő-testületi ülésen tehet határozati javaslatot.</w:t>
      </w:r>
    </w:p>
    <w:p w14:paraId="2E9C940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képviselő-testület határozata tartalmazza a képviselő-testület döntését szó szerinti megfogalmazásban, valamint a végrehajtás határidejét, továbbá a végrehajtásért felelős megnevezését.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7E8AD2F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</w:t>
      </w:r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>A lakosság tájékoztatása céljából a határozatokat - a személyes adatok védelméről és a közérdekű adatok nyilvánosságáról szóló törvény rendelkezéseinek figyelembevételével - a város hivatalos honlapján közzé kell tenni.</w:t>
      </w:r>
    </w:p>
    <w:p w14:paraId="4448C495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36AA602C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25.A képviselő-testületi döntések jelzése,</w:t>
      </w:r>
    </w:p>
    <w:p w14:paraId="41383BDF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nyilvántartása </w:t>
      </w:r>
    </w:p>
    <w:p w14:paraId="255DA338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30. § </w:t>
      </w:r>
    </w:p>
    <w:p w14:paraId="144B6095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A rendeletekről és az alakszerű határozatokról nyilvántartást kell vezetni, amelyekről a jegyző gondoskodik.</w:t>
      </w:r>
    </w:p>
    <w:p w14:paraId="2AC4E150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</w:t>
      </w:r>
    </w:p>
    <w:p w14:paraId="5E0481D8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26.A képviselő-testület üléseinek jegyzőkönyvezése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F615C1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31. § </w:t>
      </w:r>
    </w:p>
    <w:p w14:paraId="14AD889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(1) A képviselő-testületi ülésről kivonatos jegyzőkönyvet kell készíteni, melyből </w:t>
      </w:r>
    </w:p>
    <w:p w14:paraId="605E163E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a)   egy példányt a jegyző kezel,</w:t>
      </w:r>
    </w:p>
    <w:p w14:paraId="14883F5D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b)   egy példányt - a zárt ülésről készült jegyzőkönyv kivételével - a városi könyvtár részére kell megküldeni.</w:t>
      </w:r>
    </w:p>
    <w:p w14:paraId="49F38968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jegyzőkönyv Kormányhivatalnak megküldött elektronikus példányához mellékelni kell a Mötv. előírásain túl:</w:t>
      </w:r>
    </w:p>
    <w:p w14:paraId="1EEB4495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a)   a meghívót,</w:t>
      </w:r>
    </w:p>
    <w:p w14:paraId="42B2CDE3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b)   a jelenléti íveket,</w:t>
      </w:r>
    </w:p>
    <w:p w14:paraId="60915B6C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c)   a névszerinti szavazásról készült névsort,</w:t>
      </w:r>
    </w:p>
    <w:p w14:paraId="436D35E5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d)   az írásban benyújtott hozzászólásokat, interpellációkat, kérdéseket.</w:t>
      </w:r>
    </w:p>
    <w:p w14:paraId="4FB96F1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jegyzőkönyv a Mötv. 52.§ (1) bekezdésében meghatározottakon túl tartalmazza a polgármester esetleges intézkedéseit.</w:t>
      </w:r>
    </w:p>
    <w:p w14:paraId="17E81B47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(4) A hozzászóló kérheti, hogy  hozzászólása szó szerint kerüljön a jegyzőkönyvbe. </w:t>
      </w:r>
    </w:p>
    <w:p w14:paraId="3E6B3CAC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(5) A képviselő-testület nyilvános üléséről videófelvétel készülhet, melyet a városi honlapon és helyi televíziós hálózaton kell közzétenni.</w:t>
      </w:r>
    </w:p>
    <w:p w14:paraId="652B8F93" w14:textId="6D376CF2" w:rsidR="00DF404F" w:rsidRDefault="00AA51E1" w:rsidP="00181489">
      <w:pPr>
        <w:jc w:val="center"/>
      </w:pPr>
      <w:r>
        <w:rPr>
          <w:rFonts w:ascii="Times New Roman" w:eastAsia="Times New Roman" w:hAnsi="Times New Roman" w:cs="Times New Roman"/>
          <w:b/>
        </w:rPr>
        <w:t>IV. Fejezet</w:t>
      </w:r>
    </w:p>
    <w:p w14:paraId="532FDB5C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A települési képviselő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FF33E8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27.Összeférhetetlenség </w:t>
      </w:r>
    </w:p>
    <w:p w14:paraId="7277432A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32. § </w:t>
      </w:r>
    </w:p>
    <w:p w14:paraId="64589412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Az összeférhetetlenségi méltatlansági ügyek kivizsgálásával kapcsolatos feladatokat ellátó bizottság: a Pénzügyi és Fejlesztési Bizottság, amely átveszi a Mötv. 37. § (1) bekezdésében meghatározott lemondó nyilatkozatot is.</w:t>
      </w:r>
    </w:p>
    <w:p w14:paraId="35357372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5E9AAE62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28.A települési képviselő vagyonnyilatkozata </w:t>
      </w:r>
    </w:p>
    <w:p w14:paraId="6F20DADD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33. § </w:t>
      </w:r>
    </w:p>
    <w:p w14:paraId="5A793463" w14:textId="42559749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Az önkormányzati képviselő vagyonnyilatkozatát a Pénzügyi és Fejlesztési Bizottság tartja nyilván, vizsgálja, kezeli, őrzi és ellenőrzi. A települési képviselő vagyonnyilatkozatát a Bizottság által - tagjai közül - kijelölt személynek adja át.</w:t>
      </w:r>
    </w:p>
    <w:p w14:paraId="76DBAD94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649EEB05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29.A képviselők kapcsolattartása</w:t>
      </w:r>
    </w:p>
    <w:p w14:paraId="3FAAFA28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a választópolgárokkal </w:t>
      </w:r>
    </w:p>
    <w:p w14:paraId="1D4B941E" w14:textId="0D031954" w:rsidR="00DF404F" w:rsidRDefault="00492FA5">
      <w:pPr>
        <w:jc w:val="center"/>
      </w:pPr>
      <w:r>
        <w:rPr>
          <w:rFonts w:ascii="Times New Roman" w:eastAsia="Times New Roman" w:hAnsi="Times New Roman" w:cs="Times New Roman"/>
          <w:b/>
        </w:rPr>
        <w:t>34. §</w:t>
      </w:r>
    </w:p>
    <w:p w14:paraId="777E1697" w14:textId="2B81DB82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A képviselő évente egy esetben beszámolót tart a település lakossága, illetve a választók érdekében végzett tevékenységéről, és a képviselő-testület közérdeklődésre számottartó döntéseiről.</w:t>
      </w:r>
    </w:p>
    <w:p w14:paraId="3B359AF0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1285BB3D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30.A képviselők díjazása, költségtérítése</w:t>
      </w:r>
    </w:p>
    <w:p w14:paraId="2F6CC2AB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35. § </w:t>
      </w:r>
    </w:p>
    <w:p w14:paraId="7A74D3BD" w14:textId="21A7FC30" w:rsidR="00DF404F" w:rsidRPr="008177D1" w:rsidRDefault="00AA51E1">
      <w:pPr>
        <w:jc w:val="both"/>
        <w:rPr>
          <w:szCs w:val="22"/>
        </w:rPr>
      </w:pPr>
      <w:r w:rsidRPr="008177D1">
        <w:rPr>
          <w:rFonts w:ascii="Times New Roman" w:eastAsia="Times New Roman" w:hAnsi="Times New Roman" w:cs="Times New Roman"/>
          <w:szCs w:val="22"/>
        </w:rPr>
        <w:t xml:space="preserve">Az önkormányzati képviselők, a bizottsági elnökök és a bizottságok nem képviselő tagjainak tiszteletdíjáról és egyéb juttatásairól szóló rendeletben megállapított havi tiszteletdíj egésze a jogosultat abban az esetben illeti meg, ha az adott hónapban tartott rendes képviselő-testületi ülésen részt vett. Amennyiben </w:t>
      </w:r>
      <w:r w:rsidR="004D57BE" w:rsidRPr="00FE4525">
        <w:rPr>
          <w:rFonts w:ascii="Times New Roman" w:eastAsia="Times New Roman" w:hAnsi="Times New Roman" w:cs="Times New Roman"/>
          <w:szCs w:val="22"/>
        </w:rPr>
        <w:t>a képviselő két egymást követő teljes</w:t>
      </w:r>
      <w:r w:rsidR="004D57BE">
        <w:rPr>
          <w:rFonts w:ascii="Times New Roman" w:eastAsia="Times New Roman" w:hAnsi="Times New Roman" w:cs="Times New Roman"/>
          <w:szCs w:val="22"/>
        </w:rPr>
        <w:t xml:space="preserve"> </w:t>
      </w:r>
      <w:r w:rsidRPr="008177D1">
        <w:rPr>
          <w:rFonts w:ascii="Times New Roman" w:eastAsia="Times New Roman" w:hAnsi="Times New Roman" w:cs="Times New Roman"/>
          <w:szCs w:val="22"/>
        </w:rPr>
        <w:t>ülésen nem</w:t>
      </w:r>
      <w:r w:rsidR="004D57BE">
        <w:rPr>
          <w:rFonts w:ascii="Times New Roman" w:eastAsia="Times New Roman" w:hAnsi="Times New Roman" w:cs="Times New Roman"/>
          <w:szCs w:val="22"/>
        </w:rPr>
        <w:t xml:space="preserve"> </w:t>
      </w:r>
      <w:r w:rsidRPr="008177D1">
        <w:rPr>
          <w:rFonts w:ascii="Times New Roman" w:eastAsia="Times New Roman" w:hAnsi="Times New Roman" w:cs="Times New Roman"/>
          <w:szCs w:val="22"/>
        </w:rPr>
        <w:t xml:space="preserve">volt jelen, e tényt - a jelenléti ív és a jegyzőkönyv másolatával alátámasztva - a jegyzőkönyvvezető jelzi a polgármesternek. A polgármester - átruházott hatáskörben - a képviselő megállapított tiszteletdíját az adott hónapban 30 %-kal csökkenti. A hiányzás következményei alól a jogosult </w:t>
      </w:r>
      <w:r w:rsidRPr="008177D1">
        <w:rPr>
          <w:rFonts w:ascii="Times New Roman" w:eastAsia="Times New Roman" w:hAnsi="Times New Roman" w:cs="Times New Roman"/>
          <w:szCs w:val="22"/>
        </w:rPr>
        <w:lastRenderedPageBreak/>
        <w:t>a polgármesterhez előzetesen megtett, alapos indokkal ellátott bejelentés (különösen: szolgálati út, betegség) esetén mentesül.</w:t>
      </w:r>
    </w:p>
    <w:p w14:paraId="6C08DA09" w14:textId="77777777" w:rsidR="008B4F6A" w:rsidRDefault="008B4F6A">
      <w:pPr>
        <w:jc w:val="both"/>
        <w:rPr>
          <w:rFonts w:ascii="Times New Roman" w:eastAsia="Times New Roman" w:hAnsi="Times New Roman" w:cs="Times New Roman"/>
        </w:rPr>
      </w:pPr>
    </w:p>
    <w:p w14:paraId="0F9093D1" w14:textId="77777777" w:rsidR="008B4F6A" w:rsidRDefault="008B4F6A">
      <w:pPr>
        <w:jc w:val="both"/>
        <w:rPr>
          <w:rFonts w:ascii="Times New Roman" w:eastAsia="Times New Roman" w:hAnsi="Times New Roman" w:cs="Times New Roman"/>
        </w:rPr>
      </w:pPr>
    </w:p>
    <w:p w14:paraId="38835FBD" w14:textId="77777777" w:rsidR="008B4F6A" w:rsidRDefault="008B4F6A">
      <w:pPr>
        <w:jc w:val="both"/>
      </w:pPr>
    </w:p>
    <w:p w14:paraId="22FCB2F3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V. Fejezet </w:t>
      </w:r>
    </w:p>
    <w:p w14:paraId="5369CD39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A képviselő-testület szervei </w:t>
      </w:r>
    </w:p>
    <w:p w14:paraId="1CF2DF59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31.A képviselő-testület bizottságai, a bizottság jogállása, megválasztása</w:t>
      </w:r>
    </w:p>
    <w:p w14:paraId="2C6F126E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 36. §</w:t>
      </w:r>
    </w:p>
    <w:p w14:paraId="3C22C92C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D8C7434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bizottság elnökét és tagjait - a polgármester írásbeli előterjesztése alapján - a képviselő-testület választja meg legkésőbb az alakuló ülését követő első ülésén.</w:t>
      </w:r>
    </w:p>
    <w:p w14:paraId="3052B2D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bizottság elnökének és tagjainak személyére vagy visszahívására a polgármester tehet előterjesztést.</w:t>
      </w:r>
    </w:p>
    <w:p w14:paraId="6FA4255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Egy képviselő több bizottságnak is tagja lehet, de elnöke csak egynek.</w:t>
      </w:r>
    </w:p>
    <w:p w14:paraId="073A6EA1" w14:textId="77777777" w:rsidR="00DF404F" w:rsidRDefault="00DF404F">
      <w:pPr>
        <w:jc w:val="both"/>
      </w:pPr>
    </w:p>
    <w:p w14:paraId="67B2C41E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501AA47D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37. § </w:t>
      </w:r>
    </w:p>
    <w:p w14:paraId="29253756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képviselő-testület az alábbi állandó bizottságokat hozza létre a megjelölt - képviselők és nem képviselő tagok - összetétellel:</w:t>
      </w:r>
    </w:p>
    <w:p w14:paraId="13C8B59D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a)   Pénzügyi és Fejlesztési Bizottság, tagjainak száma: 4+3 fő</w:t>
      </w:r>
    </w:p>
    <w:p w14:paraId="15EBF392" w14:textId="77777777" w:rsidR="00DF404F" w:rsidRDefault="00AA51E1">
      <w:pPr>
        <w:ind w:left="555"/>
        <w:jc w:val="both"/>
      </w:pPr>
      <w:r>
        <w:rPr>
          <w:rFonts w:ascii="Times New Roman" w:eastAsia="Times New Roman" w:hAnsi="Times New Roman" w:cs="Times New Roman"/>
        </w:rPr>
        <w:t>b)   Oktatási, Szociális és Egészségügyi Bizottság, tagjainak száma: 3+2 fő</w:t>
      </w:r>
    </w:p>
    <w:p w14:paraId="17EBEFF9" w14:textId="77777777" w:rsidR="00DF404F" w:rsidRPr="00D153D1" w:rsidRDefault="00AA51E1">
      <w:pPr>
        <w:ind w:left="555"/>
        <w:jc w:val="both"/>
        <w:rPr>
          <w:strike/>
        </w:rPr>
      </w:pPr>
      <w:r w:rsidRPr="00D153D1">
        <w:rPr>
          <w:rFonts w:ascii="Times New Roman" w:eastAsia="Times New Roman" w:hAnsi="Times New Roman" w:cs="Times New Roman"/>
          <w:strike/>
        </w:rPr>
        <w:t>c)   Közbeszerzési Bizottság, tagjainak száma 2+1 fő.</w:t>
      </w:r>
    </w:p>
    <w:p w14:paraId="5161E551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A belső használatra szánt ügyiratokban és előterjesztéseken a bizottságok következő rövidített elnevezései is használhatóak: PFB, OSZEB.</w:t>
      </w:r>
    </w:p>
    <w:p w14:paraId="33A747AB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bizottságok feladatkörét az 1. melléklet tartalmazza.</w:t>
      </w:r>
    </w:p>
    <w:p w14:paraId="33752C89" w14:textId="20B6A92D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(3) A 2. melléklet tartalmazza azoknak az előterjesztéseknek körét, amelyet a bizottság nyújt be, a </w:t>
      </w:r>
      <w:r w:rsidR="00AB2254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 melléklet tartalmazza azoknak az előterjesztéseknek a körét, amely bizottság állásfoglalásával nyújthatók be.</w:t>
      </w:r>
    </w:p>
    <w:p w14:paraId="313A4D3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(4) A 1. melléklet tartalmazza a bizottságokra, a polgármesterre és a társulás tanácsára átruházott hatásköröket.</w:t>
      </w:r>
    </w:p>
    <w:p w14:paraId="24B077AB" w14:textId="77777777" w:rsidR="00DF404F" w:rsidRDefault="00AA51E1">
      <w:pPr>
        <w:ind w:left="360" w:hanging="359"/>
        <w:jc w:val="both"/>
      </w:pPr>
      <w:r>
        <w:rPr>
          <w:rFonts w:ascii="Times New Roman" w:eastAsia="Times New Roman" w:hAnsi="Times New Roman" w:cs="Times New Roman"/>
        </w:rPr>
        <w:t>(5) A bizottsági tag javaslatot tehet a képviselő-testület által adományozható elismerésekre.</w:t>
      </w:r>
    </w:p>
    <w:p w14:paraId="20EBA24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(6)A bizottsági tag folyamatos kapcsolatot tart a lakossággal, annak önszerveződő civil csoportjaival.</w:t>
      </w:r>
    </w:p>
    <w:p w14:paraId="0ABE533F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428C413F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32.A bizottság ülései </w:t>
      </w:r>
    </w:p>
    <w:p w14:paraId="19AFF1EB" w14:textId="77777777" w:rsidR="00DF404F" w:rsidRDefault="00AA51E1" w:rsidP="008B4F6A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38. § </w:t>
      </w:r>
    </w:p>
    <w:p w14:paraId="0DE08AA8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bizottság szükség szerint tart ülést. A bizottság ülésére – a Mötv. rendelkezésein kívül - meg kell hívni mindazokat, akiknek részvételét a bizottság elnöke, illetve együttes ülés esetén az érintett bizottságok elnökei szükségesnek tartanak.</w:t>
      </w:r>
    </w:p>
    <w:p w14:paraId="7A34110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A zárt ülés anyagát csak a képviselők és az egyébként a zárt ülésen részvételre jogosítottak részére szabad hozzáférhetővé tenni.</w:t>
      </w:r>
    </w:p>
    <w:p w14:paraId="3A7EADCF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bizottság ülését a bizottság elnöke hívja össze és vezeti. Akadályoztatás esetén az elnök teendőit az általa megbízott képviselő veszi át.</w:t>
      </w:r>
    </w:p>
    <w:p w14:paraId="28DEBDBC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04219F7B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39. §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EFDE6B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bizottságok a polgármester vagy bármely bizottság elnökének kezdeményezésére együttes ülést tarthatnak. A bizottság munkájába szakértőt is bevonhat.</w:t>
      </w:r>
    </w:p>
    <w:p w14:paraId="45347335" w14:textId="10B22CA2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(2) Az együttes ülés időpontjában, helyében és napirendjében az érintett bizottságok elnökei állapodnak meg. A bizottságok ülései </w:t>
      </w:r>
      <w:r w:rsidR="00C94D05" w:rsidRPr="00FE4525">
        <w:rPr>
          <w:rFonts w:ascii="Times New Roman" w:eastAsia="Times New Roman" w:hAnsi="Times New Roman" w:cs="Times New Roman"/>
        </w:rPr>
        <w:t>általában</w:t>
      </w:r>
      <w:r>
        <w:rPr>
          <w:rFonts w:ascii="Times New Roman" w:eastAsia="Times New Roman" w:hAnsi="Times New Roman" w:cs="Times New Roman"/>
        </w:rPr>
        <w:t xml:space="preserve"> 15 órakor kezdődhetnek és legfeljebb 2 óra az időtartamuk. Amennyiben a napirendi pontok száma azt indokolja, az időtartamot a bizottság egyszerű szavazással, vita nélkül legfeljebb 1 órával meghosszabbíthatja.</w:t>
      </w:r>
    </w:p>
    <w:p w14:paraId="083484E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Az együttes ülés levezetőjét az elnökök egyhangú döntéssel jelölik ki maguk közül. Megegyezésük hiányában az ülést az idősebbik elnök vezeti le.</w:t>
      </w:r>
    </w:p>
    <w:p w14:paraId="61DB8B26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(4) Az ülés vezetésének rendjére, a hozzászólási jogra vonatkozó szabályok tekintetében úgy kell eljárni, mintha egy bizottság ülésezne.</w:t>
      </w:r>
    </w:p>
    <w:p w14:paraId="3E762CF6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(5) Az együttes ülést tartó bizottságok akkor határozatképesek, ha bizottságonként a tagok több mint fele jelen van. Az együttes ülésen résztvevő bizottságok határozataikat külön szavazással hozzák meg.</w:t>
      </w:r>
    </w:p>
    <w:p w14:paraId="7A732B58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2F52D5B1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33.A polgármester </w:t>
      </w:r>
    </w:p>
    <w:p w14:paraId="17DCB18F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40. § </w:t>
      </w:r>
    </w:p>
    <w:p w14:paraId="08946EA7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(1)A polgármester megbízatását főállásban látja el, felelős az önkormányzat egészének működéséért.</w:t>
      </w:r>
    </w:p>
    <w:p w14:paraId="4165BCE2" w14:textId="13106BDD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(2) </w:t>
      </w:r>
      <w:r>
        <w:rPr>
          <w:rFonts w:ascii="Times New Roman" w:eastAsia="Times New Roman" w:hAnsi="Times New Roman" w:cs="Times New Roman"/>
          <w:highlight w:val="white"/>
        </w:rPr>
        <w:t>A képvisel</w:t>
      </w:r>
      <w:r w:rsidR="004276A1">
        <w:rPr>
          <w:rFonts w:ascii="Times New Roman" w:eastAsia="Times New Roman" w:hAnsi="Times New Roman" w:cs="Times New Roman"/>
          <w:highlight w:val="white"/>
        </w:rPr>
        <w:t>ő-testület két ülése közötti idő</w:t>
      </w:r>
      <w:r>
        <w:rPr>
          <w:rFonts w:ascii="Times New Roman" w:eastAsia="Times New Roman" w:hAnsi="Times New Roman" w:cs="Times New Roman"/>
          <w:highlight w:val="white"/>
        </w:rPr>
        <w:t>szakban a polgármester dönt olyan pályázatok benyújtásról és az ahhoz kapcsolódó dokumentumok aláírásáról, amelyhez önerő nem szükséges azzal, hogy a döntéséről a képviselő-testületet a soron következő ülésén tájékoztatja.</w:t>
      </w:r>
    </w:p>
    <w:p w14:paraId="770BF720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21147C57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34.Alpolgármester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F2D6DF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41. § </w:t>
      </w:r>
    </w:p>
    <w:p w14:paraId="6429E481" w14:textId="77777777" w:rsidR="00DF404F" w:rsidRDefault="00AA51E1">
      <w:r>
        <w:rPr>
          <w:rFonts w:ascii="Times New Roman" w:eastAsia="Times New Roman" w:hAnsi="Times New Roman" w:cs="Times New Roman"/>
        </w:rPr>
        <w:t>A képviselő-testület 1 fő társadalmi megbízású alpolgármestert választ.</w:t>
      </w:r>
    </w:p>
    <w:p w14:paraId="36300B3F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6C2C3651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35.A jegyző, aljegyző </w:t>
      </w:r>
    </w:p>
    <w:p w14:paraId="772CB7BC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42. § </w:t>
      </w:r>
    </w:p>
    <w:p w14:paraId="0991A04F" w14:textId="77777777" w:rsidR="00DF404F" w:rsidRDefault="00AA51E1">
      <w:r>
        <w:rPr>
          <w:rFonts w:ascii="Times New Roman" w:eastAsia="Times New Roman" w:hAnsi="Times New Roman" w:cs="Times New Roman"/>
        </w:rPr>
        <w:t>(1) A jegyzőt távollétében az aljegyző helyettesíti.</w:t>
      </w:r>
    </w:p>
    <w:p w14:paraId="32BFB7A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jegyzői és az aljegyzői tisztség egyidejű betöltetlensége, illetve tartós akadályoztatásuk esetén - legfeljebb hat hónap időtartamra - az építéshatósági iroda vezetője látja el a jegyzői feladatokat.</w:t>
      </w:r>
    </w:p>
    <w:p w14:paraId="7FF5BAB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109D787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36.Polgármesteri Hivatal</w:t>
      </w:r>
    </w:p>
    <w:p w14:paraId="419E1B0D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43.§</w:t>
      </w:r>
      <w:r>
        <w:rPr>
          <w:rFonts w:ascii="Times New Roman" w:eastAsia="Times New Roman" w:hAnsi="Times New Roman" w:cs="Times New Roman"/>
        </w:rPr>
        <w:t xml:space="preserve"> </w:t>
      </w:r>
    </w:p>
    <w:p w14:paraId="6980A6B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A Polgármesteri Hivatal költségvetési szervként működik és ellátja a jogszabályok szerint hatáskörébe tartozó államigazgatási ügyeket, az önkormányzat, annak szervei működésével kapcsolatos feladatokat,, valamint az önkormányzat által önként vállalt feladatok előkészítését, végrehajtását.</w:t>
      </w:r>
    </w:p>
    <w:p w14:paraId="078901B8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2E13A2A6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37.A társulás </w:t>
      </w:r>
    </w:p>
    <w:p w14:paraId="425373A0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44. § </w:t>
      </w:r>
    </w:p>
    <w:p w14:paraId="1687993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</w:rPr>
        <w:t>A képviselő-testület jogi személyiséggel rendelkező társulása: Lábatlani Intézményfenntartó Társulás.</w:t>
      </w:r>
    </w:p>
    <w:p w14:paraId="6B0EAA60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</w:rPr>
        <w:t>Az önkormányzat tagja az Esztergom és Nyergesújfalu Kistérségi Társulásnak, és a Duna-Vértes Köze Regionális Hulladékkezelési Társulásnak.</w:t>
      </w:r>
    </w:p>
    <w:p w14:paraId="2CAB105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(3) A Lábatlani Intézményfenntartó Társulás által ellátott átruházott feladatokat az  1. melléklet tartalmazza.</w:t>
      </w:r>
    </w:p>
    <w:p w14:paraId="399E05E9" w14:textId="77777777" w:rsidR="00DF404F" w:rsidRDefault="00AA51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3EB18DC" w14:textId="77777777" w:rsidR="008B4F6A" w:rsidRDefault="008B4F6A"/>
    <w:p w14:paraId="7D258137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VI. Fejezet </w:t>
      </w:r>
    </w:p>
    <w:p w14:paraId="22DB1E42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Helyi közügyekben való részvétel, helyi népszavazás</w:t>
      </w:r>
    </w:p>
    <w:p w14:paraId="4B248671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38.Együttműködés a civil szervezetekkel </w:t>
      </w:r>
    </w:p>
    <w:p w14:paraId="53468D4B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45. § </w:t>
      </w:r>
    </w:p>
    <w:p w14:paraId="54A753D5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(1) A képviselő-testület a rendelkezésére álló eszközökkel támogatja és együttműködik a lakosság olyan önszerveződő közösségeivel (társulásaival), amelyek céljuk és rendeltetésük szerint a helyi önkormányzati feladatok, közügyek megoldására törekednek.</w:t>
      </w:r>
    </w:p>
    <w:p w14:paraId="3247E73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A önszerveződő közösségeket, civil szervezeteket és egyesületeket - a tevékenységi körük szerinti napirend tárgyalásakor - tanácskozási joggal a képviselő-testületi ülésre meg kell hívni.</w:t>
      </w:r>
    </w:p>
    <w:p w14:paraId="0B7D5AAF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</w:t>
      </w:r>
    </w:p>
    <w:p w14:paraId="630CA62B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39.Helyi népszavazás</w:t>
      </w:r>
    </w:p>
    <w:p w14:paraId="774F9B1B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46. § </w:t>
      </w:r>
    </w:p>
    <w:p w14:paraId="43FE52B2" w14:textId="4BE05068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A képviselő-testület köteles kitűzni a helyi népszavazást, ha azt a választópolgárok legalább 20</w:t>
      </w:r>
      <w:r w:rsidR="00D925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%-a a kérdés megjelölésével kezdeményezte olyan kérdésben, amelyben népszavazás tartását jogszabály nem zárja ki. </w:t>
      </w:r>
    </w:p>
    <w:p w14:paraId="0EB7421F" w14:textId="77777777" w:rsidR="00DF404F" w:rsidRDefault="00AA51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25B6E4A" w14:textId="77777777" w:rsidR="00181489" w:rsidRDefault="00181489"/>
    <w:p w14:paraId="27704F5E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VIII. Fejezet</w:t>
      </w:r>
    </w:p>
    <w:p w14:paraId="1AA19427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Záró rendelkezések </w:t>
      </w:r>
    </w:p>
    <w:p w14:paraId="43BD6F30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>40.Hatályba léptető és hatályon kívül helyező rendelkezések</w:t>
      </w:r>
    </w:p>
    <w:p w14:paraId="555F682B" w14:textId="77777777" w:rsidR="00DF404F" w:rsidRDefault="00AA51E1">
      <w:pPr>
        <w:jc w:val="center"/>
      </w:pPr>
      <w:r>
        <w:rPr>
          <w:rFonts w:ascii="Times New Roman" w:eastAsia="Times New Roman" w:hAnsi="Times New Roman" w:cs="Times New Roman"/>
          <w:b/>
        </w:rPr>
        <w:t xml:space="preserve">47. § </w:t>
      </w:r>
    </w:p>
    <w:p w14:paraId="482C0A65" w14:textId="77777777" w:rsidR="00DF404F" w:rsidRDefault="00AA51E1">
      <w:r>
        <w:rPr>
          <w:rFonts w:ascii="Times New Roman" w:eastAsia="Times New Roman" w:hAnsi="Times New Roman" w:cs="Times New Roman"/>
        </w:rPr>
        <w:t>(1) Ez a rendelet a kihirdetését követő napon lép hatályba.</w:t>
      </w:r>
    </w:p>
    <w:p w14:paraId="5C979730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(2) Hatályát veszti Lábatlan Város Önkormányzata Képviselő-testületének az Önkormányzat szervezeti és működési szabályzatáról szóló   21/2006. (X. 26.) számú önkormányzati rendelete.</w:t>
      </w:r>
    </w:p>
    <w:p w14:paraId="3E8FE5C1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316DE45F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5FDEE062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04530192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7F6FFC13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b/>
        </w:rPr>
        <w:tab/>
        <w:t xml:space="preserve">Dinnyés István </w:t>
      </w:r>
      <w:r>
        <w:rPr>
          <w:rFonts w:ascii="Times New Roman" w:eastAsia="Times New Roman" w:hAnsi="Times New Roman" w:cs="Times New Roman"/>
          <w:b/>
        </w:rPr>
        <w:tab/>
        <w:t xml:space="preserve">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  <w:t xml:space="preserve"> Schantzl Edit </w:t>
      </w:r>
    </w:p>
    <w:p w14:paraId="06267465" w14:textId="336F01EA" w:rsidR="00DF404F" w:rsidRDefault="00AA51E1"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polgármester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27625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jegyző</w:t>
      </w:r>
    </w:p>
    <w:p w14:paraId="0C4BF42D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58E31FA3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1C41A063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1CB2A639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0C9F8B49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5FAF3A4C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605C5A16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51F8EE16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55D291A4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0A2A1DA5" w14:textId="77777777" w:rsidR="00DF404F" w:rsidRDefault="00AA51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6746D69" w14:textId="77777777" w:rsidR="00FE4525" w:rsidRDefault="00FE4525">
      <w:pPr>
        <w:rPr>
          <w:rFonts w:ascii="Times New Roman" w:eastAsia="Times New Roman" w:hAnsi="Times New Roman" w:cs="Times New Roman"/>
        </w:rPr>
      </w:pPr>
    </w:p>
    <w:p w14:paraId="3B960E8A" w14:textId="77777777" w:rsidR="00FE4525" w:rsidRDefault="00FE4525">
      <w:pPr>
        <w:rPr>
          <w:rFonts w:ascii="Times New Roman" w:eastAsia="Times New Roman" w:hAnsi="Times New Roman" w:cs="Times New Roman"/>
        </w:rPr>
      </w:pPr>
    </w:p>
    <w:p w14:paraId="06B8A338" w14:textId="77777777" w:rsidR="00FE4525" w:rsidRDefault="00FE4525">
      <w:pPr>
        <w:rPr>
          <w:rFonts w:ascii="Times New Roman" w:eastAsia="Times New Roman" w:hAnsi="Times New Roman" w:cs="Times New Roman"/>
        </w:rPr>
      </w:pPr>
    </w:p>
    <w:p w14:paraId="745A6213" w14:textId="77777777" w:rsidR="00FE4525" w:rsidRDefault="00FE4525">
      <w:pPr>
        <w:rPr>
          <w:rFonts w:ascii="Times New Roman" w:eastAsia="Times New Roman" w:hAnsi="Times New Roman" w:cs="Times New Roman"/>
        </w:rPr>
      </w:pPr>
    </w:p>
    <w:p w14:paraId="4A715EB9" w14:textId="77777777" w:rsidR="00FE4525" w:rsidRDefault="00FE4525">
      <w:pPr>
        <w:rPr>
          <w:rFonts w:ascii="Times New Roman" w:eastAsia="Times New Roman" w:hAnsi="Times New Roman" w:cs="Times New Roman"/>
        </w:rPr>
      </w:pPr>
    </w:p>
    <w:p w14:paraId="7A4BC7BB" w14:textId="77777777" w:rsidR="00FE4525" w:rsidRDefault="00FE4525">
      <w:pPr>
        <w:rPr>
          <w:rFonts w:ascii="Times New Roman" w:eastAsia="Times New Roman" w:hAnsi="Times New Roman" w:cs="Times New Roman"/>
        </w:rPr>
      </w:pPr>
    </w:p>
    <w:p w14:paraId="483A39AF" w14:textId="77777777" w:rsidR="00FE4525" w:rsidRDefault="00FE4525">
      <w:pPr>
        <w:rPr>
          <w:rFonts w:ascii="Times New Roman" w:eastAsia="Times New Roman" w:hAnsi="Times New Roman" w:cs="Times New Roman"/>
        </w:rPr>
      </w:pPr>
    </w:p>
    <w:p w14:paraId="7CC3C603" w14:textId="77777777" w:rsidR="00FE4525" w:rsidRDefault="00FE4525">
      <w:pPr>
        <w:rPr>
          <w:rFonts w:ascii="Times New Roman" w:eastAsia="Times New Roman" w:hAnsi="Times New Roman" w:cs="Times New Roman"/>
        </w:rPr>
      </w:pPr>
    </w:p>
    <w:p w14:paraId="7D906051" w14:textId="77777777" w:rsidR="00FE4525" w:rsidRDefault="00FE4525">
      <w:pPr>
        <w:rPr>
          <w:rFonts w:ascii="Times New Roman" w:eastAsia="Times New Roman" w:hAnsi="Times New Roman" w:cs="Times New Roman"/>
        </w:rPr>
      </w:pPr>
    </w:p>
    <w:p w14:paraId="21AD68E1" w14:textId="0E1F5F51" w:rsidR="00DF404F" w:rsidRDefault="00AA51E1">
      <w:r>
        <w:rPr>
          <w:rFonts w:ascii="Times New Roman" w:eastAsia="Times New Roman" w:hAnsi="Times New Roman" w:cs="Times New Roman"/>
          <w:b/>
          <w:sz w:val="24"/>
        </w:rPr>
        <w:t xml:space="preserve">1. melléklet </w:t>
      </w:r>
      <w:r w:rsidR="00C14E84">
        <w:rPr>
          <w:rFonts w:ascii="Times New Roman" w:eastAsia="Times New Roman" w:hAnsi="Times New Roman" w:cs="Times New Roman"/>
          <w:b/>
          <w:sz w:val="24"/>
        </w:rPr>
        <w:t>17</w:t>
      </w:r>
      <w:r>
        <w:rPr>
          <w:rFonts w:ascii="Times New Roman" w:eastAsia="Times New Roman" w:hAnsi="Times New Roman" w:cs="Times New Roman"/>
          <w:b/>
          <w:sz w:val="24"/>
        </w:rPr>
        <w:t>./2014. (XI. 26.) önkormányzati rendelethez</w:t>
      </w:r>
    </w:p>
    <w:p w14:paraId="149D4307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70211B5D" w14:textId="77777777" w:rsidR="00DF404F" w:rsidRDefault="00AA51E1">
      <w:r>
        <w:rPr>
          <w:rFonts w:ascii="Times New Roman" w:eastAsia="Times New Roman" w:hAnsi="Times New Roman" w:cs="Times New Roman"/>
          <w:b/>
          <w:u w:val="single"/>
        </w:rPr>
        <w:t>1.A képviselő-testület által a polgármesterre átruházott önkormányzati feladat- és hatáskörök:</w:t>
      </w:r>
    </w:p>
    <w:p w14:paraId="4123A4F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F7D4E76" w14:textId="5D94C983" w:rsidR="00DF404F" w:rsidRDefault="00AA51E1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1. Dönt a szociális rászorultság esetén  -  szociális alapellátás keretében – a jogosult számára az 1993. évi III. tv.-ben, valamint a szociális igazgatásról és a szociális ellátások helyi rendezéséről </w:t>
      </w:r>
      <w:r w:rsidR="004214B0">
        <w:rPr>
          <w:rFonts w:ascii="Times New Roman" w:eastAsia="Times New Roman" w:hAnsi="Times New Roman" w:cs="Times New Roman"/>
        </w:rPr>
        <w:t>szóló</w:t>
      </w:r>
      <w:r>
        <w:rPr>
          <w:rFonts w:ascii="Times New Roman" w:eastAsia="Times New Roman" w:hAnsi="Times New Roman" w:cs="Times New Roman"/>
        </w:rPr>
        <w:t xml:space="preserve"> </w:t>
      </w:r>
      <w:r w:rsidR="001B0ACC">
        <w:rPr>
          <w:rFonts w:ascii="Times New Roman" w:eastAsia="Times New Roman" w:hAnsi="Times New Roman" w:cs="Times New Roman"/>
        </w:rPr>
        <w:t>önkormányzati</w:t>
      </w:r>
      <w:r>
        <w:rPr>
          <w:rFonts w:ascii="Times New Roman" w:eastAsia="Times New Roman" w:hAnsi="Times New Roman" w:cs="Times New Roman"/>
        </w:rPr>
        <w:t xml:space="preserve"> rendeletben meghatározott feltételek szerint.</w:t>
      </w:r>
    </w:p>
    <w:p w14:paraId="5537C275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72BE82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2. Megállapítja a szociálisan rászorultak (méltányossági) közgyógyellátásra való jogosultságát.</w:t>
      </w:r>
    </w:p>
    <w:p w14:paraId="4A771935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60EE0B1" w14:textId="3E7D3698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3. Felülvizsgálja az ellátásokra jogosultság feltételeit az 1993. évi III. törvényben meghatározott időtartamok alapján.</w:t>
      </w:r>
    </w:p>
    <w:p w14:paraId="13CEC95C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F0F86D7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4. Megszűnteti az 1993. évi III. tv.-ben meghatározott feltételek hiányában, vagy a törvény megsértésével nyújtott szociális ellátást, kötelezi az ellátást jogosulatlanul és rosszhiszeműen igénybe vevőt a törvényben meghatározottak szerint a megtérítésre. Méltányosságból csökkentheti, elengedheti a hatáskörébe utalt és jogosulatlanul igénybevett szociális ellátások visszatérítését és a kamat összegét, vagy részletfizetést engedélyezhet.</w:t>
      </w:r>
    </w:p>
    <w:p w14:paraId="11B4DDB2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2A9A53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5. Méltányosságból elengedheti illetve csökkentheti a megtérítés összegét (pénzegyenértékét) és a kamat összegét, ha a hatáskörbe tartozó szociális ellátás megtérítését rendeli el.</w:t>
      </w:r>
    </w:p>
    <w:p w14:paraId="2135227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E786BD4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6. Dönt a gyermekek védelméről és a gyámügyi igazgatás helyi rendezéséről szóló helyi rendelet szerint az önkormányzat hatáskörébe utalt és egyéb gyermekvédelmi ellátási ügyekben.</w:t>
      </w:r>
    </w:p>
    <w:p w14:paraId="3CCD5EC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2DB921E7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7. Évente felülvizsgálja a rendszeres támogatásra való jogosultság feltételeit.</w:t>
      </w:r>
    </w:p>
    <w:p w14:paraId="3256643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p w14:paraId="374EC4BB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8. Szerződést köt a védőnővel a gyermekek közoktatási intézményben való gondozására.</w:t>
      </w:r>
    </w:p>
    <w:p w14:paraId="63DE095B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819D694" w14:textId="2FED0494" w:rsidR="00DF404F" w:rsidRDefault="001B0ACC">
      <w:pPr>
        <w:jc w:val="both"/>
      </w:pPr>
      <w:r>
        <w:rPr>
          <w:rFonts w:ascii="Times New Roman" w:eastAsia="Times New Roman" w:hAnsi="Times New Roman" w:cs="Times New Roman"/>
        </w:rPr>
        <w:t xml:space="preserve">9. </w:t>
      </w:r>
      <w:r w:rsidR="0033683A" w:rsidRPr="0033683A">
        <w:rPr>
          <w:rFonts w:ascii="Times New Roman" w:eastAsia="Times New Roman" w:hAnsi="Times New Roman" w:cs="Times New Roman"/>
        </w:rPr>
        <w:t xml:space="preserve">200.000- forint </w:t>
      </w:r>
      <w:r w:rsidR="00AA51E1">
        <w:rPr>
          <w:rFonts w:ascii="Times New Roman" w:eastAsia="Times New Roman" w:hAnsi="Times New Roman" w:cs="Times New Roman"/>
        </w:rPr>
        <w:t>értékhatárig dönt az önkormányzat feladat- és hatáskörébe tartozó</w:t>
      </w:r>
      <w:r w:rsidR="00E42284">
        <w:rPr>
          <w:rFonts w:ascii="Times New Roman" w:eastAsia="Times New Roman" w:hAnsi="Times New Roman" w:cs="Times New Roman"/>
        </w:rPr>
        <w:t xml:space="preserve"> </w:t>
      </w:r>
      <w:r w:rsidR="00E42284" w:rsidRPr="00FE4525">
        <w:rPr>
          <w:rFonts w:ascii="Times New Roman" w:eastAsia="Times New Roman" w:hAnsi="Times New Roman" w:cs="Times New Roman"/>
        </w:rPr>
        <w:t xml:space="preserve">azonnali intézkedést igénylő </w:t>
      </w:r>
      <w:r w:rsidR="00AA51E1" w:rsidRPr="00FE4525">
        <w:rPr>
          <w:rFonts w:ascii="Times New Roman" w:eastAsia="Times New Roman" w:hAnsi="Times New Roman" w:cs="Times New Roman"/>
        </w:rPr>
        <w:t>kötelezettségvállalásokról</w:t>
      </w:r>
      <w:r w:rsidR="0033683A" w:rsidRPr="00FE4525">
        <w:rPr>
          <w:rFonts w:ascii="Times New Roman" w:eastAsia="Times New Roman" w:hAnsi="Times New Roman" w:cs="Times New Roman"/>
        </w:rPr>
        <w:t xml:space="preserve"> évente</w:t>
      </w:r>
      <w:r w:rsidR="00C05B46" w:rsidRPr="00FE4525">
        <w:rPr>
          <w:rFonts w:ascii="Times New Roman" w:eastAsia="Times New Roman" w:hAnsi="Times New Roman" w:cs="Times New Roman"/>
        </w:rPr>
        <w:t xml:space="preserve"> összesen</w:t>
      </w:r>
      <w:r w:rsidR="0033683A" w:rsidRPr="00FE4525">
        <w:rPr>
          <w:rFonts w:ascii="Times New Roman" w:eastAsia="Times New Roman" w:hAnsi="Times New Roman" w:cs="Times New Roman"/>
        </w:rPr>
        <w:t xml:space="preserve"> </w:t>
      </w:r>
      <w:r w:rsidR="00C05B46" w:rsidRPr="00FE4525">
        <w:rPr>
          <w:rFonts w:ascii="Times New Roman" w:eastAsia="Times New Roman" w:hAnsi="Times New Roman" w:cs="Times New Roman"/>
        </w:rPr>
        <w:t xml:space="preserve">legfeljebb </w:t>
      </w:r>
      <w:r w:rsidR="0033683A" w:rsidRPr="00FE4525">
        <w:rPr>
          <w:rFonts w:ascii="Times New Roman" w:eastAsia="Times New Roman" w:hAnsi="Times New Roman" w:cs="Times New Roman"/>
        </w:rPr>
        <w:t>1 millió forint összeghatárig</w:t>
      </w:r>
      <w:r w:rsidR="00AA51E1" w:rsidRPr="00FE4525">
        <w:rPr>
          <w:rFonts w:ascii="Times New Roman" w:eastAsia="Times New Roman" w:hAnsi="Times New Roman" w:cs="Times New Roman"/>
        </w:rPr>
        <w:t>.</w:t>
      </w:r>
    </w:p>
    <w:p w14:paraId="7249C288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2B8C24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10. Gondoskodik a köztemetésről és jogszabály által meghatározott szociális temetésről az 1999. évi LXIII. tv. szerint.</w:t>
      </w:r>
    </w:p>
    <w:p w14:paraId="55022D21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F8A372F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11. Évente összesen 2 m Ft értékhatárt meg nem haladóan dönt az előirányzatok közötti átcsoportosításról, amelynek átvezetésére a költségvetési rendelet következő módosításánál kerül sor.</w:t>
      </w:r>
    </w:p>
    <w:p w14:paraId="0473EB02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E0B528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12. Kijelöli a szolgálati lakások bérlőit.</w:t>
      </w:r>
    </w:p>
    <w:p w14:paraId="436A556B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15BC941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13. Jóváhagyja az önkormányzati intézmények Szervezeti és Működési Szabályzatait, valamint szakmai programjait.</w:t>
      </w:r>
    </w:p>
    <w:p w14:paraId="1944A53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98330AE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14. Dönt az egyéb, nem helyi szervezetek támogatási kérelmeinek elbírálásáról az éves költségvetési rendeletben meghatározott keretösszeg erejéig.</w:t>
      </w:r>
    </w:p>
    <w:p w14:paraId="38EF6D2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43B91B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15. Dönt a közterület használati hozzájárulás megadásáról.</w:t>
      </w:r>
    </w:p>
    <w:p w14:paraId="0C52E351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2E7643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16. Dönt a közbeszerzési szabályzatban meghatározott értékhatárok szerint hatáskörébe tartozó közbeszerzési eljárások nyertesének személyéről.</w:t>
      </w:r>
    </w:p>
    <w:p w14:paraId="61FD020D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24485AA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17. Dönt Lábatlan Város tulajdonában álló nemzeti vagyonról szóló rendeletben meghatározott tulajdonosi jogok és kötelezettségek gyakorlásáról.</w:t>
      </w:r>
    </w:p>
    <w:p w14:paraId="59C89589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F1D8D3F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18.Megállapítja a helyi közutak forgalmi rendjéből következő közlekedési szabályokat.</w:t>
      </w:r>
    </w:p>
    <w:p w14:paraId="2BC099FB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E001D6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19.Dönt a közúti közlekedésről szóló 1988. évi I. törvényben meghatározott közútkezelői feladatok ügyében.</w:t>
      </w:r>
    </w:p>
    <w:p w14:paraId="2AB32571" w14:textId="77777777" w:rsidR="00DF404F" w:rsidRDefault="00DF404F">
      <w:pPr>
        <w:jc w:val="both"/>
      </w:pPr>
    </w:p>
    <w:p w14:paraId="35B02A75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20. Gyakorolja a közterület filmforgatási célú használatával kapcsolatos hatáskört.</w:t>
      </w:r>
    </w:p>
    <w:p w14:paraId="42598C24" w14:textId="77777777" w:rsidR="00DF404F" w:rsidRDefault="00DF404F">
      <w:pPr>
        <w:jc w:val="both"/>
      </w:pPr>
    </w:p>
    <w:p w14:paraId="00621F6B" w14:textId="30037C29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21.</w:t>
      </w:r>
      <w:r w:rsidR="004214B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Dönt Lábatlan város zászlójának (lobogójának), címerének és nevének használatával kapcsolatos ügyekben.</w:t>
      </w:r>
    </w:p>
    <w:p w14:paraId="4F5BF348" w14:textId="77777777" w:rsidR="00DF404F" w:rsidRDefault="00DF404F">
      <w:pPr>
        <w:jc w:val="both"/>
      </w:pPr>
    </w:p>
    <w:p w14:paraId="1590FFD4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 xml:space="preserve">22. </w:t>
      </w:r>
      <w:r>
        <w:rPr>
          <w:rFonts w:ascii="Times New Roman" w:eastAsia="Times New Roman" w:hAnsi="Times New Roman" w:cs="Times New Roman"/>
        </w:rPr>
        <w:tab/>
        <w:t>Dönt az önkormányzat követeléseinek elengedéséről Lábatlan Város tulajdonában álló nemzeti vagyonról szóló rendeletben meghatározottak szerint.</w:t>
      </w:r>
    </w:p>
    <w:p w14:paraId="76B334BD" w14:textId="77777777" w:rsidR="00DF404F" w:rsidRDefault="00DF404F">
      <w:pPr>
        <w:jc w:val="both"/>
      </w:pPr>
    </w:p>
    <w:p w14:paraId="53FB36DD" w14:textId="4F4D5CAC" w:rsidR="00DF404F" w:rsidRDefault="00AA51E1">
      <w:pPr>
        <w:jc w:val="both"/>
      </w:pPr>
      <w:r>
        <w:rPr>
          <w:rFonts w:ascii="Times New Roman" w:eastAsia="Times New Roman" w:hAnsi="Times New Roman" w:cs="Times New Roman"/>
          <w:highlight w:val="white"/>
        </w:rPr>
        <w:t>23.</w:t>
      </w:r>
      <w:r>
        <w:rPr>
          <w:rFonts w:ascii="Times New Roman" w:eastAsia="Times New Roman" w:hAnsi="Times New Roman" w:cs="Times New Roman"/>
          <w:highlight w:val="white"/>
        </w:rPr>
        <w:tab/>
        <w:t xml:space="preserve">Dönt a képviselői tiszteletdíjak csökkentéséről </w:t>
      </w:r>
      <w:r w:rsidR="00C55C1F" w:rsidRPr="00FE4525">
        <w:rPr>
          <w:rFonts w:ascii="Times New Roman" w:eastAsia="Times New Roman" w:hAnsi="Times New Roman" w:cs="Times New Roman"/>
        </w:rPr>
        <w:t>a 35.§-ban meghatározottak szerint.</w:t>
      </w:r>
      <w:r w:rsidR="00C55C1F">
        <w:rPr>
          <w:rFonts w:ascii="Times New Roman" w:eastAsia="Times New Roman" w:hAnsi="Times New Roman" w:cs="Times New Roman"/>
        </w:rPr>
        <w:t xml:space="preserve"> </w:t>
      </w:r>
    </w:p>
    <w:p w14:paraId="67748E08" w14:textId="77777777" w:rsidR="00DF404F" w:rsidRDefault="00DF404F">
      <w:pPr>
        <w:jc w:val="both"/>
      </w:pPr>
    </w:p>
    <w:p w14:paraId="7D79A943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24.  Dönt önkormányzati bérlakások esetén a bérleményen végzett értéknövelő beruházások bérleti díjba történő beszámításáról, annak mértékéről.</w:t>
      </w:r>
    </w:p>
    <w:p w14:paraId="3F5F5FCF" w14:textId="77777777" w:rsidR="00DF404F" w:rsidRDefault="00DF404F">
      <w:pPr>
        <w:jc w:val="both"/>
      </w:pPr>
    </w:p>
    <w:p w14:paraId="48EB5467" w14:textId="77777777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25. Tulajdonosi nyilatkozatot tesz az önkormányzati vagyon megterhelésével nem járó ügyekben.</w:t>
      </w:r>
    </w:p>
    <w:p w14:paraId="0711C2D9" w14:textId="77777777" w:rsidR="00DF404F" w:rsidRDefault="00DF404F">
      <w:pPr>
        <w:jc w:val="both"/>
      </w:pPr>
    </w:p>
    <w:p w14:paraId="4F6CA0A0" w14:textId="480F54AE" w:rsidR="00DF404F" w:rsidRDefault="00AA51E1">
      <w:pPr>
        <w:jc w:val="both"/>
      </w:pPr>
      <w:r>
        <w:rPr>
          <w:rFonts w:ascii="Times New Roman" w:eastAsia="Times New Roman" w:hAnsi="Times New Roman" w:cs="Times New Roman"/>
        </w:rPr>
        <w:t>26.</w:t>
      </w:r>
      <w:r w:rsidR="004214B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Hozzájárulást ad a vételár hátralékkal terhelt volt önkormányzati lakás újabb megterheléséhez.</w:t>
      </w:r>
    </w:p>
    <w:p w14:paraId="155AF0E5" w14:textId="77777777" w:rsidR="00DF404F" w:rsidRDefault="00DF404F">
      <w:pPr>
        <w:jc w:val="both"/>
      </w:pPr>
    </w:p>
    <w:p w14:paraId="3A5B5E4C" w14:textId="37F5248D" w:rsidR="00DF404F" w:rsidRDefault="004D0AC1" w:rsidP="004D0AC1">
      <w:pPr>
        <w:rPr>
          <w:rFonts w:ascii="Times New Roman" w:eastAsia="Times New Roman" w:hAnsi="Times New Roman" w:cs="Times New Roman"/>
          <w:color w:val="FF0000"/>
          <w:szCs w:val="22"/>
        </w:rPr>
      </w:pPr>
      <w:r w:rsidRPr="00FE4525">
        <w:rPr>
          <w:rFonts w:ascii="Times New Roman" w:eastAsia="Times New Roman" w:hAnsi="Times New Roman" w:cs="Times New Roman"/>
          <w:color w:val="000000" w:themeColor="text1"/>
          <w:szCs w:val="22"/>
        </w:rPr>
        <w:t>2</w:t>
      </w:r>
      <w:r w:rsidR="00C55C1F" w:rsidRPr="00FE4525">
        <w:rPr>
          <w:rFonts w:ascii="Times New Roman" w:eastAsia="Times New Roman" w:hAnsi="Times New Roman" w:cs="Times New Roman"/>
          <w:color w:val="000000" w:themeColor="text1"/>
          <w:szCs w:val="22"/>
        </w:rPr>
        <w:t>7</w:t>
      </w:r>
      <w:r w:rsidRPr="00FE4525">
        <w:rPr>
          <w:rFonts w:ascii="Times New Roman" w:eastAsia="Times New Roman" w:hAnsi="Times New Roman" w:cs="Times New Roman"/>
          <w:color w:val="000000" w:themeColor="text1"/>
          <w:szCs w:val="22"/>
        </w:rPr>
        <w:t>. Elfogadja a Polgármesteri Hivatal ügyrendjét.</w:t>
      </w:r>
      <w:r w:rsidRPr="00FE4525">
        <w:rPr>
          <w:rFonts w:ascii="Times New Roman" w:eastAsia="Times New Roman" w:hAnsi="Times New Roman" w:cs="Times New Roman"/>
          <w:color w:val="FF0000"/>
          <w:szCs w:val="22"/>
        </w:rPr>
        <w:t xml:space="preserve"> </w:t>
      </w:r>
      <w:r w:rsidR="00AA51E1" w:rsidRPr="00FE4525">
        <w:rPr>
          <w:rFonts w:ascii="Times New Roman" w:eastAsia="Times New Roman" w:hAnsi="Times New Roman" w:cs="Times New Roman"/>
          <w:color w:val="FF0000"/>
          <w:szCs w:val="22"/>
        </w:rPr>
        <w:t xml:space="preserve"> </w:t>
      </w:r>
    </w:p>
    <w:p w14:paraId="07DEE7A4" w14:textId="77777777" w:rsidR="006E5636" w:rsidRDefault="006E5636" w:rsidP="004D0AC1">
      <w:pPr>
        <w:rPr>
          <w:rFonts w:ascii="Times New Roman" w:eastAsia="Times New Roman" w:hAnsi="Times New Roman" w:cs="Times New Roman"/>
          <w:color w:val="FF0000"/>
          <w:szCs w:val="22"/>
        </w:rPr>
      </w:pPr>
    </w:p>
    <w:p w14:paraId="64B52C58" w14:textId="351109C8" w:rsidR="004D0AC1" w:rsidRDefault="006E5636">
      <w:pPr>
        <w:rPr>
          <w:rFonts w:ascii="Times New Roman" w:eastAsia="Times New Roman" w:hAnsi="Times New Roman" w:cs="Times New Roman"/>
        </w:rPr>
      </w:pPr>
      <w:r w:rsidRPr="00972493">
        <w:rPr>
          <w:rFonts w:ascii="Times New Roman" w:eastAsia="Times New Roman" w:hAnsi="Times New Roman" w:cs="Times New Roman"/>
        </w:rPr>
        <w:t>28. Dönt a Bursa Hungarica ösztöndíjpályázattal kapcsolatos kérelmekről a költségvetési keretösszeg erejéig.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57317CB" w14:textId="77777777" w:rsidR="004D0AC1" w:rsidRDefault="004D0AC1"/>
    <w:p w14:paraId="211556F0" w14:textId="77777777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  <w:b/>
          <w:u w:val="single"/>
        </w:rPr>
        <w:t>2.A Oktatási, Szociális és Egészségügyi Bizottságra átruházott feladat- és hatáskörök:</w:t>
      </w:r>
    </w:p>
    <w:p w14:paraId="4AB4FBD8" w14:textId="77777777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1C2E7253" w14:textId="5E2708BD" w:rsidR="00DF404F" w:rsidRDefault="004214B0" w:rsidP="004214B0">
      <w:pPr>
        <w:jc w:val="both"/>
      </w:pPr>
      <w:r>
        <w:rPr>
          <w:rFonts w:ascii="Times New Roman" w:eastAsia="Times New Roman" w:hAnsi="Times New Roman" w:cs="Times New Roman"/>
        </w:rPr>
        <w:t xml:space="preserve">1. </w:t>
      </w:r>
      <w:r w:rsidR="00AA51E1">
        <w:rPr>
          <w:rFonts w:ascii="Times New Roman" w:eastAsia="Times New Roman" w:hAnsi="Times New Roman" w:cs="Times New Roman"/>
        </w:rPr>
        <w:t>Dönt a lakásépítési és lakásvásárlási támogatásra irányuló kérelmek elbírálásáról a támogatások odaítéléséről</w:t>
      </w:r>
      <w:r>
        <w:rPr>
          <w:rFonts w:ascii="Times New Roman" w:eastAsia="Times New Roman" w:hAnsi="Times New Roman" w:cs="Times New Roman"/>
        </w:rPr>
        <w:t xml:space="preserve">, </w:t>
      </w:r>
      <w:r w:rsidR="00AA51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amennyiben ennek fedezetét az önkormányzat költségvetési rendelete biztosítja. </w:t>
      </w:r>
    </w:p>
    <w:p w14:paraId="3CE4A05C" w14:textId="77777777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1E8D1D1" w14:textId="77777777" w:rsidR="00FE4525" w:rsidRDefault="00FE4525" w:rsidP="004214B0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498516F" w14:textId="77777777" w:rsidR="00111BA4" w:rsidRDefault="00111BA4" w:rsidP="004214B0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BC6207B" w14:textId="77777777" w:rsidR="00FE4525" w:rsidRDefault="00FE4525" w:rsidP="004214B0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9E8CAD5" w14:textId="77777777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  <w:b/>
          <w:u w:val="single"/>
        </w:rPr>
        <w:t>3.A Pénzügyi és Fejlesztési Bizottságra átruházott feladat- és hatáskörök:</w:t>
      </w:r>
    </w:p>
    <w:p w14:paraId="62BA05F3" w14:textId="77777777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15831A70" w14:textId="77777777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</w:rPr>
        <w:t>1. Dönt a nem lakás céljára szolgáló helyiségek bérbeadásáról.</w:t>
      </w:r>
    </w:p>
    <w:p w14:paraId="619A0863" w14:textId="77777777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D40A5AA" w14:textId="50D58440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</w:rPr>
        <w:t>2.</w:t>
      </w:r>
      <w:r w:rsidR="004214B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Nyilvántartja, vizsgálja, kezeli, őrzi és ellenőrzi a polgármesternek, a képviselő testület tagjainak, valamint a bizottság nem képviselő tagjainak vagyonnyilatkozatát. Lefolytatja a vagyonnyilatkozattal kapcsolatos eljárást.</w:t>
      </w:r>
    </w:p>
    <w:p w14:paraId="64205395" w14:textId="77777777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7335977" w14:textId="4D6F619A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</w:rPr>
        <w:t xml:space="preserve">3.Kivizsgálja az önkormányzati képviselő összeférhetetlensége, illetve méltatlansága ügyében benyújtott kezdeményezést. </w:t>
      </w:r>
    </w:p>
    <w:p w14:paraId="17FBF802" w14:textId="77777777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8662D08" w14:textId="298FCA89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</w:rPr>
        <w:t>4</w:t>
      </w:r>
      <w:r w:rsidR="004214B0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A képviselő</w:t>
      </w:r>
      <w:r w:rsidR="004214B0">
        <w:rPr>
          <w:rFonts w:ascii="Times New Roman" w:eastAsia="Times New Roman" w:hAnsi="Times New Roman" w:cs="Times New Roman"/>
        </w:rPr>
        <w:t xml:space="preserve">től átveszi a </w:t>
      </w:r>
      <w:r>
        <w:rPr>
          <w:rFonts w:ascii="Times New Roman" w:eastAsia="Times New Roman" w:hAnsi="Times New Roman" w:cs="Times New Roman"/>
        </w:rPr>
        <w:t>30 napon belül nem megszüntethető összeférhetetlensé</w:t>
      </w:r>
      <w:r w:rsidR="004214B0">
        <w:rPr>
          <w:rFonts w:ascii="Times New Roman" w:eastAsia="Times New Roman" w:hAnsi="Times New Roman" w:cs="Times New Roman"/>
        </w:rPr>
        <w:t>g esetén a lemondó nyilatkozatot</w:t>
      </w:r>
      <w:r>
        <w:rPr>
          <w:rFonts w:ascii="Times New Roman" w:eastAsia="Times New Roman" w:hAnsi="Times New Roman" w:cs="Times New Roman"/>
        </w:rPr>
        <w:t>.</w:t>
      </w:r>
    </w:p>
    <w:p w14:paraId="42DA709C" w14:textId="77777777" w:rsidR="00DF404F" w:rsidRDefault="00DF404F" w:rsidP="004214B0">
      <w:pPr>
        <w:jc w:val="both"/>
      </w:pPr>
    </w:p>
    <w:p w14:paraId="511EEF4E" w14:textId="0ADCB9EE" w:rsidR="00DF404F" w:rsidRDefault="00AA51E1" w:rsidP="004214B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 w:rsidR="004214B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Lebonyolítja a képviselő-testület titkos szavazásait.</w:t>
      </w:r>
    </w:p>
    <w:p w14:paraId="46BAE3CC" w14:textId="77777777" w:rsidR="001768B2" w:rsidRDefault="001768B2" w:rsidP="004214B0">
      <w:pPr>
        <w:jc w:val="both"/>
        <w:rPr>
          <w:rFonts w:ascii="Times New Roman" w:eastAsia="Times New Roman" w:hAnsi="Times New Roman" w:cs="Times New Roman"/>
        </w:rPr>
      </w:pPr>
    </w:p>
    <w:p w14:paraId="0AC1EFFD" w14:textId="4D207F72" w:rsidR="001768B2" w:rsidRDefault="001768B2" w:rsidP="004214B0">
      <w:pPr>
        <w:jc w:val="both"/>
      </w:pPr>
      <w:r w:rsidRPr="00FE4525">
        <w:rPr>
          <w:rFonts w:ascii="Times New Roman" w:eastAsia="Times New Roman" w:hAnsi="Times New Roman" w:cs="Times New Roman"/>
        </w:rPr>
        <w:t>6. Dönt a haszonbérletekről.</w:t>
      </w:r>
    </w:p>
    <w:p w14:paraId="2ACF6CFD" w14:textId="77777777" w:rsidR="00DF404F" w:rsidRDefault="00AA51E1" w:rsidP="004214B0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294DDBB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540B3523" w14:textId="77777777" w:rsidR="00DF404F" w:rsidRDefault="00AA51E1">
      <w:r>
        <w:rPr>
          <w:rFonts w:ascii="Times New Roman" w:eastAsia="Times New Roman" w:hAnsi="Times New Roman" w:cs="Times New Roman"/>
          <w:b/>
          <w:u w:val="single"/>
        </w:rPr>
        <w:t>4.Közbeszerzési Bizottság átruházott feladat- és hatáskörök:</w:t>
      </w:r>
    </w:p>
    <w:p w14:paraId="4D025043" w14:textId="77777777" w:rsidR="00DF404F" w:rsidRDefault="00AA51E1"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CCDFE4B" w14:textId="77777777" w:rsidR="00DF404F" w:rsidRDefault="00AA51E1">
      <w:r>
        <w:rPr>
          <w:rFonts w:ascii="Times New Roman" w:eastAsia="Times New Roman" w:hAnsi="Times New Roman" w:cs="Times New Roman"/>
        </w:rPr>
        <w:t>1.Dönt a közbeszerzési szabályzatban meghatározott értékhatárok szerint hatáskörébe tartozó közbeszerzési eljárások nyertesének személyéről.</w:t>
      </w:r>
    </w:p>
    <w:p w14:paraId="35A168ED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0C43124F" w14:textId="77777777" w:rsidR="00DF404F" w:rsidRDefault="00AA51E1">
      <w:r>
        <w:rPr>
          <w:rFonts w:ascii="Times New Roman" w:eastAsia="Times New Roman" w:hAnsi="Times New Roman" w:cs="Times New Roman"/>
          <w:b/>
          <w:u w:val="single"/>
        </w:rPr>
        <w:t xml:space="preserve">5.A  Lábatlani Intézményfenntartó Társulásra átruházott feladat- és hatáskörök: </w:t>
      </w:r>
    </w:p>
    <w:p w14:paraId="04221BBF" w14:textId="77777777" w:rsidR="00DF404F" w:rsidRDefault="00AA51E1">
      <w:r>
        <w:rPr>
          <w:rFonts w:ascii="Times New Roman" w:eastAsia="Times New Roman" w:hAnsi="Times New Roman" w:cs="Times New Roman"/>
        </w:rPr>
        <w:t>1.A gyermekvédelmi és gyámügyi feladatok közül a gyermekjóléti szolgálat feladatellátása a Kuckó Gyermekjóléti és Családsegítő Szolgálat útján.</w:t>
      </w:r>
    </w:p>
    <w:p w14:paraId="2B8F26F6" w14:textId="77777777" w:rsidR="00DF404F" w:rsidRDefault="00DF404F"/>
    <w:p w14:paraId="2DD6642A" w14:textId="77777777" w:rsidR="00DF404F" w:rsidRDefault="00AA51E1">
      <w:r>
        <w:rPr>
          <w:rFonts w:ascii="Times New Roman" w:eastAsia="Times New Roman" w:hAnsi="Times New Roman" w:cs="Times New Roman"/>
        </w:rPr>
        <w:t>2. Jóváhagyja az Intézmény éves költségvetését, és elfogadja az intézmény éves gazdálkodásáról szóló zárszámadást,</w:t>
      </w:r>
    </w:p>
    <w:p w14:paraId="14CD6CF6" w14:textId="77777777" w:rsidR="00DF404F" w:rsidRDefault="00DF404F"/>
    <w:p w14:paraId="27D9DAB5" w14:textId="77777777" w:rsidR="00DF404F" w:rsidRDefault="00AA51E1">
      <w:r>
        <w:rPr>
          <w:rFonts w:ascii="Times New Roman" w:eastAsia="Times New Roman" w:hAnsi="Times New Roman" w:cs="Times New Roman"/>
        </w:rPr>
        <w:t>3.Jóváhagyja az intézmény szervezeti és működési szabályzatát,</w:t>
      </w:r>
    </w:p>
    <w:p w14:paraId="6BA81437" w14:textId="77777777" w:rsidR="00DF404F" w:rsidRDefault="00DF404F"/>
    <w:p w14:paraId="2A1C603E" w14:textId="77777777" w:rsidR="00DF404F" w:rsidRDefault="00AA51E1">
      <w:r>
        <w:rPr>
          <w:rFonts w:ascii="Times New Roman" w:eastAsia="Times New Roman" w:hAnsi="Times New Roman" w:cs="Times New Roman"/>
        </w:rPr>
        <w:t>4.Értékeli az alapító okiratban meghatározott feladatok végrehajtását,</w:t>
      </w:r>
    </w:p>
    <w:p w14:paraId="1DA4F17C" w14:textId="77777777" w:rsidR="00DF404F" w:rsidRDefault="00DF404F"/>
    <w:p w14:paraId="5BD0D60C" w14:textId="77777777" w:rsidR="00DF404F" w:rsidRDefault="00AA51E1">
      <w:r>
        <w:rPr>
          <w:rFonts w:ascii="Times New Roman" w:eastAsia="Times New Roman" w:hAnsi="Times New Roman" w:cs="Times New Roman"/>
        </w:rPr>
        <w:t>5. Célvizsgálatot rendelhet el.</w:t>
      </w:r>
    </w:p>
    <w:p w14:paraId="75B06671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0B570653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249A48A4" w14:textId="77777777" w:rsidR="00DF404F" w:rsidRDefault="00AA51E1">
      <w:r>
        <w:rPr>
          <w:rFonts w:ascii="Times New Roman" w:eastAsia="Times New Roman" w:hAnsi="Times New Roman" w:cs="Times New Roman"/>
          <w:b/>
          <w:u w:val="single"/>
        </w:rPr>
        <w:t>6.Esztergom és Nyergesújfalu Kistérségi Társulásra átruházott hatáskörök</w:t>
      </w:r>
    </w:p>
    <w:p w14:paraId="4DE16EAE" w14:textId="77777777" w:rsidR="00DF404F" w:rsidRDefault="00AA51E1">
      <w:r>
        <w:rPr>
          <w:rFonts w:ascii="Times New Roman" w:eastAsia="Times New Roman" w:hAnsi="Times New Roman" w:cs="Times New Roman"/>
        </w:rPr>
        <w:t>1.A Központi orvosi ügyeleti, feladatok ellátása.</w:t>
      </w:r>
    </w:p>
    <w:p w14:paraId="5C5FDE67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64E40369" w14:textId="77777777" w:rsidR="00DF404F" w:rsidRDefault="00AA51E1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2AD8FB8E" w14:textId="77777777" w:rsidR="00FE4525" w:rsidRDefault="00FE4525">
      <w:pPr>
        <w:rPr>
          <w:rFonts w:ascii="Times New Roman" w:eastAsia="Times New Roman" w:hAnsi="Times New Roman" w:cs="Times New Roman"/>
          <w:b/>
          <w:i/>
        </w:rPr>
      </w:pPr>
    </w:p>
    <w:p w14:paraId="61374D93" w14:textId="77777777" w:rsidR="00FE4525" w:rsidRDefault="00FE4525"/>
    <w:p w14:paraId="1A63C5DD" w14:textId="77777777" w:rsidR="00DF404F" w:rsidRDefault="00AA51E1">
      <w:r>
        <w:rPr>
          <w:rFonts w:ascii="Times New Roman" w:eastAsia="Times New Roman" w:hAnsi="Times New Roman" w:cs="Times New Roman"/>
          <w:b/>
          <w:sz w:val="24"/>
        </w:rPr>
        <w:t>2. melléklet a .../2014. (XI. 26.) önkormányzati rendelethez</w:t>
      </w:r>
    </w:p>
    <w:p w14:paraId="00AA6649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2422BE6F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63F07FD7" w14:textId="77777777" w:rsidR="00DF404F" w:rsidRDefault="00AA51E1">
      <w:r>
        <w:rPr>
          <w:rFonts w:ascii="Times New Roman" w:eastAsia="Times New Roman" w:hAnsi="Times New Roman" w:cs="Times New Roman"/>
          <w:b/>
        </w:rPr>
        <w:t>1.AZON  ELŐTERJESZTÉSEK  KÖRE,  AMELYEKET  BIZOTTSÁG  NYÚJT BE</w:t>
      </w:r>
    </w:p>
    <w:p w14:paraId="1C654671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</w:t>
      </w:r>
    </w:p>
    <w:p w14:paraId="744C2B6C" w14:textId="77777777" w:rsidR="00DF404F" w:rsidRDefault="00AA51E1">
      <w:r>
        <w:rPr>
          <w:rFonts w:ascii="Times New Roman" w:eastAsia="Times New Roman" w:hAnsi="Times New Roman" w:cs="Times New Roman"/>
          <w:b/>
          <w:u w:val="single"/>
        </w:rPr>
        <w:t>1.1Pénzügyi és Fejlesztési Bizottság</w:t>
      </w:r>
    </w:p>
    <w:p w14:paraId="292ACE4A" w14:textId="77777777" w:rsidR="00DF404F" w:rsidRDefault="00AA51E1">
      <w:r>
        <w:rPr>
          <w:rFonts w:ascii="Times New Roman" w:eastAsia="Times New Roman" w:hAnsi="Times New Roman" w:cs="Times New Roman"/>
        </w:rPr>
        <w:t xml:space="preserve">  </w:t>
      </w:r>
    </w:p>
    <w:p w14:paraId="6A38B0B1" w14:textId="77777777" w:rsidR="00DF404F" w:rsidRDefault="00AA51E1">
      <w:r>
        <w:rPr>
          <w:rFonts w:ascii="Times New Roman" w:eastAsia="Times New Roman" w:hAnsi="Times New Roman" w:cs="Times New Roman"/>
        </w:rPr>
        <w:t>1.   A polgármester illetményének, jutalmának megállapítása.</w:t>
      </w:r>
    </w:p>
    <w:p w14:paraId="1BDF5EE7" w14:textId="77777777" w:rsidR="00DF404F" w:rsidRDefault="00AA51E1">
      <w:r>
        <w:rPr>
          <w:rFonts w:ascii="Times New Roman" w:eastAsia="Times New Roman" w:hAnsi="Times New Roman" w:cs="Times New Roman"/>
        </w:rPr>
        <w:t>2.   Az alpolgármester tiszteletdíjának megállapítása.</w:t>
      </w:r>
    </w:p>
    <w:p w14:paraId="63488D45" w14:textId="77777777" w:rsidR="00DF404F" w:rsidRDefault="00AA51E1">
      <w:r>
        <w:rPr>
          <w:rFonts w:ascii="Times New Roman" w:eastAsia="Times New Roman" w:hAnsi="Times New Roman" w:cs="Times New Roman"/>
        </w:rPr>
        <w:t>3.   Képviselők tiszteletdíjának megállapítása.</w:t>
      </w:r>
    </w:p>
    <w:p w14:paraId="71608999" w14:textId="77777777" w:rsidR="00DF404F" w:rsidRDefault="00AA51E1">
      <w:r>
        <w:rPr>
          <w:rFonts w:ascii="Times New Roman" w:eastAsia="Times New Roman" w:hAnsi="Times New Roman" w:cs="Times New Roman"/>
        </w:rPr>
        <w:t>4.   Képviselői összeférhetetlenség, méltatlanság kivizsgálásáról szóló előterjesztés.</w:t>
      </w:r>
    </w:p>
    <w:p w14:paraId="1F8BA440" w14:textId="77777777" w:rsidR="00DF404F" w:rsidRDefault="00AA51E1">
      <w:r>
        <w:rPr>
          <w:rFonts w:ascii="Times New Roman" w:eastAsia="Times New Roman" w:hAnsi="Times New Roman" w:cs="Times New Roman"/>
        </w:rPr>
        <w:t>5.   A képviselői vagyon-nyilatkozatokkal kapcsolatos eljárás megindítása.</w:t>
      </w:r>
    </w:p>
    <w:p w14:paraId="4B28F3DB" w14:textId="77777777" w:rsidR="00DF404F" w:rsidRDefault="00AA51E1">
      <w:r>
        <w:rPr>
          <w:rFonts w:ascii="Times New Roman" w:eastAsia="Times New Roman" w:hAnsi="Times New Roman" w:cs="Times New Roman"/>
        </w:rPr>
        <w:t>6.   A képviselő személyes érintettsége bejelentésére vonatkozó kötelezettség elmulasztásának kivizsgálása.</w:t>
      </w:r>
    </w:p>
    <w:p w14:paraId="7D1FF2C5" w14:textId="77777777" w:rsidR="00DF404F" w:rsidRDefault="00DF404F"/>
    <w:p w14:paraId="4DB16414" w14:textId="77777777" w:rsidR="00DF404F" w:rsidRDefault="00DF404F"/>
    <w:p w14:paraId="29593E7D" w14:textId="77777777" w:rsidR="00DF404F" w:rsidRDefault="00DF404F"/>
    <w:p w14:paraId="5FBF187A" w14:textId="77777777" w:rsidR="00DF404F" w:rsidRDefault="00AA51E1">
      <w:r>
        <w:rPr>
          <w:rFonts w:ascii="Times New Roman" w:eastAsia="Times New Roman" w:hAnsi="Times New Roman" w:cs="Times New Roman"/>
          <w:b/>
          <w:sz w:val="24"/>
        </w:rPr>
        <w:t>3. melléklet a ../2014. (XI. 26.) önkormányzati rendelethez</w:t>
      </w:r>
    </w:p>
    <w:p w14:paraId="411ADCB5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3E91E42B" w14:textId="77777777" w:rsidR="00DF404F" w:rsidRDefault="00AA51E1">
      <w:r>
        <w:rPr>
          <w:rFonts w:ascii="Times New Roman" w:eastAsia="Times New Roman" w:hAnsi="Times New Roman" w:cs="Times New Roman"/>
          <w:b/>
        </w:rPr>
        <w:t>1.AZON ELŐTERJESZTÉSEK KÖRE, AMELYEKET A BIZOTTSÁGOK VÉLEMÉNYEZÉSÉVEL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NYÚJTHATÓK BE</w:t>
      </w:r>
    </w:p>
    <w:p w14:paraId="7DEB2C58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42112D4C" w14:textId="77777777" w:rsidR="00DF404F" w:rsidRDefault="00AA51E1">
      <w:r>
        <w:rPr>
          <w:rFonts w:ascii="Times New Roman" w:eastAsia="Times New Roman" w:hAnsi="Times New Roman" w:cs="Times New Roman"/>
          <w:b/>
          <w:u w:val="single"/>
        </w:rPr>
        <w:t>1.1 Pénzügyi és Fejlesztési Bizottság</w:t>
      </w:r>
    </w:p>
    <w:p w14:paraId="280383DE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</w:t>
      </w:r>
    </w:p>
    <w:p w14:paraId="29E6AB86" w14:textId="77777777" w:rsidR="00DF404F" w:rsidRDefault="00AA51E1">
      <w:r>
        <w:rPr>
          <w:rFonts w:ascii="Times New Roman" w:eastAsia="Times New Roman" w:hAnsi="Times New Roman" w:cs="Times New Roman"/>
        </w:rPr>
        <w:t>1.   Az önkormányzat gazdasági programja.</w:t>
      </w:r>
    </w:p>
    <w:p w14:paraId="114EFF49" w14:textId="77777777" w:rsidR="00DF404F" w:rsidRDefault="00AA51E1">
      <w:r>
        <w:rPr>
          <w:rFonts w:ascii="Times New Roman" w:eastAsia="Times New Roman" w:hAnsi="Times New Roman" w:cs="Times New Roman"/>
        </w:rPr>
        <w:t>2.   Az átmeneti gazdálkodásról szóló rendelettervezet.</w:t>
      </w:r>
    </w:p>
    <w:p w14:paraId="1EA45190" w14:textId="77777777" w:rsidR="00DF404F" w:rsidRDefault="00AA51E1">
      <w:r>
        <w:rPr>
          <w:rFonts w:ascii="Times New Roman" w:eastAsia="Times New Roman" w:hAnsi="Times New Roman" w:cs="Times New Roman"/>
        </w:rPr>
        <w:t>3.   Az önkormányzat költségvetési koncepciójának, zárszámadásának és rendeletének megállapítása, módosítása.</w:t>
      </w:r>
    </w:p>
    <w:p w14:paraId="20D9C413" w14:textId="77777777" w:rsidR="00DF404F" w:rsidRDefault="00AA51E1">
      <w:r>
        <w:rPr>
          <w:rFonts w:ascii="Times New Roman" w:eastAsia="Times New Roman" w:hAnsi="Times New Roman" w:cs="Times New Roman"/>
        </w:rPr>
        <w:t>4.   A költségvetés végrehajtásáról szóló beszámoló.</w:t>
      </w:r>
    </w:p>
    <w:p w14:paraId="5D43E0AC" w14:textId="77777777" w:rsidR="00DF404F" w:rsidRDefault="00AA51E1">
      <w:r>
        <w:rPr>
          <w:rFonts w:ascii="Times New Roman" w:eastAsia="Times New Roman" w:hAnsi="Times New Roman" w:cs="Times New Roman"/>
        </w:rPr>
        <w:t>5.   Bármely, költségvetést érintő előterjesztés.</w:t>
      </w:r>
    </w:p>
    <w:p w14:paraId="100F032D" w14:textId="77777777" w:rsidR="00DF404F" w:rsidRDefault="00AA51E1">
      <w:r>
        <w:rPr>
          <w:rFonts w:ascii="Times New Roman" w:eastAsia="Times New Roman" w:hAnsi="Times New Roman" w:cs="Times New Roman"/>
        </w:rPr>
        <w:t>6.   A képviselő-testület által kezdeményezett helyi népszavazás kiírása.</w:t>
      </w:r>
    </w:p>
    <w:p w14:paraId="2AF97CE9" w14:textId="77777777" w:rsidR="00DF404F" w:rsidRDefault="00AA51E1">
      <w:r>
        <w:rPr>
          <w:rFonts w:ascii="Times New Roman" w:eastAsia="Times New Roman" w:hAnsi="Times New Roman" w:cs="Times New Roman"/>
        </w:rPr>
        <w:t>7.   Az alakuló ülést kivéve a képviselő-testület szervezetének kialakítása és működésének meghatározása,</w:t>
      </w:r>
    </w:p>
    <w:p w14:paraId="4039CCE3" w14:textId="77777777" w:rsidR="00DF404F" w:rsidRDefault="00AA51E1">
      <w:r>
        <w:rPr>
          <w:rFonts w:ascii="Times New Roman" w:eastAsia="Times New Roman" w:hAnsi="Times New Roman" w:cs="Times New Roman"/>
        </w:rPr>
        <w:t>8. Pénzügyi tárgyú rendelettervezetek, módosítások, kiegészítések.</w:t>
      </w:r>
    </w:p>
    <w:p w14:paraId="0475FCEE" w14:textId="77777777" w:rsidR="00DF404F" w:rsidRDefault="00AA51E1">
      <w:r>
        <w:rPr>
          <w:rFonts w:ascii="Times New Roman" w:eastAsia="Times New Roman" w:hAnsi="Times New Roman" w:cs="Times New Roman"/>
        </w:rPr>
        <w:t>9. Intézmény, önkormányzati tulajdonú gazdasági társaság alapítása, megszüntetése, átszervezése, feladatának megváltoztatása.</w:t>
      </w:r>
    </w:p>
    <w:p w14:paraId="3D74EF7B" w14:textId="77777777" w:rsidR="00DF404F" w:rsidRDefault="00AA51E1">
      <w:r>
        <w:rPr>
          <w:rFonts w:ascii="Times New Roman" w:eastAsia="Times New Roman" w:hAnsi="Times New Roman" w:cs="Times New Roman"/>
        </w:rPr>
        <w:t>10. A képviselő-testület általi hitel felvétel, kötvény kibocsátása.</w:t>
      </w:r>
    </w:p>
    <w:p w14:paraId="4A14244A" w14:textId="77777777" w:rsidR="00DF404F" w:rsidRDefault="00AA51E1">
      <w:r>
        <w:rPr>
          <w:rFonts w:ascii="Times New Roman" w:eastAsia="Times New Roman" w:hAnsi="Times New Roman" w:cs="Times New Roman"/>
        </w:rPr>
        <w:t>11. A megüresedett bérlakások felhasználásáról szóló döntések.</w:t>
      </w:r>
    </w:p>
    <w:p w14:paraId="01C10639" w14:textId="77777777" w:rsidR="00DF404F" w:rsidRDefault="00AA51E1">
      <w:r>
        <w:rPr>
          <w:rFonts w:ascii="Times New Roman" w:eastAsia="Times New Roman" w:hAnsi="Times New Roman" w:cs="Times New Roman"/>
        </w:rPr>
        <w:t>12. A pénzügyi vonzattal járó pályázatok benyújtása.</w:t>
      </w:r>
    </w:p>
    <w:p w14:paraId="65187C4A" w14:textId="77777777" w:rsidR="00DF404F" w:rsidRDefault="00AA51E1">
      <w:r>
        <w:rPr>
          <w:rFonts w:ascii="Times New Roman" w:eastAsia="Times New Roman" w:hAnsi="Times New Roman" w:cs="Times New Roman"/>
        </w:rPr>
        <w:t>13. A címzett, illetve a céltámogatások, valamint működőképesség megőrzését szolgáló kiegészítő támogatás igénylése</w:t>
      </w:r>
    </w:p>
    <w:p w14:paraId="77651CF1" w14:textId="77777777" w:rsidR="00DF404F" w:rsidRDefault="00AA51E1">
      <w:r>
        <w:rPr>
          <w:rFonts w:ascii="Times New Roman" w:eastAsia="Times New Roman" w:hAnsi="Times New Roman" w:cs="Times New Roman"/>
        </w:rPr>
        <w:t>14. Az önkormányzati tulajdon hasznosításával kapcsolatos előterjesztések.</w:t>
      </w:r>
    </w:p>
    <w:p w14:paraId="7D143645" w14:textId="77777777" w:rsidR="00DF404F" w:rsidRDefault="00AA51E1">
      <w:r>
        <w:rPr>
          <w:rFonts w:ascii="Times New Roman" w:eastAsia="Times New Roman" w:hAnsi="Times New Roman" w:cs="Times New Roman"/>
        </w:rPr>
        <w:t>15. Az önkormányzati vagyonnal történő gazdálkodás szabályainak meghatározása.</w:t>
      </w:r>
    </w:p>
    <w:p w14:paraId="0B72E47D" w14:textId="77777777" w:rsidR="00DF404F" w:rsidRDefault="00AA51E1">
      <w:r>
        <w:rPr>
          <w:rFonts w:ascii="Times New Roman" w:eastAsia="Times New Roman" w:hAnsi="Times New Roman" w:cs="Times New Roman"/>
        </w:rPr>
        <w:t>16. A megüresedett önkormányzati bérlakások értékesítése.</w:t>
      </w:r>
    </w:p>
    <w:p w14:paraId="4F504636" w14:textId="55A2782E" w:rsidR="001768B2" w:rsidRPr="001768B2" w:rsidRDefault="00AA51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17. Vagyonkoncepció.</w:t>
      </w:r>
    </w:p>
    <w:p w14:paraId="0C0C496A" w14:textId="77777777" w:rsidR="00DF404F" w:rsidRDefault="00AA51E1">
      <w:r>
        <w:rPr>
          <w:rFonts w:ascii="Times New Roman" w:eastAsia="Times New Roman" w:hAnsi="Times New Roman" w:cs="Times New Roman"/>
        </w:rPr>
        <w:lastRenderedPageBreak/>
        <w:t>18. A rendezési program megállapítására, a rendezési tervek jóváhagyására, illetőleg a belterületi határvonal megállapítására vonatkozó előterjesztések.</w:t>
      </w:r>
    </w:p>
    <w:p w14:paraId="4E692A6B" w14:textId="77777777" w:rsidR="00DF404F" w:rsidRDefault="00AA51E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 Támogatott civil szervezetetk és önkormányzati alapítású alapítvány éves beszámolóival és a velük kapcsolatos egyéb képviselő-testületi előterjesztések.</w:t>
      </w:r>
    </w:p>
    <w:p w14:paraId="338D2C94" w14:textId="77777777" w:rsidR="00DF404F" w:rsidRDefault="00DF404F"/>
    <w:p w14:paraId="49F3FE36" w14:textId="77777777" w:rsidR="00DF404F" w:rsidRDefault="00AA51E1">
      <w:r>
        <w:rPr>
          <w:rFonts w:ascii="Times New Roman" w:eastAsia="Times New Roman" w:hAnsi="Times New Roman" w:cs="Times New Roman"/>
          <w:b/>
          <w:u w:val="single"/>
        </w:rPr>
        <w:t>1.2 Oktatási, Szociális és Egészségügyi Bizottság</w:t>
      </w:r>
    </w:p>
    <w:p w14:paraId="306C2C4B" w14:textId="77777777" w:rsidR="00DF404F" w:rsidRDefault="00AA51E1">
      <w:r>
        <w:rPr>
          <w:rFonts w:ascii="Times New Roman" w:eastAsia="Times New Roman" w:hAnsi="Times New Roman" w:cs="Times New Roman"/>
          <w:b/>
        </w:rPr>
        <w:t xml:space="preserve"> </w:t>
      </w:r>
    </w:p>
    <w:p w14:paraId="40EC0872" w14:textId="77777777" w:rsidR="00DF404F" w:rsidRDefault="00AA51E1" w:rsidP="00AA51E1">
      <w:pPr>
        <w:jc w:val="both"/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rFonts w:ascii="Times New Roman" w:eastAsia="Times New Roman" w:hAnsi="Times New Roman" w:cs="Times New Roman"/>
        </w:rPr>
        <w:t>Az önkormányzat költségvetési koncepciójának, rendeletének és zárszámadásának megállapítása.</w:t>
      </w:r>
    </w:p>
    <w:p w14:paraId="3A0CD707" w14:textId="77777777" w:rsidR="00DF404F" w:rsidRDefault="00AA51E1" w:rsidP="00AA51E1">
      <w:pPr>
        <w:jc w:val="both"/>
      </w:pPr>
      <w:r>
        <w:rPr>
          <w:rFonts w:ascii="Times New Roman" w:eastAsia="Times New Roman" w:hAnsi="Times New Roman" w:cs="Times New Roman"/>
        </w:rPr>
        <w:t>2. Szociális és gyermekvédelmi tárgyú rendelettervezetek, módosítások, kiegészítések.</w:t>
      </w:r>
    </w:p>
    <w:p w14:paraId="19A20AAD" w14:textId="77777777" w:rsidR="00DF404F" w:rsidRDefault="00AA51E1" w:rsidP="00AA51E1">
      <w:pPr>
        <w:jc w:val="both"/>
      </w:pPr>
      <w:r>
        <w:rPr>
          <w:rFonts w:ascii="Times New Roman" w:eastAsia="Times New Roman" w:hAnsi="Times New Roman" w:cs="Times New Roman"/>
        </w:rPr>
        <w:t>3.   A közművelődési, köznevelési intézmények alapítása, megszüntetése, átszervezése, feladatának megváltoztatása.</w:t>
      </w:r>
    </w:p>
    <w:p w14:paraId="78804E3C" w14:textId="77777777" w:rsidR="00DF404F" w:rsidRDefault="00AA51E1" w:rsidP="00AA51E1">
      <w:pPr>
        <w:jc w:val="both"/>
      </w:pPr>
      <w:r>
        <w:rPr>
          <w:rFonts w:ascii="Times New Roman" w:eastAsia="Times New Roman" w:hAnsi="Times New Roman" w:cs="Times New Roman"/>
        </w:rPr>
        <w:t>4.   A közművelődési, közgyűjteményi és művészeti tevékenységgel kapcsolatos helyi irányítási, ellenőrzési, fenntartási és működtetési feladatokkal kapcsolatos előterjesztések.</w:t>
      </w:r>
    </w:p>
    <w:p w14:paraId="6D464742" w14:textId="77777777" w:rsidR="00DF404F" w:rsidRDefault="00AA51E1" w:rsidP="00AA51E1">
      <w:pPr>
        <w:jc w:val="both"/>
      </w:pPr>
      <w:r>
        <w:rPr>
          <w:rFonts w:ascii="Times New Roman" w:eastAsia="Times New Roman" w:hAnsi="Times New Roman" w:cs="Times New Roman"/>
        </w:rPr>
        <w:t>5.   Az önkormányzat gazdasági programja.</w:t>
      </w:r>
    </w:p>
    <w:p w14:paraId="3C28ABBC" w14:textId="77777777" w:rsidR="00DF404F" w:rsidRDefault="00AA51E1" w:rsidP="00AA51E1">
      <w:pPr>
        <w:jc w:val="both"/>
      </w:pPr>
      <w:r>
        <w:rPr>
          <w:rFonts w:ascii="Times New Roman" w:eastAsia="Times New Roman" w:hAnsi="Times New Roman" w:cs="Times New Roman"/>
        </w:rPr>
        <w:t>6.   Megállapodás külföldi önkormányzattal való kulturális, köznevelési és sport együttműködésről.</w:t>
      </w:r>
    </w:p>
    <w:p w14:paraId="7F510F67" w14:textId="77777777" w:rsidR="00DF404F" w:rsidRDefault="00AA51E1" w:rsidP="00AA51E1">
      <w:pPr>
        <w:jc w:val="both"/>
      </w:pPr>
      <w:r>
        <w:rPr>
          <w:rFonts w:ascii="Times New Roman" w:eastAsia="Times New Roman" w:hAnsi="Times New Roman" w:cs="Times New Roman"/>
        </w:rPr>
        <w:t>7.   A köznevelési tevékenységgel, valamint a sporttal kapcsolatos helyi irányítási, ellenőrzési, fenntartási és működtetési feladatokkal kapcsolatos előterjesztések.</w:t>
      </w:r>
    </w:p>
    <w:p w14:paraId="63C8E6E4" w14:textId="64F40A1E" w:rsidR="00DF404F" w:rsidRDefault="00AA51E1" w:rsidP="00AA51E1">
      <w:pPr>
        <w:jc w:val="both"/>
      </w:pPr>
      <w:r>
        <w:rPr>
          <w:rFonts w:ascii="Times New Roman" w:eastAsia="Times New Roman" w:hAnsi="Times New Roman" w:cs="Times New Roman"/>
        </w:rPr>
        <w:t>8.   A képviselő-testület által elrendelt vizsgálat, beszámoltatás alkalmával a köznevelési intézmény nevelési programjában meghatározott feladatok végrehajtásáról szóló beszámoló.</w:t>
      </w:r>
    </w:p>
    <w:p w14:paraId="2D4E9810" w14:textId="77777777" w:rsidR="00DF404F" w:rsidRDefault="00AA51E1" w:rsidP="00AA51E1">
      <w:pPr>
        <w:jc w:val="both"/>
      </w:pPr>
      <w:r>
        <w:rPr>
          <w:rFonts w:ascii="Times New Roman" w:eastAsia="Times New Roman" w:hAnsi="Times New Roman" w:cs="Times New Roman"/>
        </w:rPr>
        <w:t>9. Egészségügyi és szociális intézmény alapítása, megszüntetése, átszervezése, feladatának megváltoztatása, szakmai és gazdálkodási beszámolója.</w:t>
      </w:r>
    </w:p>
    <w:p w14:paraId="3B2C727B" w14:textId="77777777" w:rsidR="00DF404F" w:rsidRDefault="00AA51E1" w:rsidP="00AA51E1">
      <w:pPr>
        <w:jc w:val="both"/>
      </w:pPr>
      <w:r>
        <w:rPr>
          <w:rFonts w:ascii="Times New Roman" w:eastAsia="Times New Roman" w:hAnsi="Times New Roman" w:cs="Times New Roman"/>
        </w:rPr>
        <w:t>10. Szociálpolitikai és lakásügyi tárgyú rendelet-tervezetek.</w:t>
      </w:r>
    </w:p>
    <w:p w14:paraId="3330BC44" w14:textId="77777777" w:rsidR="00DF404F" w:rsidRDefault="00AA51E1" w:rsidP="00AA51E1">
      <w:pPr>
        <w:jc w:val="both"/>
      </w:pPr>
      <w:r>
        <w:rPr>
          <w:rFonts w:ascii="Times New Roman" w:eastAsia="Times New Roman" w:hAnsi="Times New Roman" w:cs="Times New Roman"/>
        </w:rPr>
        <w:t>11. Szociális Szolgáltatástervezési Koncepció elfogadása.</w:t>
      </w:r>
    </w:p>
    <w:p w14:paraId="6FB33F89" w14:textId="77777777" w:rsidR="00DF404F" w:rsidRDefault="00AA51E1" w:rsidP="00AA51E1">
      <w:pPr>
        <w:jc w:val="both"/>
      </w:pPr>
      <w:r>
        <w:rPr>
          <w:rFonts w:ascii="Times New Roman" w:eastAsia="Times New Roman" w:hAnsi="Times New Roman" w:cs="Times New Roman"/>
        </w:rPr>
        <w:t>12. Megüresedett bérlakás felhasználása.</w:t>
      </w:r>
    </w:p>
    <w:p w14:paraId="4A996BDF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7ACC22A6" w14:textId="77777777" w:rsidR="00DF404F" w:rsidRDefault="00AA51E1">
      <w:r>
        <w:rPr>
          <w:rFonts w:ascii="Times New Roman" w:eastAsia="Times New Roman" w:hAnsi="Times New Roman" w:cs="Times New Roman"/>
        </w:rPr>
        <w:t xml:space="preserve"> </w:t>
      </w:r>
    </w:p>
    <w:p w14:paraId="045A35F1" w14:textId="77777777" w:rsidR="00DF404F" w:rsidRDefault="00DF404F"/>
    <w:sectPr w:rsidR="00DF404F">
      <w:footerReference w:type="default" r:id="rId10"/>
      <w:pgSz w:w="12240" w:h="15840"/>
      <w:pgMar w:top="1440" w:right="1440" w:bottom="144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CD85A" w14:textId="77777777" w:rsidR="00227AE0" w:rsidRDefault="00227AE0">
      <w:pPr>
        <w:spacing w:line="240" w:lineRule="auto"/>
      </w:pPr>
      <w:r>
        <w:separator/>
      </w:r>
    </w:p>
  </w:endnote>
  <w:endnote w:type="continuationSeparator" w:id="0">
    <w:p w14:paraId="65A4F870" w14:textId="77777777" w:rsidR="00227AE0" w:rsidRDefault="00227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BFBFF" w14:textId="6E6DF8E1" w:rsidR="00227AE0" w:rsidRDefault="00227AE0">
    <w:pPr>
      <w:jc w:val="right"/>
    </w:pPr>
    <w:r>
      <w:fldChar w:fldCharType="begin"/>
    </w:r>
    <w:r>
      <w:instrText>PAGE</w:instrText>
    </w:r>
    <w:r>
      <w:fldChar w:fldCharType="separate"/>
    </w:r>
    <w:r w:rsidR="00BA4F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66671" w14:textId="77777777" w:rsidR="00227AE0" w:rsidRDefault="00227AE0">
      <w:pPr>
        <w:spacing w:line="240" w:lineRule="auto"/>
      </w:pPr>
      <w:r>
        <w:separator/>
      </w:r>
    </w:p>
  </w:footnote>
  <w:footnote w:type="continuationSeparator" w:id="0">
    <w:p w14:paraId="53C49FD7" w14:textId="77777777" w:rsidR="00227AE0" w:rsidRDefault="00227A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96DC1"/>
    <w:multiLevelType w:val="multilevel"/>
    <w:tmpl w:val="9D2AE374"/>
    <w:lvl w:ilvl="0">
      <w:start w:val="6"/>
      <w:numFmt w:val="decimal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4F"/>
    <w:rsid w:val="000500FB"/>
    <w:rsid w:val="00111BA4"/>
    <w:rsid w:val="001768B2"/>
    <w:rsid w:val="00181489"/>
    <w:rsid w:val="00196D26"/>
    <w:rsid w:val="001B0ACC"/>
    <w:rsid w:val="00227AE0"/>
    <w:rsid w:val="00276254"/>
    <w:rsid w:val="0033683A"/>
    <w:rsid w:val="00352AB7"/>
    <w:rsid w:val="004214B0"/>
    <w:rsid w:val="004276A1"/>
    <w:rsid w:val="00492FA5"/>
    <w:rsid w:val="004C0508"/>
    <w:rsid w:val="004D0AC1"/>
    <w:rsid w:val="004D57BE"/>
    <w:rsid w:val="00531FDE"/>
    <w:rsid w:val="005D051D"/>
    <w:rsid w:val="006752A7"/>
    <w:rsid w:val="006E5636"/>
    <w:rsid w:val="008177D1"/>
    <w:rsid w:val="008434B4"/>
    <w:rsid w:val="00864771"/>
    <w:rsid w:val="008B4F6A"/>
    <w:rsid w:val="008F6452"/>
    <w:rsid w:val="00972493"/>
    <w:rsid w:val="00984421"/>
    <w:rsid w:val="00986A3A"/>
    <w:rsid w:val="009C5639"/>
    <w:rsid w:val="00AA51E1"/>
    <w:rsid w:val="00AB2254"/>
    <w:rsid w:val="00AB5E1D"/>
    <w:rsid w:val="00AD1662"/>
    <w:rsid w:val="00BA4FF1"/>
    <w:rsid w:val="00BE3D45"/>
    <w:rsid w:val="00C019CD"/>
    <w:rsid w:val="00C05B46"/>
    <w:rsid w:val="00C14E84"/>
    <w:rsid w:val="00C55C1F"/>
    <w:rsid w:val="00C65ED9"/>
    <w:rsid w:val="00C94D05"/>
    <w:rsid w:val="00CF0C04"/>
    <w:rsid w:val="00D153D1"/>
    <w:rsid w:val="00D21DC2"/>
    <w:rsid w:val="00D92588"/>
    <w:rsid w:val="00DC41F5"/>
    <w:rsid w:val="00DF404F"/>
    <w:rsid w:val="00E42284"/>
    <w:rsid w:val="00EA1EFC"/>
    <w:rsid w:val="00EF446B"/>
    <w:rsid w:val="00F81133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D563"/>
  <w15:docId w15:val="{78D2554C-4D69-4270-9AFF-44C3D946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Cmsor2">
    <w:name w:val="heading 2"/>
    <w:basedOn w:val="Norml"/>
    <w:next w:val="Norm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Cmsor3">
    <w:name w:val="heading 3"/>
    <w:basedOn w:val="Norml"/>
    <w:next w:val="Norm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Cmsor4">
    <w:name w:val="heading 4"/>
    <w:basedOn w:val="Norml"/>
    <w:next w:val="Norm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Cmsor5">
    <w:name w:val="heading 5"/>
    <w:basedOn w:val="Norml"/>
    <w:next w:val="Norm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lcm">
    <w:name w:val="Subtitle"/>
    <w:basedOn w:val="Norml"/>
    <w:next w:val="Norm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4F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F6A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8B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214B0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5E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5ED9"/>
    <w:rPr>
      <w:b/>
      <w:bCs/>
      <w:sz w:val="20"/>
    </w:rPr>
  </w:style>
  <w:style w:type="character" w:customStyle="1" w:styleId="apple-converted-space">
    <w:name w:val="apple-converted-space"/>
    <w:basedOn w:val="Bekezdsalapbettpusa"/>
    <w:rsid w:val="006E5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atlan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abatlan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957F-F218-4E6F-9879-0B549F3D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6473</Words>
  <Characters>44668</Characters>
  <Application>Microsoft Office Word</Application>
  <DocSecurity>0</DocSecurity>
  <Lines>372</Lines>
  <Paragraphs>102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SzMSz-Lábatlan Önkormányzat 2014. .docx</vt:lpstr>
    </vt:vector>
  </TitlesOfParts>
  <Company/>
  <LinksUpToDate>false</LinksUpToDate>
  <CharactersWithSpaces>51039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SzMSz-Lábatlan Önkormányzat 2014. .docx</dc:title>
  <dc:creator>Kiss Gábor</dc:creator>
  <cp:lastModifiedBy>Szilvi Juhászné</cp:lastModifiedBy>
  <cp:revision>2</cp:revision>
  <cp:lastPrinted>2016-02-10T12:54:00Z</cp:lastPrinted>
  <dcterms:created xsi:type="dcterms:W3CDTF">2018-01-26T09:56:00Z</dcterms:created>
  <dcterms:modified xsi:type="dcterms:W3CDTF">2018-01-26T09:56:00Z</dcterms:modified>
</cp:coreProperties>
</file>