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2C" w:rsidRPr="003D4BD5" w:rsidRDefault="005C7B2C" w:rsidP="005C7B2C">
      <w:pPr>
        <w:pStyle w:val="Listaszerbekezds"/>
        <w:widowControl/>
        <w:numPr>
          <w:ilvl w:val="0"/>
          <w:numId w:val="1"/>
        </w:numPr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számú</w:t>
      </w:r>
      <w:r w:rsidRPr="003D4BD5">
        <w:rPr>
          <w:rFonts w:eastAsia="Times New Roman" w:cs="Times New Roman"/>
          <w:b/>
          <w:sz w:val="24"/>
          <w:szCs w:val="24"/>
          <w:lang w:eastAsia="hu-HU"/>
        </w:rPr>
        <w:t xml:space="preserve">  melléklet</w:t>
      </w: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a szociális gondoskodás helyi szabályairól</w:t>
      </w: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 xml:space="preserve">szóló </w:t>
      </w:r>
      <w:r>
        <w:rPr>
          <w:rFonts w:eastAsia="Times New Roman" w:cs="Times New Roman"/>
          <w:b/>
          <w:sz w:val="24"/>
          <w:szCs w:val="24"/>
        </w:rPr>
        <w:t>2</w:t>
      </w:r>
      <w:r w:rsidRPr="00082F1C">
        <w:rPr>
          <w:rFonts w:eastAsia="Times New Roman" w:cs="Times New Roman"/>
          <w:b/>
          <w:sz w:val="24"/>
          <w:szCs w:val="24"/>
        </w:rPr>
        <w:t>/2015.(</w:t>
      </w:r>
      <w:r>
        <w:rPr>
          <w:rFonts w:eastAsia="Times New Roman" w:cs="Times New Roman"/>
          <w:b/>
          <w:sz w:val="24"/>
          <w:szCs w:val="24"/>
        </w:rPr>
        <w:t>II.27.</w:t>
      </w:r>
      <w:r w:rsidRPr="00082F1C">
        <w:rPr>
          <w:rFonts w:eastAsia="Times New Roman" w:cs="Times New Roman"/>
          <w:b/>
          <w:sz w:val="24"/>
          <w:szCs w:val="24"/>
        </w:rPr>
        <w:t xml:space="preserve">) sz. rendelethez </w:t>
      </w: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 xml:space="preserve">1. Az étkeztetés intézményi térítési díja </w:t>
      </w:r>
      <w:r>
        <w:rPr>
          <w:rFonts w:eastAsia="Times New Roman" w:cs="Times New Roman"/>
          <w:sz w:val="24"/>
          <w:szCs w:val="24"/>
        </w:rPr>
        <w:t>bruttó: 3</w:t>
      </w:r>
      <w:r w:rsidR="005D51CD">
        <w:rPr>
          <w:rFonts w:eastAsia="Times New Roman" w:cs="Times New Roman"/>
          <w:sz w:val="24"/>
          <w:szCs w:val="24"/>
        </w:rPr>
        <w:t>3</w:t>
      </w:r>
      <w:r>
        <w:rPr>
          <w:rFonts w:eastAsia="Times New Roman" w:cs="Times New Roman"/>
          <w:sz w:val="24"/>
          <w:szCs w:val="24"/>
        </w:rPr>
        <w:t>0</w:t>
      </w:r>
      <w:r w:rsidRPr="00082F1C">
        <w:rPr>
          <w:rFonts w:eastAsia="Times New Roman" w:cs="Times New Roman"/>
          <w:sz w:val="24"/>
          <w:szCs w:val="24"/>
        </w:rPr>
        <w:t>,-Ft</w:t>
      </w:r>
      <w:r>
        <w:rPr>
          <w:rFonts w:eastAsia="Times New Roman" w:cs="Times New Roman"/>
          <w:sz w:val="24"/>
          <w:szCs w:val="24"/>
        </w:rPr>
        <w:t>/adag</w:t>
      </w:r>
      <w:r w:rsidRPr="00082F1C">
        <w:rPr>
          <w:rFonts w:eastAsia="Times New Roman" w:cs="Times New Roman"/>
          <w:sz w:val="24"/>
          <w:szCs w:val="24"/>
        </w:rPr>
        <w:t>.</w:t>
      </w:r>
      <w:bookmarkStart w:id="0" w:name="_GoBack"/>
      <w:bookmarkEnd w:id="0"/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br w:type="page"/>
      </w: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.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számú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melléklet </w:t>
      </w: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a szociális gondoskodás helyi szabályairól szóló</w:t>
      </w: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 xml:space="preserve">szóló </w:t>
      </w:r>
      <w:r>
        <w:rPr>
          <w:rFonts w:eastAsia="Times New Roman" w:cs="Times New Roman"/>
          <w:b/>
          <w:sz w:val="24"/>
          <w:szCs w:val="24"/>
        </w:rPr>
        <w:t>2</w:t>
      </w:r>
      <w:r w:rsidRPr="00082F1C">
        <w:rPr>
          <w:rFonts w:eastAsia="Times New Roman" w:cs="Times New Roman"/>
          <w:b/>
          <w:sz w:val="24"/>
          <w:szCs w:val="24"/>
        </w:rPr>
        <w:t>/2015.(</w:t>
      </w:r>
      <w:r>
        <w:rPr>
          <w:rFonts w:eastAsia="Times New Roman" w:cs="Times New Roman"/>
          <w:b/>
          <w:sz w:val="24"/>
          <w:szCs w:val="24"/>
        </w:rPr>
        <w:t>II.27.</w:t>
      </w:r>
      <w:r w:rsidRPr="00082F1C">
        <w:rPr>
          <w:rFonts w:eastAsia="Times New Roman" w:cs="Times New Roman"/>
          <w:b/>
          <w:sz w:val="24"/>
          <w:szCs w:val="24"/>
        </w:rPr>
        <w:t xml:space="preserve">) sz. rendelethez </w:t>
      </w: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KÉRELEM</w:t>
      </w:r>
    </w:p>
    <w:p w:rsidR="005C7B2C" w:rsidRPr="00082F1C" w:rsidRDefault="005C7B2C" w:rsidP="005C7B2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települési támogatás megállapítása iránt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iCs/>
          <w:sz w:val="24"/>
          <w:szCs w:val="24"/>
          <w:lang w:eastAsia="hu-HU"/>
        </w:rPr>
        <w:t xml:space="preserve">I. 1. A kérelmező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személyes adatai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hely: ......................................................................................................................</w:t>
      </w:r>
    </w:p>
    <w:p w:rsidR="005C7B2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5C7B2C" w:rsidRPr="00B83CD7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B83CD7">
        <w:rPr>
          <w:rFonts w:eastAsia="Times New Roman" w:cs="Times New Roman"/>
          <w:b/>
          <w:sz w:val="24"/>
          <w:szCs w:val="24"/>
          <w:lang w:eastAsia="hu-HU"/>
        </w:rPr>
        <w:t>Mely ellátásra irányul a kérelem? X-el jelölje!</w:t>
      </w:r>
    </w:p>
    <w:p w:rsidR="005C7B2C" w:rsidRDefault="005C7B2C" w:rsidP="005C7B2C">
      <w:pPr>
        <w:rPr>
          <w:rFonts w:eastAsia="Times New Roman" w:cs="Times New Roman"/>
          <w:sz w:val="24"/>
          <w:szCs w:val="24"/>
          <w:lang w:eastAsia="hu-HU"/>
        </w:rPr>
      </w:pPr>
      <w:r w:rsidRPr="0002499A">
        <w:rPr>
          <w:rFonts w:eastAsia="Times New Roman" w:cs="Times New Roman"/>
          <w:sz w:val="24"/>
          <w:szCs w:val="24"/>
          <w:lang w:eastAsia="hu-HU"/>
        </w:rPr>
        <w:t>Települési támogatás</w:t>
      </w:r>
    </w:p>
    <w:p w:rsidR="005C7B2C" w:rsidRDefault="005C7B2C" w:rsidP="005C7B2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2499A">
        <w:rPr>
          <w:rFonts w:eastAsia="Times New Roman" w:cs="Times New Roman"/>
          <w:sz w:val="32"/>
          <w:szCs w:val="32"/>
          <w:lang w:eastAsia="hu-HU"/>
        </w:rPr>
        <w:sym w:font="Wingdings" w:char="F0A8"/>
      </w:r>
      <w:r>
        <w:rPr>
          <w:rFonts w:eastAsia="Times New Roman" w:cs="Times New Roman"/>
          <w:sz w:val="24"/>
          <w:szCs w:val="24"/>
          <w:lang w:eastAsia="hu-HU"/>
        </w:rPr>
        <w:t xml:space="preserve">  </w:t>
      </w:r>
      <w:r w:rsidRPr="0024572A">
        <w:rPr>
          <w:rFonts w:eastAsia="Times New Roman" w:cs="Times New Roman"/>
          <w:sz w:val="24"/>
          <w:szCs w:val="24"/>
          <w:lang w:eastAsia="hu-HU"/>
        </w:rPr>
        <w:t>lakásfenntartáshoz nyújtott települési támogatás</w:t>
      </w:r>
    </w:p>
    <w:p w:rsidR="005C7B2C" w:rsidRDefault="005C7B2C" w:rsidP="005C7B2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2499A">
        <w:rPr>
          <w:rFonts w:eastAsia="Times New Roman" w:cs="Times New Roman"/>
          <w:sz w:val="32"/>
          <w:szCs w:val="32"/>
          <w:lang w:eastAsia="hu-HU"/>
        </w:rPr>
        <w:sym w:font="Wingdings" w:char="F0A8"/>
      </w:r>
      <w:r>
        <w:rPr>
          <w:rFonts w:eastAsia="Times New Roman" w:cs="Times New Roman"/>
          <w:sz w:val="32"/>
          <w:szCs w:val="32"/>
          <w:lang w:eastAsia="hu-HU"/>
        </w:rPr>
        <w:t xml:space="preserve"> </w:t>
      </w:r>
      <w:r>
        <w:rPr>
          <w:rFonts w:eastAsia="Times New Roman" w:cs="Times New Roman"/>
          <w:sz w:val="24"/>
          <w:szCs w:val="24"/>
          <w:lang w:eastAsia="hu-HU"/>
        </w:rPr>
        <w:t>rendkívüli települési támogatás</w:t>
      </w:r>
    </w:p>
    <w:p w:rsidR="005C7B2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2. A kérelmezővel közös háztartásban élők száma:.......fő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2255"/>
        <w:gridCol w:w="2216"/>
        <w:gridCol w:w="2277"/>
      </w:tblGrid>
      <w:tr w:rsidR="005C7B2C" w:rsidRPr="00082F1C" w:rsidTr="00512341">
        <w:tc>
          <w:tcPr>
            <w:tcW w:w="2444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név/születési név</w:t>
            </w: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születési hely év, hó, nap</w:t>
            </w: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rokonsági fok</w:t>
            </w:r>
          </w:p>
        </w:tc>
      </w:tr>
      <w:tr w:rsidR="005C7B2C" w:rsidRPr="00082F1C" w:rsidTr="00512341">
        <w:tc>
          <w:tcPr>
            <w:tcW w:w="2444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2444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2444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2444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2444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1365"/>
        <w:gridCol w:w="1131"/>
        <w:gridCol w:w="1127"/>
        <w:gridCol w:w="1123"/>
        <w:gridCol w:w="1120"/>
        <w:gridCol w:w="1118"/>
      </w:tblGrid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táppénz, gyed, gyes, gyet, családi pótlék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nyugellátás és egyéb nyugdíjszerű </w:t>
            </w: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lastRenderedPageBreak/>
              <w:t>rendszeres szociális ellátások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Vagyoni helyzet: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A kérelmező és a vele együtt</w:t>
      </w:r>
      <w:r>
        <w:rPr>
          <w:rFonts w:eastAsia="Times New Roman" w:cs="Times New Roman"/>
          <w:iCs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iCs/>
          <w:sz w:val="24"/>
          <w:szCs w:val="24"/>
          <w:lang w:eastAsia="hu-HU"/>
        </w:rPr>
        <w:t>élő közeli hozzátartozójának vagyona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A. Ingatlanok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..........................., a szerzés ideje: ................ év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Haszonélvezeti joggal terhelt: igen   nem (a megfelelő aláhúzandó)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................., a szerzés ideje: ................ év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B) Egyéb vagyontárgyak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Gépjármű: '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a) </w:t>
      </w:r>
      <w:r w:rsidRPr="00082F1C">
        <w:rPr>
          <w:rFonts w:eastAsia="Times New Roman" w:cs="Times New Roman"/>
          <w:sz w:val="24"/>
          <w:szCs w:val="24"/>
          <w:lang w:eastAsia="hu-HU"/>
        </w:rPr>
        <w:t>személygépkocsi: ......................................... típus .................. rendszám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 szerzés ideje: .............................................................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érték:** .......................................... Ft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>tehergépjármű, autóbusz: .............................. típus .................. rendszám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 szerzés ideje: .............................................................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érték:** .......................................... Ft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Megjegyzés: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5C7B2C" w:rsidRPr="00082F1C" w:rsidTr="00512341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5C7B2C" w:rsidRPr="00082F1C" w:rsidTr="00512341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5C7B2C" w:rsidRPr="00082F1C" w:rsidRDefault="005C7B2C" w:rsidP="005C7B2C">
      <w:pPr>
        <w:widowControl/>
        <w:rPr>
          <w:rFonts w:eastAsia="Times New Roman" w:cs="Times New Roman"/>
          <w:szCs w:val="24"/>
          <w:lang w:eastAsia="hu-HU"/>
        </w:rPr>
      </w:pPr>
    </w:p>
    <w:p w:rsidR="005C7B2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5C7B2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lastRenderedPageBreak/>
        <w:t xml:space="preserve">IV. A </w:t>
      </w:r>
      <w:r w:rsidRPr="00082F1C">
        <w:rPr>
          <w:rFonts w:eastAsiaTheme="minorEastAsia" w:cs="Times New Roman"/>
          <w:b/>
          <w:sz w:val="24"/>
          <w:szCs w:val="24"/>
          <w:lang w:eastAsia="hu-HU"/>
        </w:rPr>
        <w:t>lakásfenntartáshoz nyújtott települési támogatás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igénylése esetén a kérelmező köteles csatolni az általa lakott lakás nagyságát igazoló iratot.</w:t>
      </w:r>
    </w:p>
    <w:p w:rsidR="005C7B2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A támogatással érintett lakás nagysága: ………… m2.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V. Rendkívüli települési támogatás esetén a rendkívüli élethelyzet, amelyre tekintettel az önkormányzati segélyt kéri: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Haláleset miatti rendkívüli települési támogatás esetén:</w:t>
      </w:r>
    </w:p>
    <w:p w:rsidR="005C7B2C" w:rsidRPr="00082F1C" w:rsidRDefault="005C7B2C" w:rsidP="005C7B2C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Az elhunyt személyes adatai:</w:t>
      </w:r>
    </w:p>
    <w:p w:rsidR="005C7B2C" w:rsidRPr="00082F1C" w:rsidRDefault="005C7B2C" w:rsidP="005C7B2C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hely: 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 w:rsidRPr="00082F1C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Tájékoztató: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>(pl. munkáltatói igazolás) történik.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- 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"(2) A jogosultság megállapításakor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a)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havi rendszerességgel járó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jövedelem esetén a kérelem benyújtását megelőző hónap jövedelmét,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nem havi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rendszerességgel szerzett, illetve vállalkozásból származó jövedelem esetén a kérelem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kell figyelembe venni, azzal, hogy a </w:t>
      </w: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5C7B2C" w:rsidRPr="00082F1C" w:rsidRDefault="005C7B2C" w:rsidP="005C7B2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Rinyakovácsi</w:t>
      </w:r>
      <w:r w:rsidRPr="00082F1C">
        <w:rPr>
          <w:rFonts w:eastAsia="Times New Roman" w:cs="Times New Roman"/>
          <w:sz w:val="24"/>
          <w:szCs w:val="24"/>
          <w:lang w:eastAsia="hu-HU"/>
        </w:rPr>
        <w:t>, ...........év.......................hó.....nap.</w:t>
      </w:r>
    </w:p>
    <w:p w:rsidR="005C7B2C" w:rsidRPr="00082F1C" w:rsidRDefault="005C7B2C" w:rsidP="005C7B2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  <w:t>....................................................................</w:t>
      </w:r>
    </w:p>
    <w:p w:rsidR="005C7B2C" w:rsidRPr="00082F1C" w:rsidRDefault="005C7B2C" w:rsidP="005C7B2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  <w:t xml:space="preserve">           kérelmező</w:t>
      </w: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5C7B2C" w:rsidRPr="00DC00DD" w:rsidRDefault="005C7B2C" w:rsidP="005C7B2C">
      <w:pPr>
        <w:pStyle w:val="Listaszerbekezds"/>
        <w:keepNext/>
        <w:keepLines/>
        <w:widowControl/>
        <w:numPr>
          <w:ilvl w:val="0"/>
          <w:numId w:val="2"/>
        </w:numPr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 w:rsidRPr="00DC00DD">
        <w:rPr>
          <w:rFonts w:eastAsia="Times New Roman" w:cs="Times New Roman"/>
          <w:b/>
          <w:sz w:val="24"/>
          <w:szCs w:val="24"/>
        </w:rPr>
        <w:t>számú melléklet</w:t>
      </w:r>
    </w:p>
    <w:p w:rsidR="005C7B2C" w:rsidRPr="00DC00DD" w:rsidRDefault="005C7B2C" w:rsidP="005C7B2C">
      <w:pPr>
        <w:pStyle w:val="Listaszerbekezds"/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 w:rsidRPr="00DC00DD">
        <w:rPr>
          <w:rFonts w:eastAsia="Times New Roman" w:cs="Times New Roman"/>
          <w:b/>
          <w:sz w:val="24"/>
          <w:szCs w:val="24"/>
        </w:rPr>
        <w:t xml:space="preserve"> a szociális gondoskodás helyi szabályairól</w:t>
      </w: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 xml:space="preserve">szóló </w:t>
      </w:r>
      <w:r>
        <w:rPr>
          <w:rFonts w:eastAsia="Times New Roman" w:cs="Times New Roman"/>
          <w:b/>
          <w:sz w:val="24"/>
          <w:szCs w:val="24"/>
        </w:rPr>
        <w:t>2</w:t>
      </w:r>
      <w:r w:rsidRPr="00082F1C">
        <w:rPr>
          <w:rFonts w:eastAsia="Times New Roman" w:cs="Times New Roman"/>
          <w:b/>
          <w:sz w:val="24"/>
          <w:szCs w:val="24"/>
        </w:rPr>
        <w:t>/2015.(</w:t>
      </w:r>
      <w:r>
        <w:rPr>
          <w:rFonts w:eastAsia="Times New Roman" w:cs="Times New Roman"/>
          <w:b/>
          <w:sz w:val="24"/>
          <w:szCs w:val="24"/>
        </w:rPr>
        <w:t>II.27.</w:t>
      </w:r>
      <w:r w:rsidRPr="00082F1C">
        <w:rPr>
          <w:rFonts w:eastAsia="Times New Roman" w:cs="Times New Roman"/>
          <w:b/>
          <w:sz w:val="24"/>
          <w:szCs w:val="24"/>
        </w:rPr>
        <w:t xml:space="preserve">) sz. rendelethez </w:t>
      </w: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spacing w:before="240" w:after="240"/>
        <w:jc w:val="center"/>
        <w:rPr>
          <w:rFonts w:eastAsia="Times New Roman" w:cs="Times New Roman"/>
          <w:lang w:eastAsia="hu-HU"/>
        </w:rPr>
      </w:pPr>
      <w:r w:rsidRPr="00082F1C">
        <w:rPr>
          <w:rFonts w:eastAsia="Times New Roman" w:cs="Times New Roman"/>
          <w:b/>
          <w:bCs/>
          <w:i/>
          <w:iCs/>
          <w:lang w:eastAsia="hu-HU"/>
        </w:rPr>
        <w:t>Kérelem a személyes gondoskodást nyújtó szociális ellátás igénybevételéhez</w:t>
      </w:r>
    </w:p>
    <w:p w:rsidR="005C7B2C" w:rsidRPr="00082F1C" w:rsidRDefault="005C7B2C" w:rsidP="005C7B2C">
      <w:pPr>
        <w:widowControl/>
        <w:spacing w:before="240" w:after="240"/>
        <w:jc w:val="center"/>
        <w:rPr>
          <w:rFonts w:eastAsia="Times New Roman" w:cs="Times New Roman"/>
          <w:lang w:eastAsia="hu-HU"/>
        </w:rPr>
      </w:pPr>
      <w:r w:rsidRPr="00082F1C">
        <w:rPr>
          <w:rFonts w:eastAsia="Times New Roman" w:cs="Times New Roman"/>
          <w:i/>
          <w:iCs/>
          <w:lang w:eastAsia="hu-HU"/>
        </w:rPr>
        <w:t xml:space="preserve"> (A formanyomtatvány az igényelt szociális ellátás típusának megfelelő adatok figyelembevételével töltendő ki.)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2"/>
        <w:gridCol w:w="1134"/>
      </w:tblGrid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1. Az ellátást igénybe vevő adatai: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Név: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Születési neve: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Anyja neve: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Születési helye, időpontja: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Lakóhelye: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Tartózkodási helye: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Állampolgársága: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Bevándorolt, letelepedett vagy menekült jogállása: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Társadalombiztosítási Azonosító Jele: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Tartására köteles személy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a)</w:t>
            </w:r>
            <w:r w:rsidRPr="00082F1C">
              <w:rPr>
                <w:rFonts w:eastAsia="Times New Roman" w:cs="Times New Roman"/>
                <w:lang w:eastAsia="hu-HU"/>
              </w:rPr>
              <w:t xml:space="preserve"> neve: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b)</w:t>
            </w:r>
            <w:r w:rsidRPr="00082F1C">
              <w:rPr>
                <w:rFonts w:eastAsia="Times New Roman" w:cs="Times New Roman"/>
                <w:lang w:eastAsia="hu-HU"/>
              </w:rPr>
              <w:t xml:space="preserve"> lakóhelye: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Telefonszáma: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Legközelebbi hozzátartozójának (törvényes képviselőjének)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a)</w:t>
            </w:r>
            <w:r w:rsidRPr="00082F1C">
              <w:rPr>
                <w:rFonts w:eastAsia="Times New Roman" w:cs="Times New Roman"/>
                <w:lang w:eastAsia="hu-HU"/>
              </w:rPr>
              <w:t xml:space="preserve"> neve: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b)</w:t>
            </w:r>
            <w:r w:rsidRPr="00082F1C">
              <w:rPr>
                <w:rFonts w:eastAsia="Times New Roman" w:cs="Times New Roman"/>
                <w:lang w:eastAsia="hu-HU"/>
              </w:rPr>
              <w:t xml:space="preserve"> lakóhelye: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c)</w:t>
            </w:r>
            <w:r w:rsidRPr="00082F1C">
              <w:rPr>
                <w:rFonts w:eastAsia="Times New Roman" w:cs="Times New Roman"/>
                <w:lang w:eastAsia="hu-HU"/>
              </w:rPr>
              <w:t xml:space="preserve"> telefonszáma: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Az ellátást igénybe vevővel egy háztartásban élő nagykorú személyek száma: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4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 Milyen típusú ellátás igénybevételét kéri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2.1. alapszolgáltatás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étkeztetés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házi segítségnyújtás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jelzőrendszeres házi segítségnyújtás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támogató szolgáltatás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2.2. nappali ellátás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idősek nappali ellátása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fogyatékosok nappali ellátása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demens személyek nappali ellátása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2.3. átmeneti ellátás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időskorúak gondozóháza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fogyatékos személyek gondozóháza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pszichiátriai betegek átmeneti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szenvedélybetegek átmeneti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hajléktalan személyek átmeneti szállása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2.4. ápolást-gondozást nyújtó intézmény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pszichiátriai betegek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fogyatékos személyek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hajléktalan személyek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szenvedélybetegek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idősek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a)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elhelyezést az általános szabályok szerint [nem a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 xml:space="preserve"> b)</w:t>
            </w:r>
            <w:r w:rsidRPr="00082F1C">
              <w:rPr>
                <w:rFonts w:eastAsia="Times New Roman" w:cs="Times New Roman"/>
                <w:lang w:eastAsia="hu-HU"/>
              </w:rPr>
              <w:t xml:space="preserve"> pontban felsorolt körülmények alapján] kéri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elhelyezést a gondozási szükségletet megalapozó egyéb körülmények alapján kéri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lastRenderedPageBreak/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ba)</w:t>
            </w:r>
            <w:r w:rsidRPr="00082F1C">
              <w:rPr>
                <w:rFonts w:eastAsia="Times New Roman" w:cs="Times New Roman"/>
                <w:lang w:eastAsia="hu-HU"/>
              </w:rPr>
              <w:t xml:space="preserve"> demencia kórkép legalább középsúlyos fokozata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bb)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él, nyolcvanadik életévét betöltötte és a települési önkormányzat a gondozási szükséglete ellenére részére házi segítségnyújtást nem biztosít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bc)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él, hetvenedik életévét betöltötte és lakóhelye közműves vízellátás vagy közműves villamosenergia-ellátás nélküli ingatlan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bd)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él, és vakok személyi járadékában vagy hallási fogyatékosként fogyatékossági támogatásban részesül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be)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él, a hallási fogyatékosságon kívüli okból fogyatékossági támogatásban részesül, és az Országos Rehabilitációs és Szociális Szakértői Intézet (a továbbiakban: ORSZI), illetve jogelődje szakértői bizottságának szakvéleménye, szakhatósági állásfoglalása az önkiszolgálási képességének hiányát állapította meg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bf)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 és I. rokkantsági csoportba tartozó rokkantsági</w:t>
            </w:r>
            <w:r w:rsidRPr="00082F1C">
              <w:rPr>
                <w:rFonts w:eastAsia="Times New Roman" w:cs="Times New Roman"/>
                <w:lang w:eastAsia="hu-HU"/>
              </w:rPr>
              <w:br/>
              <w:t>nyugdíjban, baleseti rokkantsági nyugdíjban, illetve rokkantsági járadékban részesül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bg)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él, munkaképességét 100%-ban elvesztette, illetve legalább 80%-os mértékű egészségkárosodást szenvedett és az ORSZI, illetve jogelődje szakértői bizottságának szak véleménye, szakhatósági állásfoglalása az önkiszolgálási képességének hiányát állapította meg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2.5. rehabilitációs intézmény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pszichiátriai betegek rehabilitációs intézménye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szenvedélybetegek rehabilitációs intézménye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fogyatékos személyek rehabilitációs intézménye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hajléktalan személyek rehabilitációs intézménye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2.6. lakóotthon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fogyatékos személyek lakóotthona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b/>
                <w:bCs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b/>
                <w:bCs/>
                <w:lang w:eastAsia="hu-HU"/>
              </w:rPr>
              <w:t>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ápoló-gondozó célú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b/>
                <w:bCs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b/>
                <w:bCs/>
                <w:lang w:eastAsia="hu-HU"/>
              </w:rPr>
              <w:t>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rehabilitációs célú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b/>
                <w:bCs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b/>
                <w:bCs/>
                <w:lang w:eastAsia="hu-HU"/>
              </w:rPr>
              <w:t>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pszichiátriai betegek lakóotthona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b/>
                <w:bCs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b/>
                <w:bCs/>
                <w:lang w:eastAsia="hu-HU"/>
              </w:rPr>
              <w:t>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szenvedélybetegek lakóotthona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b/>
                <w:bCs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b/>
                <w:bCs/>
                <w:lang w:eastAsia="hu-HU"/>
              </w:rPr>
              <w:t>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4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 A személyes gondoskodást nyújtó szociális ellátás igénybevételére vonatkozó adatok: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3.1. Étkeztetés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gyakorisággal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az étkeztetés módja: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helyben fogyasztás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elvitellel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kiszállítással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diétás étkeztetés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3.2. Házi segítségnyújtás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gyakorisággal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típusú segítséget igényel: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segítség a napi tevékenységek ellátásában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bevásárlás, gyógyszerbeszerzés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személyes gondozás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egyéb, éspedig ........................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3.3. Jelzőrendszeres házi segítségnyújtás igénybevétele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3.4. Támogató szolgáltatás igénybevétele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gyakorisággal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típusú segítséget igényel: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szállító szolgáltatás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személyi segítő szolgáltatás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3.5. Nappali ellátás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étkeztetést igényel-e: igen □ (normál □ diétás □) nem 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lastRenderedPageBreak/>
              <w:t xml:space="preserve"> milyen gyakorisággal kéri az étkeztetést: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egyéb szolgáltatás igénylése: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3.6. Átmeneti elhelyezés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időtartamra kéri az elhelyezést: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okból kéri az elhelyezést: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3.7. Ápolást-gondozást nyújtó, rehabilitációs intézmény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időtartamra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határozott (annak ideje) 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határozatlan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soron kívüli elhelyezést kér-e: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 igen, annak oka: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3.8. Megjegyzések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3.8.1. Házi segítségnyújtás és idősek otthona igénybevételére irányuló kérelem esetén - ha az elhelyezést az általános szabályok szerint kérik - a gondozási szükséglet vizsgálata során be kell mutatni a gondozási szükséglet megítélését szolgáló, rendelkezésre álló leletek és szakvélemények másolatát.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3.8.2. Amennyiben az idősotthoni ellátást a gondozási szükségletet megalapozó egyéb körülmények alapján kérik, a 2.4. pontban megjelölt körülmények igazolásához a gondozási szükséglet vizsgálata során az alábbi dokumentumokat kell bemutatni: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ba)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befogadott demencia centrum szakvéleménye,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bb)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személyazonosításra alkalmas igazolvány másolata és a települési önkormányzat jegyzőjének igazolása a házi segítségnyújtás hiányáról,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bc)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személyazonosításra alkalmas igazolvány másolata és a települési önkormányzat jegyzőjének igazolása a közművesítés hiányáról,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bd)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személyazonosításra alkalmas igazolvány másolata és az ellátást megállapító jogerős határozat vagy az ellátás folyósítását igazoló irat másolata,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be)</w:t>
            </w:r>
            <w:r w:rsidRPr="00082F1C">
              <w:rPr>
                <w:rFonts w:eastAsia="Times New Roman" w:cs="Times New Roman"/>
                <w:lang w:eastAsia="hu-HU"/>
              </w:rPr>
              <w:t xml:space="preserve"> és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bg)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személyazonosításra alkalmas igazolvány másolata és az ORSZI, illetve jogelődje érvényes és hatályos szakvéleményének, szakhatósági állásfoglalásának másolata az önkiszolgálási képesség hiányáról,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bf)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személyazonosításra alkalmas igazolvány másolata és a nyugdíjat, járadékot megállapító jogerős határozat, vagy a kérelem benyújtását megelőző havi nyugdíj-folyósítási, járadékfolyósítási csekkszelvény vagy bankszámlakivonat másolata.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4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Dátum: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40" w:after="20"/>
              <w:ind w:right="56"/>
              <w:jc w:val="center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Az ellátást igénybe vevő (törvényes képviselő) aláírása:</w:t>
            </w:r>
          </w:p>
        </w:tc>
      </w:tr>
    </w:tbl>
    <w:p w:rsidR="005C7B2C" w:rsidRPr="00082F1C" w:rsidRDefault="005C7B2C" w:rsidP="005C7B2C">
      <w:pPr>
        <w:widowControl/>
        <w:rPr>
          <w:rFonts w:eastAsia="Times New Roman" w:cs="Times New Roman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5C7B2C" w:rsidRDefault="005C7B2C" w:rsidP="005C7B2C"/>
    <w:p w:rsidR="00876534" w:rsidRDefault="00876534"/>
    <w:sectPr w:rsidR="00876534" w:rsidSect="00B83CD7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D5E" w:rsidRDefault="00375D5E">
      <w:r>
        <w:separator/>
      </w:r>
    </w:p>
  </w:endnote>
  <w:endnote w:type="continuationSeparator" w:id="0">
    <w:p w:rsidR="00375D5E" w:rsidRDefault="0037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1452396"/>
      <w:docPartObj>
        <w:docPartGallery w:val="Page Numbers (Bottom of Page)"/>
        <w:docPartUnique/>
      </w:docPartObj>
    </w:sdtPr>
    <w:sdtEndPr/>
    <w:sdtContent>
      <w:p w:rsidR="00C30901" w:rsidRDefault="005C7B2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1C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30901" w:rsidRDefault="00375D5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D5E" w:rsidRDefault="00375D5E">
      <w:r>
        <w:separator/>
      </w:r>
    </w:p>
  </w:footnote>
  <w:footnote w:type="continuationSeparator" w:id="0">
    <w:p w:rsidR="00375D5E" w:rsidRDefault="00375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015AF"/>
    <w:multiLevelType w:val="hybridMultilevel"/>
    <w:tmpl w:val="CD88552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D39CC"/>
    <w:multiLevelType w:val="hybridMultilevel"/>
    <w:tmpl w:val="23BC37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2C"/>
    <w:rsid w:val="002B5894"/>
    <w:rsid w:val="00375D5E"/>
    <w:rsid w:val="005C7B2C"/>
    <w:rsid w:val="005D51CD"/>
    <w:rsid w:val="0087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F8330-6968-4209-AA6D-3CB5AC00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7B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C7B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7B2C"/>
    <w:rPr>
      <w:rFonts w:ascii="Times New Roman" w:hAnsi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5C7B2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D51C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5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2045</Words>
  <Characters>14111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cp:lastPrinted>2020-03-02T07:34:00Z</cp:lastPrinted>
  <dcterms:created xsi:type="dcterms:W3CDTF">2020-03-02T07:38:00Z</dcterms:created>
  <dcterms:modified xsi:type="dcterms:W3CDTF">2020-03-02T07:38:00Z</dcterms:modified>
</cp:coreProperties>
</file>