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0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4753"/>
        <w:gridCol w:w="1220"/>
        <w:gridCol w:w="1167"/>
        <w:gridCol w:w="1302"/>
      </w:tblGrid>
      <w:tr w:rsidR="0092446D" w:rsidTr="00996A2C">
        <w:trPr>
          <w:trHeight w:val="319"/>
        </w:trPr>
        <w:tc>
          <w:tcPr>
            <w:tcW w:w="9102" w:type="dxa"/>
            <w:gridSpan w:val="5"/>
            <w:noWrap/>
            <w:vAlign w:val="center"/>
            <w:hideMark/>
          </w:tcPr>
          <w:p w:rsidR="0092446D" w:rsidRPr="0092446D" w:rsidRDefault="00C717D2" w:rsidP="00185A3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Cs/>
                <w:lang w:eastAsia="hu-HU"/>
              </w:rPr>
              <w:t xml:space="preserve">1. melléklet a </w:t>
            </w:r>
            <w:r w:rsidR="00185A35">
              <w:rPr>
                <w:rFonts w:ascii="Times New Roman CE" w:eastAsia="Times New Roman" w:hAnsi="Times New Roman CE" w:cs="Times New Roman CE"/>
                <w:bCs/>
                <w:lang w:eastAsia="hu-HU"/>
              </w:rPr>
              <w:t>3</w:t>
            </w:r>
            <w:r w:rsidR="0092446D" w:rsidRPr="0092446D">
              <w:rPr>
                <w:rFonts w:ascii="Times New Roman CE" w:eastAsia="Times New Roman" w:hAnsi="Times New Roman CE" w:cs="Times New Roman CE"/>
                <w:bCs/>
                <w:lang w:eastAsia="hu-HU"/>
              </w:rPr>
              <w:t>/201</w:t>
            </w:r>
            <w:r w:rsidR="006E7A87">
              <w:rPr>
                <w:rFonts w:ascii="Times New Roman CE" w:eastAsia="Times New Roman" w:hAnsi="Times New Roman CE" w:cs="Times New Roman CE"/>
                <w:bCs/>
                <w:lang w:eastAsia="hu-HU"/>
              </w:rPr>
              <w:t>9</w:t>
            </w:r>
            <w:r w:rsidR="0092446D" w:rsidRPr="0092446D">
              <w:rPr>
                <w:rFonts w:ascii="Times New Roman CE" w:eastAsia="Times New Roman" w:hAnsi="Times New Roman CE" w:cs="Times New Roman CE"/>
                <w:bCs/>
                <w:lang w:eastAsia="hu-HU"/>
              </w:rPr>
              <w:t>. (</w:t>
            </w:r>
            <w:r w:rsidR="00185A35">
              <w:rPr>
                <w:rFonts w:ascii="Times New Roman CE" w:eastAsia="Times New Roman" w:hAnsi="Times New Roman CE" w:cs="Times New Roman CE"/>
                <w:bCs/>
                <w:lang w:eastAsia="hu-HU"/>
              </w:rPr>
              <w:t>IV. 23.</w:t>
            </w:r>
            <w:r w:rsidR="0092446D" w:rsidRPr="0092446D">
              <w:rPr>
                <w:rFonts w:ascii="Times New Roman CE" w:eastAsia="Times New Roman" w:hAnsi="Times New Roman CE" w:cs="Times New Roman CE"/>
                <w:bCs/>
                <w:lang w:eastAsia="hu-HU"/>
              </w:rPr>
              <w:t>) önkormányzati rendelethez</w:t>
            </w:r>
          </w:p>
        </w:tc>
      </w:tr>
      <w:tr w:rsidR="00996A2C" w:rsidTr="00996A2C">
        <w:trPr>
          <w:trHeight w:val="319"/>
        </w:trPr>
        <w:tc>
          <w:tcPr>
            <w:tcW w:w="9102" w:type="dxa"/>
            <w:gridSpan w:val="5"/>
            <w:noWrap/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bookmarkStart w:id="0" w:name="RANGE!A1:E146"/>
            <w:r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B E V É T E L E K</w:t>
            </w:r>
            <w:bookmarkEnd w:id="0"/>
          </w:p>
        </w:tc>
      </w:tr>
      <w:tr w:rsidR="00996A2C" w:rsidTr="00996A2C">
        <w:trPr>
          <w:trHeight w:val="319"/>
        </w:trPr>
        <w:tc>
          <w:tcPr>
            <w:tcW w:w="541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996A2C" w:rsidRDefault="00996A2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996A2C" w:rsidRDefault="00996A2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996A2C" w:rsidRDefault="00996A2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</w:t>
            </w:r>
          </w:p>
        </w:tc>
      </w:tr>
      <w:tr w:rsidR="00996A2C" w:rsidTr="00996A2C">
        <w:trPr>
          <w:trHeight w:val="319"/>
        </w:trPr>
        <w:tc>
          <w:tcPr>
            <w:tcW w:w="5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486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368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996A2C" w:rsidRDefault="007055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</w:t>
            </w:r>
            <w:r w:rsidR="006E7A8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8</w:t>
            </w:r>
            <w:r w:rsidR="00996A2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. évi</w:t>
            </w:r>
          </w:p>
        </w:tc>
      </w:tr>
      <w:tr w:rsidR="00996A2C" w:rsidTr="00996A2C">
        <w:trPr>
          <w:trHeight w:val="7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Eredeti előirányzat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Módosított előirányzat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Teljesítés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6E7A8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23.766.504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6E7A87" w:rsidP="0030267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25.285.195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6E7A87" w:rsidP="0001729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25.285.195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3026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</w:t>
            </w:r>
            <w:r w:rsidR="007807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3.168.122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302679" w:rsidP="007055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</w:t>
            </w:r>
            <w:r w:rsidR="007807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3.168.122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3026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</w:t>
            </w:r>
            <w:r w:rsidR="006E7A8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3.168.122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B7C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B7C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B7C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7807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5.287.780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7807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5.206.840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7807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5.206.840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863F5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</w:t>
            </w:r>
            <w:r w:rsidR="00705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</w:t>
            </w:r>
            <w:r w:rsidR="007807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</w:t>
            </w:r>
            <w:r w:rsidR="00705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863F5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</w:t>
            </w:r>
            <w:r w:rsidR="00705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</w:t>
            </w:r>
            <w:r w:rsidR="007807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</w:t>
            </w:r>
            <w:r w:rsidR="00705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.000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863F5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</w:t>
            </w:r>
            <w:r w:rsidR="00705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</w:t>
            </w:r>
            <w:r w:rsidR="007807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</w:t>
            </w:r>
            <w:r w:rsidR="00705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.000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kiegészítő támogatásai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7807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3.510.602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7807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5.109.045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96A2C" w:rsidRDefault="0078073F" w:rsidP="00C17E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5.109.045</w:t>
            </w:r>
          </w:p>
        </w:tc>
      </w:tr>
      <w:tr w:rsidR="008F00E9" w:rsidTr="00996A2C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F00E9" w:rsidRPr="008F00E9" w:rsidRDefault="008F00E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 w:rsidRPr="008F00E9"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1.7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F00E9" w:rsidRPr="008F00E9" w:rsidRDefault="008F00E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</w:pPr>
            <w:r w:rsidRPr="008F00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  <w:t>Elszámolásból származó bevétel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F00E9" w:rsidRDefault="008F00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F00E9" w:rsidRPr="008F00E9" w:rsidRDefault="007807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1.188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00E9" w:rsidRPr="008F00E9" w:rsidRDefault="007807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1.188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7807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23.881.087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7807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29.521.516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7807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29.513.116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0010E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</w:t>
            </w:r>
            <w:r w:rsidR="007807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3.881.087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0010E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29.</w:t>
            </w:r>
            <w:r w:rsidR="007807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521.516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0010E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</w:t>
            </w:r>
            <w:r w:rsidR="007807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9.513.116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(4.1.+4.2.+4.3.+4.4.)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7807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4.000.000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7807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4.811.373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7807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4.869.715</w:t>
            </w:r>
          </w:p>
        </w:tc>
      </w:tr>
      <w:tr w:rsidR="00996A2C" w:rsidTr="009B7CB6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adók  (4.1.1.+4.1.2.)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7807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3.300.000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7807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4.111.373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78073F" w:rsidP="00E57A5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4.340.642</w:t>
            </w:r>
          </w:p>
        </w:tc>
      </w:tr>
      <w:tr w:rsidR="00996A2C" w:rsidTr="009B7CB6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Vagyoni típusú adók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2C10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1.000.000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6733C3" w:rsidP="002C10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</w:t>
            </w:r>
            <w:r w:rsidR="002C10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.0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</w:t>
            </w:r>
            <w:r w:rsidR="002C10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.000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E57A5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  <w:r w:rsidR="007807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137.888</w:t>
            </w:r>
          </w:p>
        </w:tc>
      </w:tr>
      <w:tr w:rsidR="00996A2C" w:rsidTr="009B7CB6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B7C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Állandó jell.végzett iparűzési tev.után fiz.helyi iparűzési adó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2C10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  <w:r w:rsidR="007807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</w:t>
            </w:r>
            <w:r w:rsidR="009B7C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.00</w:t>
            </w:r>
            <w:r w:rsidR="00E57A5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7807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3.111.373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7807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3.202.754</w:t>
            </w:r>
          </w:p>
        </w:tc>
      </w:tr>
      <w:tr w:rsidR="00996A2C" w:rsidTr="009B7CB6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7807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</w:t>
            </w:r>
            <w:r w:rsidR="00E57A5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00.</w:t>
            </w:r>
            <w:r w:rsidR="008941E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7807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</w:t>
            </w:r>
            <w:r w:rsidR="006A330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</w:t>
            </w:r>
            <w:r w:rsidR="008941E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.000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7807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503.099</w:t>
            </w:r>
          </w:p>
        </w:tc>
      </w:tr>
      <w:tr w:rsidR="00996A2C" w:rsidTr="009B7CB6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Talajterhelési dij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7807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23.580</w:t>
            </w:r>
          </w:p>
        </w:tc>
      </w:tr>
      <w:tr w:rsidR="008F00E9" w:rsidTr="009B7CB6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0E9" w:rsidRDefault="008F00E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0E9" w:rsidRDefault="008F00E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0E9" w:rsidRDefault="008F00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0E9" w:rsidRDefault="008F00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F00E9" w:rsidRDefault="008F00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9B7CB6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  <w:r w:rsidR="008F00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E57A5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</w:t>
            </w:r>
            <w:r w:rsidR="007807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00.000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7807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</w:t>
            </w:r>
            <w:r w:rsidR="00E57A5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0.000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7807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25.974</w:t>
            </w:r>
          </w:p>
        </w:tc>
      </w:tr>
      <w:tr w:rsidR="00996A2C" w:rsidTr="009B7CB6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(5.1.+…+ 5.10.)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0010E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7807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1.075.120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7807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1.166.122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6A3300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0010E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7807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7807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937</w:t>
            </w:r>
          </w:p>
        </w:tc>
      </w:tr>
      <w:tr w:rsidR="00996A2C" w:rsidTr="006A3300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6A3300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0010E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2676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1.075.120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92676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1.165.185</w:t>
            </w:r>
          </w:p>
        </w:tc>
      </w:tr>
      <w:tr w:rsidR="00996A2C" w:rsidTr="006A3300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96A2C" w:rsidTr="006A3300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6A3300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92446D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92446D">
        <w:trPr>
          <w:trHeight w:val="240"/>
        </w:trPr>
        <w:tc>
          <w:tcPr>
            <w:tcW w:w="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6.4.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2446D">
        <w:trPr>
          <w:trHeight w:val="240"/>
        </w:trPr>
        <w:tc>
          <w:tcPr>
            <w:tcW w:w="5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2446D">
        <w:trPr>
          <w:trHeight w:val="345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1E38F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0</w:t>
            </w:r>
            <w:r w:rsidR="00996A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1E38F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0</w:t>
            </w:r>
            <w:r w:rsidR="00996A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garancia- és kezességvállalásból megtérülések ÁH-n kívülről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visszatér. ÁH-n kívülről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1E38F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</w:t>
            </w:r>
            <w:r w:rsidR="00996A2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1E38F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</w:t>
            </w:r>
            <w:r w:rsidR="00996A2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Felhalm. célú garancia- és kezességvállalásból megtérülések ÁH-n kívülről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Felhalm. célú visszatérítendő támogatások, kölcsönök visszatér. ÁH-n kívülről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6A3300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2676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51.647.591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2676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60.693.204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92676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60.834.148</w:t>
            </w:r>
          </w:p>
        </w:tc>
      </w:tr>
      <w:tr w:rsidR="00996A2C" w:rsidTr="006A3300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10.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Hitel-, kölcsönfelvétel államháztartáson kívülről  (10.1.+10.3.)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96A2C" w:rsidTr="006A3300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Hosszú lejáratú  hitelek, kölcsönök felvétele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6A3300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Likviditási célú  hitelek, kölcsönök felvétele pénzügyi vállalkozástól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Rövid lejáratú  hitelek, kölcsönök felvétele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7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beváltása,  értékesítése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beváltása,  értékesítése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2676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5.809.385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2676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5.809.385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2676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5.809.385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2676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5.809.385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2676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5.809.385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2676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5.809.385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2676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858.163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2676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858.163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(14.1.+…14.4.)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beváltása,  értékesítése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beváltása,  értékesítése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6A3300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16.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+15.)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2676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5.809.385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2676B" w:rsidP="0092676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5.809.385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92676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6.667.548</w:t>
            </w:r>
          </w:p>
        </w:tc>
      </w:tr>
      <w:tr w:rsidR="00996A2C" w:rsidTr="006A3300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ÉS FINANSZÍROZÁSI BEVÉTELEK ÖSSZESEN: (9+16)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2676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57.456.976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2676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66.502.589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92676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67.501.696</w:t>
            </w:r>
          </w:p>
        </w:tc>
      </w:tr>
    </w:tbl>
    <w:p w:rsidR="0092446D" w:rsidRDefault="0092446D">
      <w:pPr>
        <w:spacing w:after="0" w:line="240" w:lineRule="auto"/>
        <w:ind w:firstLineChars="100" w:firstLine="180"/>
        <w:rPr>
          <w:rFonts w:ascii="Times New Roman" w:eastAsia="Times New Roman" w:hAnsi="Times New Roman" w:cs="Times New Roman"/>
          <w:b/>
          <w:bCs/>
          <w:sz w:val="18"/>
          <w:szCs w:val="18"/>
          <w:lang w:eastAsia="hu-HU"/>
        </w:rPr>
      </w:pPr>
    </w:p>
    <w:p w:rsidR="0092446D" w:rsidRDefault="0092446D">
      <w:pPr>
        <w:spacing w:after="0" w:line="240" w:lineRule="auto"/>
        <w:ind w:firstLineChars="100" w:firstLine="180"/>
        <w:rPr>
          <w:rFonts w:ascii="Times New Roman" w:eastAsia="Times New Roman" w:hAnsi="Times New Roman" w:cs="Times New Roman"/>
          <w:b/>
          <w:bCs/>
          <w:sz w:val="18"/>
          <w:szCs w:val="18"/>
          <w:lang w:eastAsia="hu-HU"/>
        </w:rPr>
        <w:sectPr w:rsidR="0092446D" w:rsidSect="00996A2C">
          <w:footerReference w:type="default" r:id="rId8"/>
          <w:footnotePr>
            <w:pos w:val="beneathText"/>
          </w:footnotePr>
          <w:pgSz w:w="11905" w:h="16837"/>
          <w:pgMar w:top="1134" w:right="1134" w:bottom="1134" w:left="1134" w:header="709" w:footer="1134" w:gutter="0"/>
          <w:cols w:space="708"/>
          <w:docGrid w:linePitch="326"/>
        </w:sectPr>
      </w:pPr>
    </w:p>
    <w:tbl>
      <w:tblPr>
        <w:tblW w:w="910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4864"/>
        <w:gridCol w:w="1220"/>
        <w:gridCol w:w="1167"/>
        <w:gridCol w:w="1302"/>
      </w:tblGrid>
      <w:tr w:rsidR="0092446D" w:rsidTr="0092446D">
        <w:trPr>
          <w:trHeight w:val="240"/>
        </w:trPr>
        <w:tc>
          <w:tcPr>
            <w:tcW w:w="9102" w:type="dxa"/>
            <w:gridSpan w:val="5"/>
            <w:vAlign w:val="center"/>
          </w:tcPr>
          <w:p w:rsidR="0092446D" w:rsidRDefault="0092446D" w:rsidP="0092446D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ascii="Times New Roman CE" w:eastAsia="Times New Roman" w:hAnsi="Times New Roman CE" w:cs="Times New Roman CE"/>
                <w:bCs/>
                <w:lang w:eastAsia="hu-HU"/>
              </w:rPr>
              <w:lastRenderedPageBreak/>
              <w:t>2</w:t>
            </w:r>
            <w:r w:rsidRPr="0092446D">
              <w:rPr>
                <w:rFonts w:ascii="Times New Roman CE" w:eastAsia="Times New Roman" w:hAnsi="Times New Roman CE" w:cs="Times New Roman CE"/>
                <w:bCs/>
                <w:lang w:eastAsia="hu-HU"/>
              </w:rPr>
              <w:t xml:space="preserve">. melléklet a </w:t>
            </w:r>
            <w:r w:rsidR="00185A35">
              <w:rPr>
                <w:rFonts w:ascii="Times New Roman CE" w:eastAsia="Times New Roman" w:hAnsi="Times New Roman CE" w:cs="Times New Roman CE"/>
                <w:bCs/>
                <w:lang w:eastAsia="hu-HU"/>
              </w:rPr>
              <w:t>3</w:t>
            </w:r>
            <w:r w:rsidR="00185A35" w:rsidRPr="0092446D">
              <w:rPr>
                <w:rFonts w:ascii="Times New Roman CE" w:eastAsia="Times New Roman" w:hAnsi="Times New Roman CE" w:cs="Times New Roman CE"/>
                <w:bCs/>
                <w:lang w:eastAsia="hu-HU"/>
              </w:rPr>
              <w:t>/201</w:t>
            </w:r>
            <w:r w:rsidR="00185A35">
              <w:rPr>
                <w:rFonts w:ascii="Times New Roman CE" w:eastAsia="Times New Roman" w:hAnsi="Times New Roman CE" w:cs="Times New Roman CE"/>
                <w:bCs/>
                <w:lang w:eastAsia="hu-HU"/>
              </w:rPr>
              <w:t>9</w:t>
            </w:r>
            <w:r w:rsidR="00185A35" w:rsidRPr="0092446D">
              <w:rPr>
                <w:rFonts w:ascii="Times New Roman CE" w:eastAsia="Times New Roman" w:hAnsi="Times New Roman CE" w:cs="Times New Roman CE"/>
                <w:bCs/>
                <w:lang w:eastAsia="hu-HU"/>
              </w:rPr>
              <w:t>. (</w:t>
            </w:r>
            <w:r w:rsidR="00185A35">
              <w:rPr>
                <w:rFonts w:ascii="Times New Roman CE" w:eastAsia="Times New Roman" w:hAnsi="Times New Roman CE" w:cs="Times New Roman CE"/>
                <w:bCs/>
                <w:lang w:eastAsia="hu-HU"/>
              </w:rPr>
              <w:t>IV. 23.</w:t>
            </w:r>
            <w:r w:rsidR="00185A35" w:rsidRPr="0092446D">
              <w:rPr>
                <w:rFonts w:ascii="Times New Roman CE" w:eastAsia="Times New Roman" w:hAnsi="Times New Roman CE" w:cs="Times New Roman CE"/>
                <w:bCs/>
                <w:lang w:eastAsia="hu-HU"/>
              </w:rPr>
              <w:t xml:space="preserve">) </w:t>
            </w:r>
            <w:r w:rsidRPr="0092446D">
              <w:rPr>
                <w:rFonts w:ascii="Times New Roman CE" w:eastAsia="Times New Roman" w:hAnsi="Times New Roman CE" w:cs="Times New Roman CE"/>
                <w:bCs/>
                <w:lang w:eastAsia="hu-HU"/>
              </w:rPr>
              <w:t>önkormányzati rendelethez</w:t>
            </w:r>
          </w:p>
        </w:tc>
      </w:tr>
      <w:tr w:rsidR="00996A2C" w:rsidTr="00996A2C">
        <w:trPr>
          <w:trHeight w:val="330"/>
        </w:trPr>
        <w:tc>
          <w:tcPr>
            <w:tcW w:w="9102" w:type="dxa"/>
            <w:gridSpan w:val="5"/>
            <w:noWrap/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K I A D Á S O K</w:t>
            </w:r>
          </w:p>
        </w:tc>
      </w:tr>
      <w:tr w:rsidR="00996A2C" w:rsidTr="00996A2C">
        <w:trPr>
          <w:trHeight w:val="330"/>
        </w:trPr>
        <w:tc>
          <w:tcPr>
            <w:tcW w:w="541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96A2C" w:rsidRDefault="00996A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96A2C" w:rsidRDefault="00996A2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96A2C" w:rsidRDefault="00996A2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96A2C" w:rsidRDefault="00996A2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</w:t>
            </w:r>
          </w:p>
        </w:tc>
      </w:tr>
      <w:tr w:rsidR="00996A2C" w:rsidTr="00996A2C">
        <w:trPr>
          <w:trHeight w:val="330"/>
        </w:trPr>
        <w:tc>
          <w:tcPr>
            <w:tcW w:w="5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486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Kiadási jogcím</w:t>
            </w:r>
          </w:p>
        </w:tc>
        <w:tc>
          <w:tcPr>
            <w:tcW w:w="368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996A2C" w:rsidRDefault="001560C9" w:rsidP="00C717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</w:t>
            </w:r>
            <w:r w:rsidR="0057776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8</w:t>
            </w:r>
            <w:r w:rsidR="00996A2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. évi</w:t>
            </w:r>
          </w:p>
        </w:tc>
      </w:tr>
      <w:tr w:rsidR="00996A2C" w:rsidTr="00996A2C">
        <w:trPr>
          <w:trHeight w:val="7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Eredeti előirányzat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Módosított előirányzat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Teljesítés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996A2C" w:rsidTr="00AC75B8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(1.1+…+1.5.)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8631F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47.863.338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8631F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51.783.183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8631F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43.931.886</w:t>
            </w:r>
          </w:p>
        </w:tc>
      </w:tr>
      <w:tr w:rsidR="00996A2C" w:rsidTr="00AC75B8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5777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26.601.598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5777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26.849.825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57776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26.849.825</w:t>
            </w:r>
          </w:p>
        </w:tc>
      </w:tr>
      <w:tr w:rsidR="00996A2C" w:rsidTr="00AC75B8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8631F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3.544.960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8631F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3.611.668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8631F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3.611.668</w:t>
            </w:r>
          </w:p>
        </w:tc>
      </w:tr>
      <w:tr w:rsidR="00996A2C" w:rsidTr="00AC75B8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8631F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13.157.780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8631F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15.155.800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3075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10.92</w:t>
            </w:r>
            <w:r w:rsidR="008631F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2.340</w:t>
            </w:r>
          </w:p>
        </w:tc>
      </w:tr>
      <w:tr w:rsidR="00996A2C" w:rsidTr="00AC75B8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8631F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4.559.000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8631F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6.165.890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8631F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2.468.053</w:t>
            </w:r>
          </w:p>
        </w:tc>
      </w:tr>
      <w:tr w:rsidR="00996A2C" w:rsidTr="00AC75B8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4864" w:type="dxa"/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6A2C" w:rsidRPr="00AB3B33" w:rsidRDefault="008631F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  <w:t>7.784.778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Pr="00AB3B33" w:rsidRDefault="008631F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  <w:t>11.274.084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Pr="00AB3B33" w:rsidRDefault="008631F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  <w:t>11.119.164</w:t>
            </w:r>
          </w:p>
        </w:tc>
      </w:tr>
      <w:tr w:rsidR="00996A2C" w:rsidTr="00AC75B8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1.5-ből: - Elvonások és befizetések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8631F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4.332.267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8631F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4.105.810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8631F7" w:rsidP="00AB3B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4.105.810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belülre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-Visszatérítendő támogatások, kölcsönök nyújtása ÁH-n belülre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AC75B8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ÁH-n belülre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8631F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2.645.511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8631F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2.732.911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96A2C" w:rsidRDefault="008631F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2.732.911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 és kezességvállalásból kifizetés ÁH-n kívülre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Árkiegészítések, ártámogatások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AC75B8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8631F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807.000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8631F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4.435.363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8631F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4.280.443</w:t>
            </w:r>
          </w:p>
        </w:tc>
      </w:tr>
      <w:tr w:rsidR="00996A2C" w:rsidTr="00AC75B8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B8562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998.624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B8562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2.635.086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B8562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2.635.086</w:t>
            </w:r>
          </w:p>
        </w:tc>
      </w:tr>
      <w:tr w:rsidR="00996A2C" w:rsidTr="00AC75B8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B8562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B8562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1.636.462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B8562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1.636.462</w:t>
            </w:r>
          </w:p>
        </w:tc>
      </w:tr>
      <w:tr w:rsidR="00996A2C" w:rsidTr="00AC75B8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AC75B8">
        <w:trPr>
          <w:trHeight w:val="315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B8562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998.624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B8562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998.624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B8562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998.624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435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       - Garancia- és kezességvállalásból kifizetés ÁH-n belülre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48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belülre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ÁH-n belülre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kívülre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Tartalékok (3.1.+3.2.)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Általános tartalék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Céltartalék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AC75B8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(1+2+3)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B8562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56.646.740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B8562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65.692.353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B8562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57.686.136</w:t>
            </w:r>
          </w:p>
        </w:tc>
      </w:tr>
      <w:tr w:rsidR="00996A2C" w:rsidTr="00AC75B8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Hitel-, kölcsöntörlesztés államháztartáson kívülre (5.1. + … + 5.3.)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96A2C" w:rsidTr="00AC75B8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Hosszú lejáratú hitelek, kölcsönök törlesztése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92446D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Likviditási célú hitelek, kölcsönök törlesztése pénzügyi vállalkozásnak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92446D">
        <w:trPr>
          <w:trHeight w:val="240"/>
        </w:trPr>
        <w:tc>
          <w:tcPr>
            <w:tcW w:w="5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Rövid lejáratú hitelek, kölcsönök törlesztése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2446D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értékpapírok kiadásai (6.1. + … + 6.4.)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Forgatási célú belföldi értékpapírok vásárlása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6.2.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Forgatási célú belföldi értékpapírok beváltása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Befektetési célú belföldi értékpapírok vásárlása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Befektetési célú belföldi értékpapírok beváltása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AC75B8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finanszírozás kiadásai (7.1. + … + 7.4.)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96A2C" w:rsidTr="00AC75B8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AC75B8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B8562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810.236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B8562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810.236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B8562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810.236</w:t>
            </w:r>
          </w:p>
        </w:tc>
      </w:tr>
      <w:tr w:rsidR="00996A2C" w:rsidTr="00AC75B8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Központi, irányítószervi támogatás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AC75B8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Pénzügyi lízing kiadásai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AC75B8">
        <w:trPr>
          <w:trHeight w:val="30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Külföldi finanszírozás kiadásai (6.1. + … + 6.4.)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96A2C" w:rsidTr="00996A2C">
        <w:trPr>
          <w:trHeight w:val="259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Forgatási célú külföldi értékpapírok vásárlása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55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Befektetési célú külföldi értékpapírok beváltása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55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Külföldi értékpapírok beváltása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55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Külföldi hitelek, kölcsönök törlesztése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AC75B8">
        <w:trPr>
          <w:trHeight w:val="33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 ÖSSZESEN: (5.+…+8.)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B8562B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810.236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B8562B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810.236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B8562B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810.236</w:t>
            </w:r>
          </w:p>
        </w:tc>
      </w:tr>
      <w:tr w:rsidR="00996A2C" w:rsidTr="00AC75B8">
        <w:trPr>
          <w:trHeight w:val="33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(4+9)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B8562B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57.456.976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B8562B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66.502.589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B8562B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58.4</w:t>
            </w:r>
            <w:r w:rsidR="003075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6.372</w:t>
            </w:r>
          </w:p>
        </w:tc>
      </w:tr>
      <w:tr w:rsidR="00996A2C" w:rsidTr="00996A2C">
        <w:trPr>
          <w:trHeight w:val="315"/>
        </w:trPr>
        <w:tc>
          <w:tcPr>
            <w:tcW w:w="549" w:type="dxa"/>
            <w:noWrap/>
            <w:vAlign w:val="bottom"/>
            <w:hideMark/>
          </w:tcPr>
          <w:p w:rsidR="00996A2C" w:rsidRDefault="00996A2C">
            <w:pPr>
              <w:spacing w:after="0"/>
              <w:rPr>
                <w:rFonts w:cs="Times New Roman"/>
              </w:rPr>
            </w:pPr>
          </w:p>
        </w:tc>
        <w:tc>
          <w:tcPr>
            <w:tcW w:w="4864" w:type="dxa"/>
            <w:noWrap/>
            <w:vAlign w:val="bottom"/>
            <w:hideMark/>
          </w:tcPr>
          <w:p w:rsidR="00996A2C" w:rsidRDefault="00996A2C">
            <w:pPr>
              <w:spacing w:after="0"/>
              <w:rPr>
                <w:rFonts w:cs="Times New Roman"/>
              </w:rPr>
            </w:pPr>
          </w:p>
        </w:tc>
        <w:tc>
          <w:tcPr>
            <w:tcW w:w="1220" w:type="dxa"/>
            <w:noWrap/>
            <w:vAlign w:val="center"/>
            <w:hideMark/>
          </w:tcPr>
          <w:p w:rsidR="00996A2C" w:rsidRDefault="00996A2C">
            <w:pPr>
              <w:spacing w:after="0"/>
              <w:rPr>
                <w:rFonts w:cs="Times New Roman"/>
              </w:rPr>
            </w:pPr>
          </w:p>
        </w:tc>
        <w:tc>
          <w:tcPr>
            <w:tcW w:w="1167" w:type="dxa"/>
            <w:noWrap/>
            <w:vAlign w:val="center"/>
            <w:hideMark/>
          </w:tcPr>
          <w:p w:rsidR="00996A2C" w:rsidRDefault="00996A2C">
            <w:pPr>
              <w:spacing w:after="0"/>
              <w:rPr>
                <w:rFonts w:cs="Times New Roman"/>
              </w:rPr>
            </w:pPr>
          </w:p>
        </w:tc>
        <w:tc>
          <w:tcPr>
            <w:tcW w:w="1302" w:type="dxa"/>
            <w:noWrap/>
            <w:vAlign w:val="center"/>
            <w:hideMark/>
          </w:tcPr>
          <w:p w:rsidR="00996A2C" w:rsidRDefault="00996A2C">
            <w:pPr>
              <w:spacing w:after="0"/>
              <w:rPr>
                <w:rFonts w:cs="Times New Roman"/>
              </w:rPr>
            </w:pPr>
          </w:p>
        </w:tc>
      </w:tr>
    </w:tbl>
    <w:p w:rsidR="0092446D" w:rsidRDefault="0092446D" w:rsidP="00996A2C">
      <w:pPr>
        <w:sectPr w:rsidR="0092446D" w:rsidSect="00996A2C">
          <w:footnotePr>
            <w:pos w:val="beneathText"/>
          </w:footnotePr>
          <w:pgSz w:w="11905" w:h="16837"/>
          <w:pgMar w:top="1134" w:right="1134" w:bottom="1134" w:left="1134" w:header="709" w:footer="1134" w:gutter="0"/>
          <w:cols w:space="708"/>
          <w:docGrid w:linePitch="326"/>
        </w:sectPr>
      </w:pPr>
    </w:p>
    <w:p w:rsidR="00996A2C" w:rsidRDefault="0092446D" w:rsidP="0092446D">
      <w:pPr>
        <w:jc w:val="right"/>
      </w:pPr>
      <w:r>
        <w:rPr>
          <w:rFonts w:ascii="Times New Roman CE" w:eastAsia="Times New Roman" w:hAnsi="Times New Roman CE" w:cs="Times New Roman CE"/>
          <w:bCs/>
          <w:lang w:eastAsia="hu-HU"/>
        </w:rPr>
        <w:lastRenderedPageBreak/>
        <w:t>3</w:t>
      </w:r>
      <w:r w:rsidRPr="0092446D">
        <w:rPr>
          <w:rFonts w:ascii="Times New Roman CE" w:eastAsia="Times New Roman" w:hAnsi="Times New Roman CE" w:cs="Times New Roman CE"/>
          <w:bCs/>
          <w:lang w:eastAsia="hu-HU"/>
        </w:rPr>
        <w:t xml:space="preserve">. melléklet a </w:t>
      </w:r>
      <w:r w:rsidR="00185A35">
        <w:rPr>
          <w:rFonts w:ascii="Times New Roman CE" w:eastAsia="Times New Roman" w:hAnsi="Times New Roman CE" w:cs="Times New Roman CE"/>
          <w:bCs/>
          <w:lang w:eastAsia="hu-HU"/>
        </w:rPr>
        <w:t>3</w:t>
      </w:r>
      <w:r w:rsidR="00185A35" w:rsidRPr="0092446D">
        <w:rPr>
          <w:rFonts w:ascii="Times New Roman CE" w:eastAsia="Times New Roman" w:hAnsi="Times New Roman CE" w:cs="Times New Roman CE"/>
          <w:bCs/>
          <w:lang w:eastAsia="hu-HU"/>
        </w:rPr>
        <w:t>/201</w:t>
      </w:r>
      <w:r w:rsidR="00185A35">
        <w:rPr>
          <w:rFonts w:ascii="Times New Roman CE" w:eastAsia="Times New Roman" w:hAnsi="Times New Roman CE" w:cs="Times New Roman CE"/>
          <w:bCs/>
          <w:lang w:eastAsia="hu-HU"/>
        </w:rPr>
        <w:t>9</w:t>
      </w:r>
      <w:r w:rsidR="00185A35" w:rsidRPr="0092446D">
        <w:rPr>
          <w:rFonts w:ascii="Times New Roman CE" w:eastAsia="Times New Roman" w:hAnsi="Times New Roman CE" w:cs="Times New Roman CE"/>
          <w:bCs/>
          <w:lang w:eastAsia="hu-HU"/>
        </w:rPr>
        <w:t>. (</w:t>
      </w:r>
      <w:r w:rsidR="00185A35">
        <w:rPr>
          <w:rFonts w:ascii="Times New Roman CE" w:eastAsia="Times New Roman" w:hAnsi="Times New Roman CE" w:cs="Times New Roman CE"/>
          <w:bCs/>
          <w:lang w:eastAsia="hu-HU"/>
        </w:rPr>
        <w:t>IV. 23.</w:t>
      </w:r>
      <w:r w:rsidR="00185A35" w:rsidRPr="0092446D">
        <w:rPr>
          <w:rFonts w:ascii="Times New Roman CE" w:eastAsia="Times New Roman" w:hAnsi="Times New Roman CE" w:cs="Times New Roman CE"/>
          <w:bCs/>
          <w:lang w:eastAsia="hu-HU"/>
        </w:rPr>
        <w:t xml:space="preserve">) </w:t>
      </w:r>
      <w:r w:rsidRPr="0092446D">
        <w:rPr>
          <w:rFonts w:ascii="Times New Roman CE" w:eastAsia="Times New Roman" w:hAnsi="Times New Roman CE" w:cs="Times New Roman CE"/>
          <w:bCs/>
          <w:lang w:eastAsia="hu-HU"/>
        </w:rPr>
        <w:t>önkormányzati rendelethez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4"/>
        <w:gridCol w:w="5825"/>
        <w:gridCol w:w="2458"/>
      </w:tblGrid>
      <w:tr w:rsidR="0092446D" w:rsidTr="0092446D">
        <w:trPr>
          <w:trHeight w:val="638"/>
        </w:trPr>
        <w:tc>
          <w:tcPr>
            <w:tcW w:w="90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PÉNZESZKÖZÖK VÁLTOZÁSÁNAK LEVEZETÉSE</w:t>
            </w:r>
          </w:p>
        </w:tc>
      </w:tr>
      <w:tr w:rsidR="0092446D" w:rsidTr="0092446D">
        <w:trPr>
          <w:trHeight w:val="254"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25" w:type="dxa"/>
            <w:tcBorders>
              <w:top w:val="nil"/>
              <w:left w:val="nil"/>
              <w:bottom w:val="nil"/>
              <w:right w:val="nil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</w:tr>
      <w:tr w:rsidR="0092446D" w:rsidTr="0092446D">
        <w:trPr>
          <w:trHeight w:val="823"/>
        </w:trPr>
        <w:tc>
          <w:tcPr>
            <w:tcW w:w="7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Sor-szám</w:t>
            </w:r>
          </w:p>
        </w:tc>
        <w:tc>
          <w:tcPr>
            <w:tcW w:w="58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Megnevezés</w:t>
            </w:r>
          </w:p>
        </w:tc>
        <w:tc>
          <w:tcPr>
            <w:tcW w:w="245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2446D" w:rsidRDefault="00CB154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Összeg </w:t>
            </w:r>
            <w:r w:rsidR="0092446D">
              <w:rPr>
                <w:rFonts w:ascii="Times New Roman" w:hAnsi="Times New Roman" w:cs="Times New Roman"/>
                <w:b/>
                <w:bCs/>
                <w:color w:val="000000"/>
              </w:rPr>
              <w:t>(Ft )</w:t>
            </w:r>
          </w:p>
        </w:tc>
      </w:tr>
      <w:tr w:rsidR="0092446D" w:rsidTr="0092446D">
        <w:trPr>
          <w:trHeight w:val="540"/>
        </w:trPr>
        <w:tc>
          <w:tcPr>
            <w:tcW w:w="734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58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Pénzkészlet 201</w:t>
            </w:r>
            <w:r w:rsidR="00BE1C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január 1-jén</w:t>
            </w:r>
          </w:p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ebből:</w:t>
            </w:r>
          </w:p>
        </w:tc>
        <w:tc>
          <w:tcPr>
            <w:tcW w:w="2458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BE1C7C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5.809.385</w:t>
            </w:r>
          </w:p>
        </w:tc>
      </w:tr>
      <w:tr w:rsidR="0092446D" w:rsidTr="0092446D">
        <w:trPr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</w:t>
            </w: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Bankszámlák egyenlege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79070C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5.809.385</w:t>
            </w:r>
          </w:p>
        </w:tc>
      </w:tr>
      <w:tr w:rsidR="0092446D" w:rsidTr="0092446D">
        <w:trPr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</w:t>
            </w: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Pénztárak és betétkönyvek egyenlege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BE1C7C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92446D" w:rsidTr="0092446D">
        <w:trPr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Bevételek   ( + )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79070C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67.501.696</w:t>
            </w:r>
          </w:p>
        </w:tc>
      </w:tr>
      <w:tr w:rsidR="0092446D" w:rsidTr="0092446D">
        <w:trPr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Kiadások    ( - )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92446D" w:rsidRDefault="0079070C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58.4</w:t>
            </w:r>
            <w:r w:rsidR="003075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6.372</w:t>
            </w:r>
          </w:p>
        </w:tc>
      </w:tr>
      <w:tr w:rsidR="0092446D" w:rsidTr="0092446D">
        <w:trPr>
          <w:trHeight w:val="482"/>
        </w:trPr>
        <w:tc>
          <w:tcPr>
            <w:tcW w:w="7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58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Záró pénzkészlet 201</w:t>
            </w:r>
            <w:r w:rsidR="00C94E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december 31-én</w:t>
            </w:r>
          </w:p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ebből:</w:t>
            </w:r>
          </w:p>
        </w:tc>
        <w:tc>
          <w:tcPr>
            <w:tcW w:w="245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79070C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9.0</w:t>
            </w:r>
            <w:r w:rsidR="0030754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5.324</w:t>
            </w:r>
          </w:p>
        </w:tc>
      </w:tr>
      <w:tr w:rsidR="0092446D" w:rsidTr="0092446D">
        <w:trPr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</w:t>
            </w: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Bankszámlák egyenlege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307543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  <w:r w:rsidR="007907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</w:t>
            </w:r>
            <w:r w:rsidR="007907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8.219</w:t>
            </w:r>
          </w:p>
        </w:tc>
      </w:tr>
      <w:tr w:rsidR="0092446D" w:rsidTr="0092446D">
        <w:trPr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</w:t>
            </w: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Pénztárak és betétkönyvek egyenlege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2446D" w:rsidRDefault="0079070C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57.105</w:t>
            </w:r>
          </w:p>
        </w:tc>
      </w:tr>
    </w:tbl>
    <w:p w:rsidR="0092446D" w:rsidRDefault="0092446D" w:rsidP="0092446D"/>
    <w:p w:rsidR="0092446D" w:rsidRDefault="0092446D" w:rsidP="00996A2C">
      <w:pPr>
        <w:sectPr w:rsidR="0092446D" w:rsidSect="00996A2C">
          <w:footnotePr>
            <w:pos w:val="beneathText"/>
          </w:footnotePr>
          <w:pgSz w:w="11905" w:h="16837"/>
          <w:pgMar w:top="1134" w:right="1134" w:bottom="1134" w:left="1134" w:header="709" w:footer="1134" w:gutter="0"/>
          <w:cols w:space="708"/>
          <w:docGrid w:linePitch="326"/>
        </w:sectPr>
      </w:pPr>
    </w:p>
    <w:p w:rsidR="0092446D" w:rsidRDefault="0092446D" w:rsidP="0092446D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 CE" w:eastAsia="Times New Roman" w:hAnsi="Times New Roman CE" w:cs="Times New Roman CE"/>
          <w:bCs/>
          <w:lang w:eastAsia="hu-HU"/>
        </w:rPr>
        <w:lastRenderedPageBreak/>
        <w:t>4</w:t>
      </w:r>
      <w:r w:rsidRPr="0092446D">
        <w:rPr>
          <w:rFonts w:ascii="Times New Roman CE" w:eastAsia="Times New Roman" w:hAnsi="Times New Roman CE" w:cs="Times New Roman CE"/>
          <w:bCs/>
          <w:lang w:eastAsia="hu-HU"/>
        </w:rPr>
        <w:t xml:space="preserve">. melléklet a </w:t>
      </w:r>
      <w:r w:rsidR="00185A35">
        <w:rPr>
          <w:rFonts w:ascii="Times New Roman CE" w:eastAsia="Times New Roman" w:hAnsi="Times New Roman CE" w:cs="Times New Roman CE"/>
          <w:bCs/>
          <w:lang w:eastAsia="hu-HU"/>
        </w:rPr>
        <w:t>3</w:t>
      </w:r>
      <w:r w:rsidR="00185A35" w:rsidRPr="0092446D">
        <w:rPr>
          <w:rFonts w:ascii="Times New Roman CE" w:eastAsia="Times New Roman" w:hAnsi="Times New Roman CE" w:cs="Times New Roman CE"/>
          <w:bCs/>
          <w:lang w:eastAsia="hu-HU"/>
        </w:rPr>
        <w:t>/201</w:t>
      </w:r>
      <w:r w:rsidR="00185A35">
        <w:rPr>
          <w:rFonts w:ascii="Times New Roman CE" w:eastAsia="Times New Roman" w:hAnsi="Times New Roman CE" w:cs="Times New Roman CE"/>
          <w:bCs/>
          <w:lang w:eastAsia="hu-HU"/>
        </w:rPr>
        <w:t>9</w:t>
      </w:r>
      <w:r w:rsidR="00185A35" w:rsidRPr="0092446D">
        <w:rPr>
          <w:rFonts w:ascii="Times New Roman CE" w:eastAsia="Times New Roman" w:hAnsi="Times New Roman CE" w:cs="Times New Roman CE"/>
          <w:bCs/>
          <w:lang w:eastAsia="hu-HU"/>
        </w:rPr>
        <w:t>. (</w:t>
      </w:r>
      <w:r w:rsidR="00185A35">
        <w:rPr>
          <w:rFonts w:ascii="Times New Roman CE" w:eastAsia="Times New Roman" w:hAnsi="Times New Roman CE" w:cs="Times New Roman CE"/>
          <w:bCs/>
          <w:lang w:eastAsia="hu-HU"/>
        </w:rPr>
        <w:t>IV. 23.</w:t>
      </w:r>
      <w:r w:rsidR="00185A35" w:rsidRPr="0092446D">
        <w:rPr>
          <w:rFonts w:ascii="Times New Roman CE" w:eastAsia="Times New Roman" w:hAnsi="Times New Roman CE" w:cs="Times New Roman CE"/>
          <w:bCs/>
          <w:lang w:eastAsia="hu-HU"/>
        </w:rPr>
        <w:t xml:space="preserve">) </w:t>
      </w:r>
      <w:r w:rsidRPr="0092446D">
        <w:rPr>
          <w:rFonts w:ascii="Times New Roman CE" w:eastAsia="Times New Roman" w:hAnsi="Times New Roman CE" w:cs="Times New Roman CE"/>
          <w:bCs/>
          <w:lang w:eastAsia="hu-HU"/>
        </w:rPr>
        <w:t>önkormányzati rendelethez</w:t>
      </w:r>
    </w:p>
    <w:p w:rsidR="0092446D" w:rsidRPr="007907A8" w:rsidRDefault="0092446D" w:rsidP="0092446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Az önkormányzat 201</w:t>
      </w:r>
      <w:r w:rsidR="000242B1">
        <w:rPr>
          <w:rFonts w:ascii="Times New Roman" w:hAnsi="Times New Roman" w:cs="Times New Roman"/>
          <w:b/>
        </w:rPr>
        <w:t>8</w:t>
      </w:r>
      <w:r w:rsidRPr="007907A8">
        <w:rPr>
          <w:rFonts w:ascii="Times New Roman" w:hAnsi="Times New Roman" w:cs="Times New Roman"/>
          <w:b/>
        </w:rPr>
        <w:t>. évi eredmény</w:t>
      </w:r>
      <w:r>
        <w:rPr>
          <w:rFonts w:ascii="Times New Roman" w:hAnsi="Times New Roman" w:cs="Times New Roman"/>
          <w:b/>
        </w:rPr>
        <w:t xml:space="preserve"> </w:t>
      </w:r>
      <w:r w:rsidRPr="007907A8">
        <w:rPr>
          <w:rFonts w:ascii="Times New Roman" w:hAnsi="Times New Roman" w:cs="Times New Roman"/>
          <w:b/>
        </w:rPr>
        <w:t>kimutatása</w:t>
      </w:r>
    </w:p>
    <w:p w:rsidR="0092446D" w:rsidRPr="006B2DE8" w:rsidRDefault="0092446D" w:rsidP="0092446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7907A8">
        <w:rPr>
          <w:rFonts w:ascii="Times New Roman" w:hAnsi="Times New Roman" w:cs="Times New Roman"/>
        </w:rPr>
        <w:t>Ft-ban)</w:t>
      </w:r>
    </w:p>
    <w:tbl>
      <w:tblPr>
        <w:tblW w:w="8876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47"/>
        <w:gridCol w:w="1276"/>
        <w:gridCol w:w="1353"/>
      </w:tblGrid>
      <w:tr w:rsidR="0092446D" w:rsidTr="003C01A9">
        <w:trPr>
          <w:trHeight w:val="506"/>
        </w:trPr>
        <w:tc>
          <w:tcPr>
            <w:tcW w:w="62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46D" w:rsidRPr="007907A8" w:rsidRDefault="0092446D" w:rsidP="009244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07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MEGNEVEZÉS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46D" w:rsidRPr="007907A8" w:rsidRDefault="0092446D" w:rsidP="009244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07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Előző év</w:t>
            </w:r>
          </w:p>
        </w:tc>
        <w:tc>
          <w:tcPr>
            <w:tcW w:w="13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2446D" w:rsidRPr="007907A8" w:rsidRDefault="0092446D" w:rsidP="0092446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07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Tárgyév</w:t>
            </w:r>
          </w:p>
        </w:tc>
      </w:tr>
      <w:tr w:rsidR="0092446D" w:rsidTr="003C01A9">
        <w:trPr>
          <w:trHeight w:val="506"/>
        </w:trPr>
        <w:tc>
          <w:tcPr>
            <w:tcW w:w="62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46D" w:rsidRPr="007907A8" w:rsidRDefault="0092446D" w:rsidP="009244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Közhatalmi eredményszemléletű bevételek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446D" w:rsidRPr="007907A8" w:rsidRDefault="00FA0D4B" w:rsidP="00FA0D4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5.264.726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2446D" w:rsidRPr="007907A8" w:rsidRDefault="00FA0D4B" w:rsidP="00FA0D4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4.839.998</w:t>
            </w:r>
          </w:p>
        </w:tc>
      </w:tr>
      <w:tr w:rsidR="0092446D" w:rsidTr="003C01A9">
        <w:trPr>
          <w:trHeight w:val="506"/>
        </w:trPr>
        <w:tc>
          <w:tcPr>
            <w:tcW w:w="62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6D" w:rsidRPr="008411C2" w:rsidRDefault="0092446D" w:rsidP="0092446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411C2">
              <w:rPr>
                <w:rFonts w:ascii="Times New Roman" w:eastAsia="Times New Roman" w:hAnsi="Times New Roman" w:cs="Times New Roman"/>
                <w:color w:val="000000"/>
              </w:rPr>
              <w:t>Eszközök és szolgáltatások értékesítése nettó eredményszemléletű bevételei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446D" w:rsidRPr="008411C2" w:rsidRDefault="0092446D" w:rsidP="0092446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92446D" w:rsidRPr="008411C2" w:rsidRDefault="0092446D" w:rsidP="0092446D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2446D" w:rsidRPr="008411C2" w:rsidTr="003C01A9">
        <w:trPr>
          <w:trHeight w:val="506"/>
        </w:trPr>
        <w:tc>
          <w:tcPr>
            <w:tcW w:w="62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6D" w:rsidRPr="008411C2" w:rsidRDefault="0092446D" w:rsidP="0092446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Tevékenység egyéb nettó eredményszemléletű bevételei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446D" w:rsidRPr="008411C2" w:rsidRDefault="0092446D" w:rsidP="003C01A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92446D" w:rsidRPr="008411C2" w:rsidRDefault="0092446D" w:rsidP="003C01A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2446D" w:rsidRPr="008411C2" w:rsidTr="003C01A9">
        <w:trPr>
          <w:trHeight w:val="506"/>
        </w:trPr>
        <w:tc>
          <w:tcPr>
            <w:tcW w:w="62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6D" w:rsidRPr="008411C2" w:rsidRDefault="0092446D" w:rsidP="0092446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Tevékenység nettó eredményszemléletű bevételei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2446D" w:rsidRPr="008411C2" w:rsidRDefault="00FA0D4B" w:rsidP="003C01A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5.264.726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92446D" w:rsidRPr="008C6881" w:rsidRDefault="00FA0D4B" w:rsidP="003C01A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4.839.998</w:t>
            </w:r>
          </w:p>
        </w:tc>
      </w:tr>
      <w:tr w:rsidR="0092446D" w:rsidRPr="008411C2" w:rsidTr="003C01A9">
        <w:trPr>
          <w:trHeight w:val="506"/>
        </w:trPr>
        <w:tc>
          <w:tcPr>
            <w:tcW w:w="62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6D" w:rsidRPr="008411C2" w:rsidRDefault="0092446D" w:rsidP="0092446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Saját termelésű készletek állományváltozása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446D" w:rsidRPr="008411C2" w:rsidRDefault="0092446D" w:rsidP="003C01A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92446D" w:rsidRPr="008411C2" w:rsidRDefault="0092446D" w:rsidP="003C01A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2446D" w:rsidRPr="008411C2" w:rsidTr="003C01A9">
        <w:trPr>
          <w:trHeight w:val="506"/>
        </w:trPr>
        <w:tc>
          <w:tcPr>
            <w:tcW w:w="62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6D" w:rsidRPr="008411C2" w:rsidRDefault="0092446D" w:rsidP="0092446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Saját előállítású eszközök aktivált értéke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446D" w:rsidRPr="008411C2" w:rsidRDefault="0092446D" w:rsidP="003C01A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92446D" w:rsidRPr="008411C2" w:rsidRDefault="0092446D" w:rsidP="003C01A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2446D" w:rsidRPr="008411C2" w:rsidTr="003C01A9">
        <w:trPr>
          <w:trHeight w:val="506"/>
        </w:trPr>
        <w:tc>
          <w:tcPr>
            <w:tcW w:w="62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6D" w:rsidRPr="008411C2" w:rsidRDefault="0092446D" w:rsidP="0092446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Aktivált saját teljesítmények értéke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2446D" w:rsidRPr="008411C2" w:rsidRDefault="0092446D" w:rsidP="003C01A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92446D" w:rsidRPr="008411C2" w:rsidRDefault="0092446D" w:rsidP="003C01A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2446D" w:rsidRPr="008411C2" w:rsidTr="003C01A9">
        <w:trPr>
          <w:trHeight w:val="506"/>
        </w:trPr>
        <w:tc>
          <w:tcPr>
            <w:tcW w:w="62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6D" w:rsidRPr="008411C2" w:rsidRDefault="0092446D" w:rsidP="0092446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Központi működési célú támogatások eredményszemléletű bevételei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446D" w:rsidRPr="008411C2" w:rsidRDefault="00FA0D4B" w:rsidP="003C01A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27.362.311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92446D" w:rsidRPr="008411C2" w:rsidRDefault="00FA0D4B" w:rsidP="003C01A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25.284.007</w:t>
            </w:r>
          </w:p>
        </w:tc>
      </w:tr>
      <w:tr w:rsidR="0092446D" w:rsidRPr="008411C2" w:rsidTr="003C01A9">
        <w:trPr>
          <w:trHeight w:val="506"/>
        </w:trPr>
        <w:tc>
          <w:tcPr>
            <w:tcW w:w="62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6D" w:rsidRPr="008411C2" w:rsidRDefault="0092446D" w:rsidP="0092446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Egyéb működési célú támogatások eredményszemléletű bevételei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446D" w:rsidRPr="008411C2" w:rsidRDefault="00FA0D4B" w:rsidP="003C01A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23.655.262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92446D" w:rsidRPr="008411C2" w:rsidRDefault="00FA0D4B" w:rsidP="003C01A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28.965.782</w:t>
            </w:r>
          </w:p>
        </w:tc>
      </w:tr>
      <w:tr w:rsidR="0092446D" w:rsidRPr="008411C2" w:rsidTr="003C01A9">
        <w:trPr>
          <w:trHeight w:val="506"/>
        </w:trPr>
        <w:tc>
          <w:tcPr>
            <w:tcW w:w="62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6D" w:rsidRPr="008411C2" w:rsidRDefault="0092446D" w:rsidP="0092446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Különféle egyéb eredményszemléletű bevételek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446D" w:rsidRPr="008411C2" w:rsidRDefault="00FA0D4B" w:rsidP="003C01A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3.764.697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92446D" w:rsidRPr="008411C2" w:rsidRDefault="00FA0D4B" w:rsidP="003C01A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969.902</w:t>
            </w:r>
          </w:p>
        </w:tc>
      </w:tr>
      <w:tr w:rsidR="0092446D" w:rsidRPr="008411C2" w:rsidTr="003C01A9">
        <w:trPr>
          <w:trHeight w:val="506"/>
        </w:trPr>
        <w:tc>
          <w:tcPr>
            <w:tcW w:w="62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6D" w:rsidRPr="002313BC" w:rsidRDefault="0092446D" w:rsidP="0092446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Egyéb eredményszemléletű bevételek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446D" w:rsidRPr="008411C2" w:rsidRDefault="00FA0D4B" w:rsidP="003C01A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54.782.270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92446D" w:rsidRPr="00F62503" w:rsidRDefault="00FA0D4B" w:rsidP="003C01A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55.219.691</w:t>
            </w:r>
          </w:p>
        </w:tc>
      </w:tr>
      <w:tr w:rsidR="0092446D" w:rsidRPr="008411C2" w:rsidTr="003C01A9">
        <w:trPr>
          <w:trHeight w:val="506"/>
        </w:trPr>
        <w:tc>
          <w:tcPr>
            <w:tcW w:w="62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6D" w:rsidRPr="008411C2" w:rsidRDefault="0092446D" w:rsidP="0092446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Anyagköltség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446D" w:rsidRPr="008411C2" w:rsidRDefault="00FA0D4B" w:rsidP="003C01A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2.620.202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92446D" w:rsidRPr="008411C2" w:rsidRDefault="00FA0D4B" w:rsidP="003C01A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3.167.309</w:t>
            </w:r>
          </w:p>
        </w:tc>
      </w:tr>
      <w:tr w:rsidR="0092446D" w:rsidRPr="008411C2" w:rsidTr="003C01A9">
        <w:trPr>
          <w:trHeight w:val="506"/>
        </w:trPr>
        <w:tc>
          <w:tcPr>
            <w:tcW w:w="62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6D" w:rsidRPr="008411C2" w:rsidRDefault="0092446D" w:rsidP="0092446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Igénybevett szolgáltatások értéke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446D" w:rsidRPr="008411C2" w:rsidRDefault="00FA0D4B" w:rsidP="003C01A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5.408.075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92446D" w:rsidRPr="008411C2" w:rsidRDefault="00FA0D4B" w:rsidP="003C01A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5.475.476</w:t>
            </w:r>
          </w:p>
        </w:tc>
      </w:tr>
      <w:tr w:rsidR="0092446D" w:rsidRPr="008411C2" w:rsidTr="003C01A9">
        <w:trPr>
          <w:trHeight w:val="506"/>
        </w:trPr>
        <w:tc>
          <w:tcPr>
            <w:tcW w:w="62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6D" w:rsidRPr="008411C2" w:rsidRDefault="0092446D" w:rsidP="0092446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Eladott áruk beszerzési értéke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446D" w:rsidRPr="008411C2" w:rsidRDefault="0092446D" w:rsidP="003C01A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92446D" w:rsidRPr="008411C2" w:rsidRDefault="0092446D" w:rsidP="003C01A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2446D" w:rsidRPr="008411C2" w:rsidTr="003C01A9">
        <w:trPr>
          <w:trHeight w:val="506"/>
        </w:trPr>
        <w:tc>
          <w:tcPr>
            <w:tcW w:w="62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6D" w:rsidRPr="008411C2" w:rsidRDefault="0092446D" w:rsidP="0092446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Eladott (közvetített) szolgáltatások értéke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446D" w:rsidRPr="008411C2" w:rsidRDefault="0092446D" w:rsidP="003C01A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92446D" w:rsidRPr="008411C2" w:rsidRDefault="0092446D" w:rsidP="003C01A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2446D" w:rsidRPr="00F62503" w:rsidTr="003C01A9">
        <w:trPr>
          <w:trHeight w:val="506"/>
        </w:trPr>
        <w:tc>
          <w:tcPr>
            <w:tcW w:w="62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6D" w:rsidRPr="008411C2" w:rsidRDefault="0092446D" w:rsidP="0092446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Anyagjellegű ráfordítások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2446D" w:rsidRPr="008411C2" w:rsidRDefault="00FA0D4B" w:rsidP="003C01A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8.028.277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92446D" w:rsidRPr="00F62503" w:rsidRDefault="00FA0D4B" w:rsidP="003C01A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8.642.785</w:t>
            </w:r>
          </w:p>
        </w:tc>
      </w:tr>
      <w:tr w:rsidR="0092446D" w:rsidRPr="008411C2" w:rsidTr="003C01A9">
        <w:trPr>
          <w:trHeight w:val="506"/>
        </w:trPr>
        <w:tc>
          <w:tcPr>
            <w:tcW w:w="62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6D" w:rsidRPr="008411C2" w:rsidRDefault="0092446D" w:rsidP="0092446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Bérköltség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2446D" w:rsidRPr="008411C2" w:rsidRDefault="00FA0D4B" w:rsidP="003C01A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20.777.835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92446D" w:rsidRPr="008411C2" w:rsidRDefault="00FA0D4B" w:rsidP="003C01A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20.408.495</w:t>
            </w:r>
          </w:p>
        </w:tc>
      </w:tr>
      <w:tr w:rsidR="0092446D" w:rsidRPr="008411C2" w:rsidTr="003C01A9">
        <w:trPr>
          <w:trHeight w:val="506"/>
        </w:trPr>
        <w:tc>
          <w:tcPr>
            <w:tcW w:w="62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6D" w:rsidRPr="008411C2" w:rsidRDefault="0092446D" w:rsidP="0092446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Személyi jellegű egyéb kifizetések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2446D" w:rsidRPr="008411C2" w:rsidRDefault="00FA0D4B" w:rsidP="003C01A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5.663.807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92446D" w:rsidRPr="008411C2" w:rsidRDefault="00FA0D4B" w:rsidP="003C01A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6.240.620</w:t>
            </w:r>
          </w:p>
        </w:tc>
      </w:tr>
      <w:tr w:rsidR="0092446D" w:rsidRPr="008411C2" w:rsidTr="003C01A9">
        <w:trPr>
          <w:trHeight w:val="506"/>
        </w:trPr>
        <w:tc>
          <w:tcPr>
            <w:tcW w:w="62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6D" w:rsidRPr="002313BC" w:rsidRDefault="0092446D" w:rsidP="0092446D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313BC">
              <w:rPr>
                <w:rFonts w:ascii="Times New Roman" w:eastAsia="Times New Roman" w:hAnsi="Times New Roman" w:cs="Times New Roman"/>
                <w:bCs/>
                <w:color w:val="000000"/>
              </w:rPr>
              <w:t>Bérjárulékok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2446D" w:rsidRPr="008411C2" w:rsidRDefault="00FA0D4B" w:rsidP="003C01A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4.118.870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92446D" w:rsidRPr="008411C2" w:rsidRDefault="00FA0D4B" w:rsidP="003C01A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3.611.668</w:t>
            </w:r>
          </w:p>
        </w:tc>
      </w:tr>
      <w:tr w:rsidR="0092446D" w:rsidRPr="008411C2" w:rsidTr="003C01A9">
        <w:trPr>
          <w:trHeight w:val="506"/>
        </w:trPr>
        <w:tc>
          <w:tcPr>
            <w:tcW w:w="62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6D" w:rsidRPr="008411C2" w:rsidRDefault="0092446D" w:rsidP="0092446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Személyi jellegű ráfordítások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2446D" w:rsidRPr="008411C2" w:rsidRDefault="00FA0D4B" w:rsidP="003C01A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30.560.512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92446D" w:rsidRPr="00220994" w:rsidRDefault="00FA0D4B" w:rsidP="003C01A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30.260.783</w:t>
            </w:r>
          </w:p>
        </w:tc>
      </w:tr>
      <w:tr w:rsidR="0092446D" w:rsidRPr="008411C2" w:rsidTr="003C01A9">
        <w:trPr>
          <w:trHeight w:val="506"/>
        </w:trPr>
        <w:tc>
          <w:tcPr>
            <w:tcW w:w="62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6D" w:rsidRPr="008411C2" w:rsidRDefault="0092446D" w:rsidP="0092446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Értékcsökkenési leírás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2446D" w:rsidRPr="008411C2" w:rsidRDefault="003C01A9" w:rsidP="003C01A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</w:t>
            </w:r>
            <w:r w:rsidR="00FA0D4B">
              <w:rPr>
                <w:rFonts w:ascii="Times New Roman" w:eastAsia="Times New Roman" w:hAnsi="Times New Roman" w:cs="Times New Roman"/>
                <w:color w:val="000000"/>
              </w:rPr>
              <w:t>.676.102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92446D" w:rsidRPr="00220994" w:rsidRDefault="00FA0D4B" w:rsidP="003C01A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34.979.066</w:t>
            </w:r>
          </w:p>
        </w:tc>
      </w:tr>
      <w:tr w:rsidR="0092446D" w:rsidRPr="008411C2" w:rsidTr="003C01A9">
        <w:trPr>
          <w:trHeight w:val="506"/>
        </w:trPr>
        <w:tc>
          <w:tcPr>
            <w:tcW w:w="62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6D" w:rsidRPr="002313BC" w:rsidRDefault="0092446D" w:rsidP="0092446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313BC">
              <w:rPr>
                <w:rFonts w:ascii="Times New Roman" w:eastAsia="Times New Roman" w:hAnsi="Times New Roman" w:cs="Times New Roman"/>
                <w:b/>
                <w:color w:val="000000"/>
              </w:rPr>
              <w:t>Egyéb ráfordítások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2446D" w:rsidRPr="008411C2" w:rsidRDefault="00FA0D4B" w:rsidP="003C01A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18.238.428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92446D" w:rsidRPr="00220994" w:rsidRDefault="00FA0D4B" w:rsidP="003C01A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16.244.912</w:t>
            </w:r>
          </w:p>
        </w:tc>
      </w:tr>
      <w:tr w:rsidR="0092446D" w:rsidRPr="008411C2" w:rsidTr="003C01A9">
        <w:trPr>
          <w:trHeight w:val="506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446D" w:rsidRPr="002313BC" w:rsidRDefault="0092446D" w:rsidP="0092446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TEVÉKENYSÉGEK EREDMÉNYE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noWrap/>
            <w:vAlign w:val="center"/>
          </w:tcPr>
          <w:p w:rsidR="0092446D" w:rsidRPr="008411C2" w:rsidRDefault="003C01A9" w:rsidP="003C01A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  <w:r w:rsidR="00FA0D4B">
              <w:rPr>
                <w:rFonts w:ascii="Times New Roman" w:eastAsia="Calibri" w:hAnsi="Times New Roman" w:cs="Times New Roman"/>
              </w:rPr>
              <w:t>31.456.323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2446D" w:rsidRPr="00220994" w:rsidRDefault="00FA0D4B" w:rsidP="003C01A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-30.067.857</w:t>
            </w:r>
          </w:p>
        </w:tc>
      </w:tr>
      <w:tr w:rsidR="0092446D" w:rsidRPr="008411C2" w:rsidTr="003C01A9">
        <w:trPr>
          <w:trHeight w:val="506"/>
        </w:trPr>
        <w:tc>
          <w:tcPr>
            <w:tcW w:w="62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6D" w:rsidRPr="008411C2" w:rsidRDefault="0092446D" w:rsidP="0092446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Kapott (járó) osztalék és részesedés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2446D" w:rsidRPr="008411C2" w:rsidRDefault="0092446D" w:rsidP="003C01A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92446D" w:rsidRPr="008411C2" w:rsidRDefault="0092446D" w:rsidP="003C01A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2446D" w:rsidRPr="008411C2" w:rsidTr="003C01A9">
        <w:trPr>
          <w:trHeight w:val="506"/>
        </w:trPr>
        <w:tc>
          <w:tcPr>
            <w:tcW w:w="62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6D" w:rsidRPr="008411C2" w:rsidRDefault="0092446D" w:rsidP="0092446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Kapott (járó) kamatok és kamatjellegű eredményszemléletű bevételek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2446D" w:rsidRPr="008411C2" w:rsidRDefault="00FA0D4B" w:rsidP="00FA0D4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6.597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3C01A9" w:rsidRPr="008411C2" w:rsidRDefault="00FA0D4B" w:rsidP="00FA0D4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937</w:t>
            </w:r>
          </w:p>
        </w:tc>
      </w:tr>
      <w:tr w:rsidR="0092446D" w:rsidRPr="008411C2" w:rsidTr="003C01A9">
        <w:trPr>
          <w:trHeight w:val="506"/>
        </w:trPr>
        <w:tc>
          <w:tcPr>
            <w:tcW w:w="62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6D" w:rsidRPr="00FB0191" w:rsidRDefault="0092446D" w:rsidP="0092446D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0191">
              <w:rPr>
                <w:rFonts w:ascii="Times New Roman" w:eastAsia="Times New Roman" w:hAnsi="Times New Roman" w:cs="Times New Roman"/>
                <w:bCs/>
                <w:color w:val="000000"/>
              </w:rPr>
              <w:t>Pénzügyi műveletek egyéb ereményszemléletű bevételei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2446D" w:rsidRPr="008411C2" w:rsidRDefault="0092446D" w:rsidP="003C01A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92446D" w:rsidRPr="008411C2" w:rsidRDefault="0092446D" w:rsidP="003C01A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2446D" w:rsidRPr="008411C2" w:rsidTr="003C01A9">
        <w:trPr>
          <w:trHeight w:val="506"/>
        </w:trPr>
        <w:tc>
          <w:tcPr>
            <w:tcW w:w="62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6D" w:rsidRPr="00FB0191" w:rsidRDefault="0092446D" w:rsidP="0092446D">
            <w:pPr>
              <w:pStyle w:val="Listaszerbekezds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0191">
              <w:rPr>
                <w:rFonts w:ascii="Times New Roman" w:eastAsia="Times New Roman" w:hAnsi="Times New Roman" w:cs="Times New Roman"/>
                <w:bCs/>
                <w:color w:val="000000"/>
              </w:rPr>
              <w:t>ebből árfolyam nyereség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2446D" w:rsidRPr="008411C2" w:rsidRDefault="0092446D" w:rsidP="003C01A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92446D" w:rsidRPr="008411C2" w:rsidRDefault="0092446D" w:rsidP="003C01A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2446D" w:rsidRPr="008411C2" w:rsidTr="003C01A9">
        <w:trPr>
          <w:trHeight w:val="506"/>
        </w:trPr>
        <w:tc>
          <w:tcPr>
            <w:tcW w:w="62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6D" w:rsidRPr="008411C2" w:rsidRDefault="0092446D" w:rsidP="0092446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Pénzügyi műveletek eredményszemléletű bevételei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2446D" w:rsidRPr="008411C2" w:rsidRDefault="00FA0D4B" w:rsidP="003C01A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6.597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92446D" w:rsidRPr="00AE557D" w:rsidRDefault="00FA0D4B" w:rsidP="003C01A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937</w:t>
            </w:r>
          </w:p>
        </w:tc>
      </w:tr>
      <w:tr w:rsidR="0092446D" w:rsidRPr="008411C2" w:rsidTr="003C01A9">
        <w:trPr>
          <w:trHeight w:val="506"/>
        </w:trPr>
        <w:tc>
          <w:tcPr>
            <w:tcW w:w="62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6D" w:rsidRPr="00FB7E13" w:rsidRDefault="0092446D" w:rsidP="0092446D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7E13">
              <w:rPr>
                <w:rFonts w:ascii="Times New Roman" w:eastAsia="Times New Roman" w:hAnsi="Times New Roman" w:cs="Times New Roman"/>
                <w:bCs/>
                <w:color w:val="000000"/>
              </w:rPr>
              <w:t>Fizetendő kamatok és kamatjellegű ráfordítások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2446D" w:rsidRPr="008411C2" w:rsidRDefault="00FA0D4B" w:rsidP="003C01A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92446D" w:rsidRDefault="003C01A9" w:rsidP="003C01A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92446D" w:rsidRPr="008411C2" w:rsidTr="003C01A9">
        <w:trPr>
          <w:trHeight w:val="506"/>
        </w:trPr>
        <w:tc>
          <w:tcPr>
            <w:tcW w:w="62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6D" w:rsidRPr="00FB7E13" w:rsidRDefault="0092446D" w:rsidP="0092446D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Részesedések, értékpapírok, pénzeszközök értékvesztése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2446D" w:rsidRPr="008411C2" w:rsidRDefault="0092446D" w:rsidP="003C01A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92446D" w:rsidRDefault="0092446D" w:rsidP="003C01A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2446D" w:rsidRPr="008411C2" w:rsidTr="003C01A9">
        <w:trPr>
          <w:trHeight w:val="506"/>
        </w:trPr>
        <w:tc>
          <w:tcPr>
            <w:tcW w:w="62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6D" w:rsidRPr="00FB7E13" w:rsidRDefault="0092446D" w:rsidP="0092446D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7E13">
              <w:rPr>
                <w:rFonts w:ascii="Times New Roman" w:eastAsia="Times New Roman" w:hAnsi="Times New Roman" w:cs="Times New Roman"/>
                <w:bCs/>
                <w:color w:val="000000"/>
              </w:rPr>
              <w:t>Pénzügyi műveletek egyéb ráfordításai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2446D" w:rsidRPr="008411C2" w:rsidRDefault="00FA0D4B" w:rsidP="003C01A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342.216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92446D" w:rsidRDefault="00FA0D4B" w:rsidP="003C01A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92446D" w:rsidRPr="008411C2" w:rsidTr="003C01A9">
        <w:trPr>
          <w:trHeight w:val="506"/>
        </w:trPr>
        <w:tc>
          <w:tcPr>
            <w:tcW w:w="62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6D" w:rsidRPr="00FB7E13" w:rsidRDefault="0092446D" w:rsidP="0092446D">
            <w:pPr>
              <w:pStyle w:val="Listaszerbekezds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7E13">
              <w:rPr>
                <w:rFonts w:ascii="Times New Roman" w:eastAsia="Times New Roman" w:hAnsi="Times New Roman" w:cs="Times New Roman"/>
                <w:bCs/>
                <w:color w:val="000000"/>
              </w:rPr>
              <w:t>ebből árfolyam veszteség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2446D" w:rsidRPr="008411C2" w:rsidRDefault="0092446D" w:rsidP="003C01A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92446D" w:rsidRDefault="0092446D" w:rsidP="003C01A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2446D" w:rsidRPr="008411C2" w:rsidTr="003C01A9">
        <w:trPr>
          <w:trHeight w:val="506"/>
        </w:trPr>
        <w:tc>
          <w:tcPr>
            <w:tcW w:w="62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6D" w:rsidRDefault="0092446D" w:rsidP="0092446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Pénzügyi művelet ráfordításai: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2446D" w:rsidRPr="008411C2" w:rsidRDefault="00AF1091" w:rsidP="003C01A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342.216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92446D" w:rsidRPr="00AE557D" w:rsidRDefault="00AF1091" w:rsidP="003C01A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</w:t>
            </w:r>
          </w:p>
        </w:tc>
      </w:tr>
      <w:tr w:rsidR="0092446D" w:rsidRPr="008411C2" w:rsidTr="003C01A9">
        <w:trPr>
          <w:trHeight w:val="506"/>
        </w:trPr>
        <w:tc>
          <w:tcPr>
            <w:tcW w:w="62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6D" w:rsidRPr="00FB0191" w:rsidRDefault="0092446D" w:rsidP="0092446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PÉNZÜGYI MŰVELETEK EREDMÉNYE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2446D" w:rsidRPr="008411C2" w:rsidRDefault="0092446D" w:rsidP="003C01A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  <w:r w:rsidR="003C01A9">
              <w:rPr>
                <w:rFonts w:ascii="Times New Roman" w:eastAsia="Calibri" w:hAnsi="Times New Roman" w:cs="Times New Roman"/>
              </w:rPr>
              <w:t>3</w:t>
            </w:r>
            <w:r w:rsidR="00AF1091">
              <w:rPr>
                <w:rFonts w:ascii="Times New Roman" w:eastAsia="Calibri" w:hAnsi="Times New Roman" w:cs="Times New Roman"/>
              </w:rPr>
              <w:t>35.619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92446D" w:rsidRPr="00AE557D" w:rsidRDefault="00AF1091" w:rsidP="003C01A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937</w:t>
            </w:r>
          </w:p>
        </w:tc>
      </w:tr>
      <w:tr w:rsidR="0092446D" w:rsidRPr="008411C2" w:rsidTr="003C01A9">
        <w:trPr>
          <w:trHeight w:val="506"/>
        </w:trPr>
        <w:tc>
          <w:tcPr>
            <w:tcW w:w="62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6D" w:rsidRPr="00FB0191" w:rsidRDefault="0092446D" w:rsidP="0092446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SZOKÁSOS EREDMÉNY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2446D" w:rsidRPr="008411C2" w:rsidRDefault="0092446D" w:rsidP="003C01A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92446D" w:rsidRPr="00AE557D" w:rsidRDefault="0092446D" w:rsidP="003C01A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92446D" w:rsidRPr="008411C2" w:rsidTr="003C01A9">
        <w:trPr>
          <w:trHeight w:val="506"/>
        </w:trPr>
        <w:tc>
          <w:tcPr>
            <w:tcW w:w="62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6D" w:rsidRPr="00FB0191" w:rsidRDefault="0092446D" w:rsidP="0092446D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Felhalmozási célú támogatások eredményszemléletű bevételei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2446D" w:rsidRPr="008411C2" w:rsidRDefault="0092446D" w:rsidP="003C01A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92446D" w:rsidRPr="008411C2" w:rsidRDefault="0092446D" w:rsidP="003C01A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2446D" w:rsidRPr="008411C2" w:rsidTr="003C01A9">
        <w:trPr>
          <w:trHeight w:val="685"/>
        </w:trPr>
        <w:tc>
          <w:tcPr>
            <w:tcW w:w="62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6D" w:rsidRPr="008411C2" w:rsidRDefault="0092446D" w:rsidP="0092446D">
            <w:pPr>
              <w:widowControl w:val="0"/>
              <w:suppressAutoHyphens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Különféle rendkívüli eredményszemléletű bevételek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2446D" w:rsidRPr="008411C2" w:rsidRDefault="0092446D" w:rsidP="003C01A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92446D" w:rsidRPr="008411C2" w:rsidRDefault="0092446D" w:rsidP="003C01A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2446D" w:rsidRPr="008411C2" w:rsidTr="003C01A9">
        <w:trPr>
          <w:trHeight w:val="506"/>
        </w:trPr>
        <w:tc>
          <w:tcPr>
            <w:tcW w:w="62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6D" w:rsidRPr="00FB0191" w:rsidRDefault="0092446D" w:rsidP="0092446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Rendkívüli eredményszemléletű bevételek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2446D" w:rsidRPr="008411C2" w:rsidRDefault="0092446D" w:rsidP="003C01A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92446D" w:rsidRPr="00AE557D" w:rsidRDefault="0092446D" w:rsidP="003C01A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92446D" w:rsidRPr="008411C2" w:rsidTr="003C01A9">
        <w:trPr>
          <w:trHeight w:val="506"/>
        </w:trPr>
        <w:tc>
          <w:tcPr>
            <w:tcW w:w="62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6D" w:rsidRPr="00FB0191" w:rsidRDefault="0092446D" w:rsidP="0092446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0191">
              <w:rPr>
                <w:rFonts w:ascii="Times New Roman" w:eastAsia="Times New Roman" w:hAnsi="Times New Roman" w:cs="Times New Roman"/>
                <w:b/>
                <w:color w:val="000000"/>
              </w:rPr>
              <w:t>Rendkívüli ráfordítások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2446D" w:rsidRPr="008411C2" w:rsidRDefault="0092446D" w:rsidP="003C01A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92446D" w:rsidRPr="00AE557D" w:rsidRDefault="0092446D" w:rsidP="003C01A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92446D" w:rsidRPr="008411C2" w:rsidTr="003C01A9">
        <w:trPr>
          <w:trHeight w:val="506"/>
        </w:trPr>
        <w:tc>
          <w:tcPr>
            <w:tcW w:w="62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6D" w:rsidRPr="00FB0191" w:rsidRDefault="0092446D" w:rsidP="0092446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RENDKÍVÜLI EREDMÉNY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2446D" w:rsidRPr="008411C2" w:rsidRDefault="0092446D" w:rsidP="003C01A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92446D" w:rsidRPr="00AE557D" w:rsidRDefault="0092446D" w:rsidP="003C01A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</w:t>
            </w:r>
          </w:p>
        </w:tc>
      </w:tr>
      <w:tr w:rsidR="0092446D" w:rsidRPr="008411C2" w:rsidTr="003C01A9">
        <w:trPr>
          <w:trHeight w:val="506"/>
        </w:trPr>
        <w:tc>
          <w:tcPr>
            <w:tcW w:w="62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6D" w:rsidRPr="00FB0191" w:rsidRDefault="0092446D" w:rsidP="0092446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MÉRLEG SZERINTI  EREDMÉNY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2446D" w:rsidRPr="008411C2" w:rsidRDefault="00AF1091" w:rsidP="003C01A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-31.791.942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92446D" w:rsidRPr="00AE557D" w:rsidRDefault="00AF1091" w:rsidP="003C01A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  <w:r w:rsidR="00307543">
              <w:rPr>
                <w:rFonts w:ascii="Times New Roman" w:eastAsia="Times New Roman" w:hAnsi="Times New Roman" w:cs="Times New Roman"/>
                <w:b/>
                <w:color w:val="000000"/>
              </w:rPr>
              <w:t>29.986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.920</w:t>
            </w:r>
          </w:p>
        </w:tc>
      </w:tr>
    </w:tbl>
    <w:p w:rsidR="0092446D" w:rsidRDefault="0092446D" w:rsidP="00996A2C"/>
    <w:p w:rsidR="0092446D" w:rsidRDefault="0092446D" w:rsidP="0092446D">
      <w:pPr>
        <w:jc w:val="right"/>
        <w:rPr>
          <w:rFonts w:ascii="Times New Roman CE" w:eastAsia="Times New Roman" w:hAnsi="Times New Roman CE" w:cs="Times New Roman CE"/>
          <w:bCs/>
          <w:lang w:eastAsia="hu-HU"/>
        </w:rPr>
        <w:sectPr w:rsidR="0092446D" w:rsidSect="001B5EFF">
          <w:footnotePr>
            <w:pos w:val="beneathText"/>
          </w:footnotePr>
          <w:pgSz w:w="11905" w:h="16837"/>
          <w:pgMar w:top="1134" w:right="1134" w:bottom="1134" w:left="1134" w:header="709" w:footer="1134" w:gutter="0"/>
          <w:cols w:space="708"/>
          <w:docGrid w:linePitch="326"/>
        </w:sectPr>
      </w:pPr>
    </w:p>
    <w:p w:rsidR="0092446D" w:rsidRDefault="0092446D" w:rsidP="0092446D">
      <w:pPr>
        <w:jc w:val="right"/>
        <w:rPr>
          <w:rFonts w:ascii="Times New Roman CE" w:eastAsia="Times New Roman" w:hAnsi="Times New Roman CE" w:cs="Times New Roman CE"/>
          <w:bCs/>
          <w:lang w:eastAsia="hu-HU"/>
        </w:rPr>
      </w:pPr>
      <w:r>
        <w:rPr>
          <w:rFonts w:ascii="Times New Roman CE" w:eastAsia="Times New Roman" w:hAnsi="Times New Roman CE" w:cs="Times New Roman CE"/>
          <w:bCs/>
          <w:lang w:eastAsia="hu-HU"/>
        </w:rPr>
        <w:lastRenderedPageBreak/>
        <w:t>5</w:t>
      </w:r>
      <w:r w:rsidRPr="0092446D">
        <w:rPr>
          <w:rFonts w:ascii="Times New Roman CE" w:eastAsia="Times New Roman" w:hAnsi="Times New Roman CE" w:cs="Times New Roman CE"/>
          <w:bCs/>
          <w:lang w:eastAsia="hu-HU"/>
        </w:rPr>
        <w:t xml:space="preserve">. melléklet a </w:t>
      </w:r>
      <w:r w:rsidR="00185A35">
        <w:rPr>
          <w:rFonts w:ascii="Times New Roman CE" w:eastAsia="Times New Roman" w:hAnsi="Times New Roman CE" w:cs="Times New Roman CE"/>
          <w:bCs/>
          <w:lang w:eastAsia="hu-HU"/>
        </w:rPr>
        <w:t>3</w:t>
      </w:r>
      <w:r w:rsidR="00185A35" w:rsidRPr="0092446D">
        <w:rPr>
          <w:rFonts w:ascii="Times New Roman CE" w:eastAsia="Times New Roman" w:hAnsi="Times New Roman CE" w:cs="Times New Roman CE"/>
          <w:bCs/>
          <w:lang w:eastAsia="hu-HU"/>
        </w:rPr>
        <w:t>/201</w:t>
      </w:r>
      <w:r w:rsidR="00185A35">
        <w:rPr>
          <w:rFonts w:ascii="Times New Roman CE" w:eastAsia="Times New Roman" w:hAnsi="Times New Roman CE" w:cs="Times New Roman CE"/>
          <w:bCs/>
          <w:lang w:eastAsia="hu-HU"/>
        </w:rPr>
        <w:t>9</w:t>
      </w:r>
      <w:r w:rsidR="00185A35" w:rsidRPr="0092446D">
        <w:rPr>
          <w:rFonts w:ascii="Times New Roman CE" w:eastAsia="Times New Roman" w:hAnsi="Times New Roman CE" w:cs="Times New Roman CE"/>
          <w:bCs/>
          <w:lang w:eastAsia="hu-HU"/>
        </w:rPr>
        <w:t>. (</w:t>
      </w:r>
      <w:r w:rsidR="00185A35">
        <w:rPr>
          <w:rFonts w:ascii="Times New Roman CE" w:eastAsia="Times New Roman" w:hAnsi="Times New Roman CE" w:cs="Times New Roman CE"/>
          <w:bCs/>
          <w:lang w:eastAsia="hu-HU"/>
        </w:rPr>
        <w:t>IV. 23.</w:t>
      </w:r>
      <w:r w:rsidR="00185A35" w:rsidRPr="0092446D">
        <w:rPr>
          <w:rFonts w:ascii="Times New Roman CE" w:eastAsia="Times New Roman" w:hAnsi="Times New Roman CE" w:cs="Times New Roman CE"/>
          <w:bCs/>
          <w:lang w:eastAsia="hu-HU"/>
        </w:rPr>
        <w:t xml:space="preserve">) </w:t>
      </w:r>
      <w:r w:rsidRPr="0092446D">
        <w:rPr>
          <w:rFonts w:ascii="Times New Roman CE" w:eastAsia="Times New Roman" w:hAnsi="Times New Roman CE" w:cs="Times New Roman CE"/>
          <w:bCs/>
          <w:lang w:eastAsia="hu-HU"/>
        </w:rPr>
        <w:t>önkormányzati rendelethez</w:t>
      </w:r>
    </w:p>
    <w:p w:rsidR="0092446D" w:rsidRPr="0092446D" w:rsidRDefault="0092446D" w:rsidP="0092446D">
      <w:pPr>
        <w:jc w:val="center"/>
        <w:rPr>
          <w:b/>
          <w:sz w:val="24"/>
          <w:szCs w:val="24"/>
        </w:rPr>
      </w:pPr>
      <w:r w:rsidRPr="0092446D">
        <w:rPr>
          <w:rFonts w:ascii="Times New Roman CE" w:eastAsia="Times New Roman" w:hAnsi="Times New Roman CE" w:cs="Times New Roman CE"/>
          <w:b/>
          <w:bCs/>
          <w:sz w:val="24"/>
          <w:szCs w:val="24"/>
          <w:lang w:eastAsia="hu-HU"/>
        </w:rPr>
        <w:t>Az önkormányzat 201</w:t>
      </w:r>
      <w:r w:rsidR="00022795">
        <w:rPr>
          <w:rFonts w:ascii="Times New Roman CE" w:eastAsia="Times New Roman" w:hAnsi="Times New Roman CE" w:cs="Times New Roman CE"/>
          <w:b/>
          <w:bCs/>
          <w:sz w:val="24"/>
          <w:szCs w:val="24"/>
          <w:lang w:eastAsia="hu-HU"/>
        </w:rPr>
        <w:t>8</w:t>
      </w:r>
      <w:r w:rsidRPr="0092446D">
        <w:rPr>
          <w:rFonts w:ascii="Times New Roman CE" w:eastAsia="Times New Roman" w:hAnsi="Times New Roman CE" w:cs="Times New Roman CE"/>
          <w:b/>
          <w:bCs/>
          <w:sz w:val="24"/>
          <w:szCs w:val="24"/>
          <w:lang w:eastAsia="hu-HU"/>
        </w:rPr>
        <w:t>. évi mérlege</w:t>
      </w:r>
    </w:p>
    <w:tbl>
      <w:tblPr>
        <w:tblW w:w="1306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"/>
        <w:gridCol w:w="6840"/>
        <w:gridCol w:w="1800"/>
        <w:gridCol w:w="1900"/>
        <w:gridCol w:w="1520"/>
      </w:tblGrid>
      <w:tr w:rsidR="0092446D" w:rsidRPr="009C7E6B" w:rsidTr="0092446D">
        <w:trPr>
          <w:trHeight w:val="255"/>
        </w:trPr>
        <w:tc>
          <w:tcPr>
            <w:tcW w:w="1000" w:type="dxa"/>
            <w:vMerge w:val="restart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Sorszám</w:t>
            </w:r>
          </w:p>
        </w:tc>
        <w:tc>
          <w:tcPr>
            <w:tcW w:w="684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ESZKÖZÖK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Állomány a tárgyév elején</w:t>
            </w:r>
          </w:p>
        </w:tc>
        <w:tc>
          <w:tcPr>
            <w:tcW w:w="1900" w:type="dxa"/>
            <w:vMerge w:val="restart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Módosítások</w:t>
            </w:r>
          </w:p>
        </w:tc>
        <w:tc>
          <w:tcPr>
            <w:tcW w:w="1520" w:type="dxa"/>
            <w:vMerge w:val="restart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Állomány a tárgyidõszak végén</w:t>
            </w:r>
          </w:p>
        </w:tc>
      </w:tr>
      <w:tr w:rsidR="0092446D" w:rsidRPr="009C7E6B" w:rsidTr="0092446D">
        <w:trPr>
          <w:trHeight w:val="972"/>
        </w:trPr>
        <w:tc>
          <w:tcPr>
            <w:tcW w:w="1000" w:type="dxa"/>
            <w:vMerge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684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800" w:type="dxa"/>
            <w:vMerge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vMerge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vMerge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6840" w:type="dxa"/>
            <w:shd w:val="clear" w:color="auto" w:fill="auto"/>
            <w:noWrap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9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01</w:t>
            </w:r>
          </w:p>
        </w:tc>
        <w:tc>
          <w:tcPr>
            <w:tcW w:w="684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A/I/1 Vagyoni értékű jogok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02</w:t>
            </w:r>
          </w:p>
        </w:tc>
        <w:tc>
          <w:tcPr>
            <w:tcW w:w="684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A/I/2 Szellemi termékek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022795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750.000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022795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562.500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03</w:t>
            </w:r>
          </w:p>
        </w:tc>
        <w:tc>
          <w:tcPr>
            <w:tcW w:w="684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A/I/3 Immateriális javak értékhelyesbítése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022795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 Immateriális javak  (=A/I/1+A/I/2+A/I/3)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022795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750.000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022795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562.500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05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A/II/1 Ingatlanok és a kapcsolódó vagyoni értékű jogok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BD4B1F" w:rsidP="00BD4B1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</w:t>
            </w:r>
            <w:r w:rsidR="0002279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6.440.129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022795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112.743.735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A/II/2 Gépek, berendezések, felszerelések, járművek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022795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4.167.327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022795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3.955.558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A/II/3 Tenyészállatok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A/II/4 Beruházások, felújítások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A/II/5 Tárgyi eszközök értékhelyesbítése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 Tárgyi eszközök  (=A/II/1+...+A/II/5)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022795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120.607.456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0F6BCC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022795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116.699.293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A/III/1 Tartós részesedések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0F6BCC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127.500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0F6BCC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127.500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A/III/1a - ebből: tartós részesedések jegybankban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A/III/1b - ebből: tartós részesedések társulásban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409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 xml:space="preserve">    A/III/1c  - ebből: tartós részesedések pénzügyi vállalkozásban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518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 xml:space="preserve">    A/III/1d - ebből: tartós részesedések (nem-pénzügyi) vállalkozásban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0F6BCC" w:rsidP="0092446D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127.000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0F6BCC" w:rsidP="0092446D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127.000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A/III/2 Tartós hitelviszonyt megtestesítő értékpapírok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A/III/2a - ebből: államkötvények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A/III/2b - ebből: helyi önkormányzatok kötvényei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A/III/3 Befektetett pénzügyi eszközök értékhelyesbítése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A/III Befektetett pénzügyi eszközök (=A/III/1+A/III/2+A/III/3)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0F6BCC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127.500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0F6BCC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127.500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A/IV/1  Koncesszióba, vagyonkezelésbe adott eszközök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022795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513.878.547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022795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485.091.274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A/IV/1/1 - ebből: immateriális javak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92446D" w:rsidRPr="009C7E6B" w:rsidTr="0092446D">
        <w:trPr>
          <w:trHeight w:val="263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A/IV/1/2 - ebből: tárgyi eszközök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9329C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513.878.547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420913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485.091.274</w:t>
            </w:r>
          </w:p>
        </w:tc>
      </w:tr>
      <w:tr w:rsidR="0092446D" w:rsidRPr="009C7E6B" w:rsidTr="0092446D">
        <w:trPr>
          <w:trHeight w:val="503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24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A/IV/1/3 - ebből:  tartós részesedések, tartós hitelviszonyt megtestesítő értékpapírok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A/IV/2 Koncesszióba, vagyonkezelésbe adott eszközök értékhelyesbítése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A/IV Koncesszióba, vagyonkezelésbe adott eszközök  (=A/IV/1+A/IV/2)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420913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513.878.547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420913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45.091.274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 NEMZETI VAGYONBA TARTOZÓ BEFEKTETETT ESZKÖZÖK (=A/I+A/II+A/III+A/IV)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</w:t>
            </w:r>
            <w:r w:rsidR="00420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35.363.503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420913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602.480.567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B/I/1 Vásárolt készletek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B/I/2 Átsorolt, követelés fejében átvett készletek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B/I/3 Egyéb készletek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B/I/4  Befejezetlen termelés, félkész termékek, késztermékek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B/I/5 Növendék-, hízó és egyéb állatok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33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B/I Készletek (=B/I/1+…+B/I/5)</w:t>
            </w:r>
          </w:p>
        </w:tc>
        <w:tc>
          <w:tcPr>
            <w:tcW w:w="1800" w:type="dxa"/>
            <w:shd w:val="clear" w:color="000000" w:fill="FFFFFF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FFFFFF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000000" w:fill="FFFFFF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B/II/1 Nem tartós részesedések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B/II/2 Forgatási célú hitelviszonyt megtestesítő értékpapírok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B/II/2a - ebből: kárpótlási jegyek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B/II/2b - ebből: kincstárjegyek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B/II/2c - ebből: államkötvények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B/II/2d - ebből: helyi önkormányzatok kötvényei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B/II/2e - ebből: befektetési jegyek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B/II Értékpapírok (=B/II/1+B/II/2)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42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B/ NEMZETI VAGYONBA TARTOZÓ FORGÓESZKÖZÖK (= B/I+B/II)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43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C/I Hosszú lejáratú betétek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44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C/I/1 - ebből: hosszú lejáratú forintbetétek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45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C/I/2 - ebből: hosszú lejáratú devizabetétek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C/II Pénztárak, csekkek, betétkönyvek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420913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420913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57.105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47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C/II/1 -  ebből: forintpénztár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420913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420913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57.105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48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C/II/2 - ebből: valutapénztár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C/III Forintszámlák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420913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5.809.385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420913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8.948.219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C/III/1  - ebből: kincstáron kívüli forintszámlák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420913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5.809.385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420913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8.948.219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51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C/III/2 - ebből: kincstári forintszámlák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52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C/IV Devizaszámlák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53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C/IV/1 - ebből: kincstáron kívül devizában vezetett fizetési számlák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54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C/IV/2- ebből: kincstárban vezetett devizatszámlák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55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C/V Idegen pénzeszközök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56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C/V/1 - ebből: belföldi idegen pénzeszközök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57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C/V/2 - ebből: nemzetközi támogatási programok idegen pénzeszközei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C/ PÉNZESZKÖZÖK (=C/I+…+C/V)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420913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5.809.385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420913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9.005.324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D/I/1 Költségvetési évben esedékes követelések működési célú támogatások bevételeire államháztartáson belülről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D/I/1/a - ebből: költségvetési évben esedékes követelések működési célú visszatérítendő támogatások, kölcsönök visszatérülésére államháztartáson belülről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D/I/2 Költségvetési évben esedékes követelések felhalmozási célú támogatások bevételeire államháztartáson belülről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62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D/I/2/a  - ebből: költségvetési évben esedékes követelések felhalmozási célú visszatérítendő támogatások, kölcsönök visszatérülésére államháztartáson belülről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63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D/I/3 Költségvetési évben esedékes követelések közhatalmi bevételre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0F6BCC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</w:t>
            </w:r>
            <w:r w:rsidR="00420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07.801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420913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163.894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64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D/I/3/1 - ebből: költségvetési évben esedékes követelések: jövedelemadók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65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D/I/3/2 - ebből:  költségvetési évben esedékes követelések: szociális hozzájárulási adó és járulékok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66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D/I/3/3 - ebből:  költségvetési évben esedékes követelések: bérhez és foglalkoztatáshoz kapcsolódó adók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398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67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D/I/3/4 - ebből:  költségvetési évben esedékes követelések: vagyoni típusú adók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</w:t>
            </w:r>
            <w:r w:rsidR="000F6BC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</w:t>
            </w:r>
            <w:r w:rsidR="00420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1.547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420913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106.879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68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D/I/3/5 - ebből:  költségvetési évben esedékes követelések: termékek és szolgáltatások adói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0F6BCC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</w:t>
            </w:r>
            <w:r w:rsidR="00420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7.064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92446D" w:rsidRPr="009C7E6B" w:rsidRDefault="00420913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34.742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69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D/I/3/6 - ebből: költségvetési évben esedékes követelések: egyéb közhatalmi bevételek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420913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29.190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92446D" w:rsidRPr="009C7E6B" w:rsidRDefault="00420913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22.273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D/I/4 Költségvetési évben esedékes követelések működési bevételre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420913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743.805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92446D" w:rsidRPr="009C7E6B" w:rsidRDefault="00420913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71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D/I/4/1 - ebből:  költségvetési évben esedékes követelések: készletértékesítés ellenértéke, szolgáltatások ellenértéke, közvetített szolgáltatások ellenértéke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72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D/I/4/2 - ebből:  költségvetési évben esedékes követelések: tulajdonosi bevételek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73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D/I/4/3 - ebből:  költségvetési évben esedékes követelések: ellátási díjak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74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D/I/4/4 - ebből:  költségvetési évben esedékes követelések: kiszámlázott általános forgalmi adó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75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D/I/4/5 - ebből:  költségvetési évben esedékes követelések: általános forgalmi adó visszatérítése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76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D/I/4/6 - ebből:  költségvetési évben esedékes követelések: kamatbevételek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77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D/I/4/7 - ebből:  költségvetési évben esedékes követelések: egyéb pénzügyi műveletek bevételei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78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D/I/4/8 - ebből:  költségvetési évben esedékes követelések: egyéb működési bevételek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420913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743.803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420913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79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       D/I/4/8a = ebből:  költségvetési évben esedékes követelések: biztosító által fizetett kártérítés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D/I/5 Költségvetési évben esedékes követelések felhalmozási bevételre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81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D/I/5/1 - ebből:  költségvetési évben esedékes követelések: immateriális javak értékesítése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82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D/I/5/2 - ebből:  költségvetési évben esedékes követelések:ingatlanok értékesítése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83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D/I/5/3 - ebből:  költségvetési évben esedékes követelések: egyéb tárgyi eszközök értékesítése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84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D/I/5/4 - ebből:  költségvetési évben esedékes követelések: részesedések értékesítése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85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D/I/5/5 - ebből:  költségvetési évben esedékes követelések: részesedések megszűnéséhez kapcsolódó bevételekre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638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D/I/6 Költségvetési évben esedékes követelések működési célú átvett pénzeszközre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D/I/6a - ebből: költségvetési évben esedékes követelések működési célú visszatérítendő támogatások, kölcsönök visszatérülésére államháztartáson kívülről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88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D/I/6a/1 = ebből: költségvetési évben esedékes követelések működési célú visszatérítendő támogatások, kölcsönök visszatérülésére: Európai Uniótól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89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D/I/6a/2 = ebből: költségvetési évben esedékes követelések működési célú visszatérítendő támogatások, kölcsönök visszatérülésére: kormányoktól és nemzetközi szervezetektől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503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D/I/7 Költségvetési évben esedékes követelések felhalmozási célú átvett pénzeszközre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D/I/7a - ebből: költségvetési évben esedékes követelések felhalmozási célú visszatérítendő támogatások, kölcsönök visszatérülésére államháztartáson kívülről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92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D/I/7a/1 = ebből: költségvetési évben esedékes követelések felhalmozási célú visszatérítendő támogatások, kölcsönök visszatérülésére: Európai Uniótól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93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D/I/7a/2 = ebből: költségvetési évben esedékes követelések felhalmozási célú visszatérítendő támogatások, kölcsönök visszatérülésére: kormányoktól  és nemzetközi szervezetektől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D/I/8  Költségvetési évben esedékes követelések finanszírozási bevételekre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95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D/I/8/1 - ebből:  költségvetési évben esedékes követelések: hosszú lejáratú tulajdonosi kölcsönök állami tulajdonú vállalkozásnak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96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D/I/8/2 - ebből:  költségvetési évben esedékes követelések: rövid lejáratú tulajdonosi kölcsönök állami  tulajdonú  vállalkozásnak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732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97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D/I/8/3 - ebből: költségvetési évben esedékes követelések: forgatási célú belföldi értékpapírok beváltása, értékesítése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98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D/I/8/4 - ebből:  költségvetési évben esedékes követelések: befektetési célú belföldi értékpapírok beváltása, értékesítése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99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D/I/8/5 - ebből:  költségvetési évben esedékes követelések: forgatási célú külföldi értékpapírok beváltása, értékesítése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D/I/8/6 - ebből:  költségvetési évben esedékes követelések: befektetési célú külföldi értékpapírok beváltása, értékesítése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D/I/8a  - ebből: költségvetési évben esedékes követelések államháztartáson belüli megelőlegezések törlesztésére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102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D/I Költségvetési évben esedékes követelések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420913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1.051.606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420913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163.894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103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D/II/1 Költségvetési évet követően esedékes követelések működési célú támogatások bevételeire államháztartáson belülről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84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D/II/1a - ebből: költségvetési évet követően esedékes követelések működési célú visszatérítendő támogatások, kölcsönök visszatérülésére államháztartáson belülről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552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105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D/II/2 Költségvetési évet követően esedékes követelések felhalmozási célú támogatások bevételeire államháztartáson belülről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758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D/II/2a - ebből: költségvetési évet követően esedékes követelések felhalmozási célú visszatérítendő támogatások, kölcsönök visszatérülésére államháztartáson belülről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D/II/3  Költségvetési évet követően esedékes követelések közhatalmi bevételre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108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D/II/3/1 - ebből: költségvetési évet követően esedékes követelések: jövedelemadók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109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D/II/3/2 - ebből:  költségvetési évet követően esedékes követelések: szociális hozzájárulási adó és járulékok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110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D/II/3/3 - ebből: költségvetési évet követően esedékes követelések: bérhez és foglalkoztatáshoz kapcsolódó adók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111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D/II/3/4 - ebből: költségvetési évet követően esedékes követelések: vagyoni típusú adók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112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D/II/3/5 - ebből: költségvetési évet követően esedékes követelések: termékek és szolgáltatások adói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113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D/II/3/6 - ebből: költségvetési évet követően esedékes követelések: egyéb közhatalmi bevételek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D/II/4 Költségvetési évet követően esedékes követelések működési bevételre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144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115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D/II/4/1 - ebből: költségvetési évet követően esedékes mkövetelések: készletértékesítés ellenértéke, szolgáltatások ellenértéke és közvetített szolgáltatások ellenértéke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116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D/II/4/2 - ebből: költségvetési évet követően esedékes követelések: tulajdonosi bevételek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117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D/II/4/3 - ebből: költségvetési évet követően esedékes követelések: ellátási díjak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118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D/II/4/4 - ebből: költségvetési évet követően esedékes követelések: kiszámlázott általános forgalmi adó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119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D/II/4/5 - ebből: költségvetési évet követően esedékes követelések: általános forgalmi adó visszatérítése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120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D/II/4/6 - ebből: költségvetési évet követően esedékes követelések: kamatbevételek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121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D/II/4/7 - ebből: költségvetési évet követően esedékes követelések: egyéb pénzügyi műveletek bevételei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878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122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D/II/4/8 - ebből: költségvetési évet követően esedékes követelések: egyéb működési bevételek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1032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123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         D/II/4/8a = ebből: költségvetési évet követően esedékes követelések: biztosító által fizetett kártérítés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972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124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D/II/5 Költségvetési évet követően esedékes követelések: felhalmozási bevételre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125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D/II/5/1 - ebből: költségvetési évet követően esedékes követelések: immateriális javak értékesítése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126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D/II/5/2 - ebből: költségvetési évet követően esedékes követelések: ingatlanok értékesítése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127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D/II/5/3 - ebből: költségvetési évet követően esedékes követelések: egyéb tárgyi eszközök értékesítése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128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D/II/5/4 - ebből: költségvetési évet követően esedékes követelések: részesedések értékesítése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129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D/II/5/5 - ebből: költségvetési évet követően esedékes követelések: részesedések megszűnéséhez kapcsolódó bevételek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589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D/II/6 Költségvetési évet követően esedékes követelések működési célú átvett pénzeszközre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D/II/6a - ebből: költségvetési évet követően esedékes követelések működési célú visszatérítendő támogatások, kölcsönök visszatérülésére államháztartáson kívülről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132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D/II/6a/1 = ebből: költségvetési évet követően esedékes követelések működési célú visszatérítendő támogatások, kölcsönök visszatérülésére: az Európai Uniótól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133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D/II/6a/2 = ebből: költségvetési évet követően esedékes követelések működési célú visszatérítendő támogatások, kölcsönök visszatérülésére: kormányoktól, nemzetközi szervezetektől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649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D/II/7 Költségvetési évet követően esedékes követelések felhalmozási célú átvett pénzeszközre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135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D/II/7a - ebből: költségvetési évet követően esedékes követelések felhalmozási célú visszatérítendő támogatások, kölcsönök visszatérülésére államháztartáson kívülről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136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D/II/7a/1 = ebből: költségvetési évet követően esedékes követelések felhalmozási célú visszatérítendő támogatások, kölcsönök visszatérülésére: az Európai Uniótól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137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D/II/7a/2 = ebből: költségvetési évet követően esedékes követelések felhalmozási célú visszatérítendő támogatások, kölcsönök visszatérülésére: kormányoktól, nemzetközi szervezetektől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66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138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D/II/8 Költségvetési évet követően esedékes követelések finanszírozási bevételekre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139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D/II/8/1 - ebből:  költségvetési évet követően esedékes követelések: hosszú lejáratú tulajdonosi kölcsönök állami tulajdonú vállalkozásnak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140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D/II/8/2 - ebből:  költségvetési évet követően esedékes követelések: rövid lejáratú tulajdonosi kölcsönök állami tulajdonú vállalkozásnak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141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D/II/8/3 - ebből: költségvetési évet követően esedékes követelések: forgatási célú belföldi értékpapírok beváltása, értékesítése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142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D/II/8/4 - ebből:  költségvetési évet követően esedékes követelések: befektetési célú belföldi értékpapírok beváltása, értékesítése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143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D/II/8/5 - ebből:  költségvetési évet követően esedékes követelések: forgatási célú külföldi értékpapírok beváltása, értékesítése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144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D/II/8/6 - ebből:  költségvetési évet követően esedékes követelések: befektetési célú külföldi értékpapírok beváltása, értékesítése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145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D/II/8a - ebből: költségvetési évet követően esedékes követelések államháztartáson belüli megelőlegezések törlesztésére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D/II Költségvetési évet követően esedékes követelések (=D/II/1+…+D/II/8)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D/III/1 Adott előlegek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D/III/1a - ebből: immateriális javakra adott előlegek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D/III/1b - ebből: beruházásokra adott előlegek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D/III/1c - ebből: készletekre adott előlegek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D/III/1d - ebből: foglalkoztatottaknak adott előlegek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152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D/III/1e - ebből: egyéb adott előlegek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153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D/III/2 Továbbadási célból folyósított támogatások, ellátások elszámolása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D/III/3 Más által beszedett bevételek elszámolása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155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D/III/4 Forgótőke elszámolása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307543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80.000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D/III/5 Vagyonkezelésbe adott eszközökkel kapcsolatos visszapótlási követelés elszámolása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D/III/6 Nem társadalombiztosítás pénzügyi alapjait terhelő kifizetett ellátások megtérítésének elszámolása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638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D/III/7 Folyósított, megelőlegezett társadalombiztosítási és családtámogatási ellátások elszámolása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D/III Követelés jellegű sajátos elszámolások (=D/III/1+…+D/III/7)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307543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80.000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D/ KÖVETELÉSEK  (=D/I+D/II+D/III)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420913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1.051.606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420913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163.894</w:t>
            </w:r>
          </w:p>
        </w:tc>
      </w:tr>
      <w:tr w:rsidR="0092446D" w:rsidRPr="009C7E6B" w:rsidTr="0092446D">
        <w:trPr>
          <w:trHeight w:val="263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E/ EGYÉB SAJÁTOS ESZKÖZOLDALI ELSZÁMOLÁSOK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162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E/1 - ebből: pénzeszközök átvezetési számla</w:t>
            </w:r>
          </w:p>
        </w:tc>
        <w:tc>
          <w:tcPr>
            <w:tcW w:w="18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163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E/2  - ebből: foglalt</w:t>
            </w:r>
          </w:p>
        </w:tc>
        <w:tc>
          <w:tcPr>
            <w:tcW w:w="18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164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E/3  - ebből: azonosítás alatt álló tételek</w:t>
            </w:r>
          </w:p>
        </w:tc>
        <w:tc>
          <w:tcPr>
            <w:tcW w:w="18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165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E/4  - ebből: előzetesen felszámított általános forgalmi adó elszámolása</w:t>
            </w:r>
          </w:p>
        </w:tc>
        <w:tc>
          <w:tcPr>
            <w:tcW w:w="18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166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E/5  - ebből: fizetendő általános forgalmi adó elszámolása</w:t>
            </w:r>
          </w:p>
        </w:tc>
        <w:tc>
          <w:tcPr>
            <w:tcW w:w="1800" w:type="dxa"/>
            <w:shd w:val="clear" w:color="000000" w:fill="C0C0C0"/>
            <w:noWrap/>
            <w:vAlign w:val="bottom"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167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E/6  - ebből: egyéb sajátos eszközoldali elszámolások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F/1  Eredményszemléletű bevételek aktív időbeli elhatárolása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F/2 Költségek, ráfordítások aktív időbeli elhatárolása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F/3 Halasztott ráfordítások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F/ AKTÍV IDŐBELI  ELHATÁROLÁSOK  (=F/1+F/2+F/3)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172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ESZKÖZÖK ÖSSZESEN [=A+B+C+D+E+F]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420913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642.224.494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420913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611.</w:t>
            </w:r>
            <w:r w:rsidR="003075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72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9.785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173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G/I  Nemzeti vagyon induláskori értéke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1.135.1</w:t>
            </w:r>
            <w:r w:rsidR="001F6EB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66.183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1.135.166.183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G/II Nemzeti vagyon változásai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175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G/III Egyéb eszközök induláskori értéke és változásai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2.404.5</w:t>
            </w:r>
            <w:r w:rsidR="00C3511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76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C3511C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2.404.576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G/IV Felhalmozott eredmény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-4</w:t>
            </w:r>
            <w:r w:rsidR="001F6EB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67.254.408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1F6EBF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-499.046.350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G/V Eszközök értékhelyesbítésének forrása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G/VI Mérleg szerinti eredmény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  <w:r w:rsidR="001F6EB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31.791.942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1F6EBF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  <w:r w:rsidR="0030754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29.98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6.920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G/ SAJÁT TŐKE  (= G/I+…+G/VI)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1F6EBF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638.524.409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1F6EBF" w:rsidP="00C351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608.</w:t>
            </w:r>
            <w:r w:rsidR="0030754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53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7.489</w:t>
            </w:r>
          </w:p>
        </w:tc>
      </w:tr>
      <w:tr w:rsidR="0092446D" w:rsidRPr="009C7E6B" w:rsidTr="0092446D">
        <w:trPr>
          <w:trHeight w:val="54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H/I/1 Költségvetési évben esedékes kötelezettségek személyi juttatásokra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54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H/I/2 Költségvetési évben esedékes kötelezettségek munkaadókat terhelő járulékokra és szociális hozzájárulási adóra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182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H/I/3 Költségvetési évben esedékes kötelezettségek dologi kiadásokra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183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H/I/4 Költségvetési évben esedékes kötelezettségek ellátottak pénzbeli juttatásaira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H/I/5 Költségvetési évben esedékes kötelezettségek egyéb működési célú kiadásokra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1F6EBF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355.006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1F6EBF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185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H/I/5a  - ebből: költségvetési évben esedékes kötelezettségek működési célú visszatérítendő támogatások, kölcsönök törlesztésére államháztartáson belülre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186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H/I/5b - ebből: Költségvetési évben esedékes kötelezettségek egyéb működési célú támogatások államháztartáson kívülre: Európai Uniónak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H/I/6 Költségvetési évben esedékes kötelezettségek beruházásokra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H/I/7 Költségvetési évben esedékes kötelezettségek felújításokra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189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H/I/8 Költségvetési évben esedékes kötelezettségek egyéb felhalmozási célú kiadásokra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H/I/8a - ebből: költségvetési évben esedékes kötelezettségek felhalmozási célú visszatérítendő támogatások, kölcsönök törlesztésére államháztartáson belülre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191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H/I/8b  ebből: Költségvetési évben esedékes kötelezettségek egyéb felhalmozási célú támogatások államháztartáson kívülre: Európai Uniónak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192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H/I/9 Költségvetési évben esedékes kötelezettségek finanszírozási kiadásokra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193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H/I/9a - ebből: költségvetési évben esedékes kötelezettségek államháztartáson belüli megelőlegezések visszafizetésére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H/I/9b - ebből: költségvetési évben esedékes kötelezettségek hosszú lejáratú hitelek, kölcsönök törlesztésére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195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H/I/9b/1 = ebből:  költségvetési évben esedékes kötelezettségek hosszú lejáratú hitelek, kölcsönök törlesztésére: pénzügyi vállalkozásnak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H/I/9c - ebből: költségvetési évben esedékes kötelezettségek likviditási célú hitelek, kölcsönök törlesztésére pénzügyi vállalkozásoknak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H/I/9d - ebből: költségvetési évben esedékes kötelezettségek rövid lejáratú hitelek, kölcsönök törlesztésére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198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H/I/9d/1 = ebből: költségvetési évben esedékes kötelezettségek rövid lejáratú hitelek, kölcsönök törlesztésére: pénzügyi vállalkozásnak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199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H/I/9d/2 = ebből: költségvetési évben esedékes kötelezettségek rövid lejáratú hitelek, kölcsönök törlesztésére:  fedezeti ügyletek nettó kiadásai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H/I/9e - ebből: költségvetési évben esedékes kötelezettségek külföldi hitelek, kölcsönök törlesztésére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201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H/I/9e/1 = ebből: költségvetési évben esedékes kötelezettségek külföldi hitelek, kölcsönök törlesztésére: nemzetközi szervezeteknek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202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H/I/9e/2 = ebből: költségvetési évben esedékes kötelezettségek külföldi hitelek, kölcsönök törlesztésére: külföldi pénzintézeteknek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203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H/I/9e/3 = ebből: költségvetési évben esedékes kötelezettségek külföldi hitelek, kölcsönök törlesztésére: fedezeti ügyletek nettó kiadása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H/I/9f - ebből: költségvetési évben esedékes kötelezettségek forgatási célú belföldi értékpapírok beváltására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672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205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H/I/9f/1 = ebből: költségvetési évben esedékes kötelezettségek forgatási célú belföldi értékpapírok beváltására: kincstárjegyek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H/I/9g - ebből: költségvetési évben esedékes kötelezettségek befektetési célú belföldi értékpapírok beváltására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207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H/I/9g/1 = ebből: költségvetési évben esedékes kötelezettségek befektetési célú belföldi értékpapírok beváltására: kötvények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829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208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H/I/9g/2 = ebből: költségvetési évben esedékes kötelezettségek befektetési célú belföldi értékpapírok beváltására: fedezeti ügyletek nettó kiadása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H/I/9h - ebből: költségvetési évben esedékes kötelezettségek külföldi értékpapírok beváltására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210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H/I/9i - ebből:  költségvetési évben esedékes kötelezettségek pénzügyi lízing tőkerészére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H/I Költségvetési évben esedékes kötelezettségek  (=H/I/1+…H/I/9)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0C18F7" w:rsidRDefault="001F6EBF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  <w:lang w:eastAsia="hu-HU"/>
              </w:rPr>
              <w:t>355.006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1F6EBF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212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H/II/1 Költségvetési évet követően esedékes kötelezettségek személyi juttatásokra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0C18F7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  <w:lang w:eastAsia="hu-HU"/>
              </w:rPr>
            </w:pPr>
            <w:r w:rsidRPr="000C18F7"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213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H/II/2 Költségvetési évet követően esedékes kötelezettségek munkaadókat terhelő járulékokra és szociális hozzájárulási adóra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H/II/3 Költségvetési évet követően esedékes kötelezettségek dologi kiadásokra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215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H/II/4 Költségvetési évet követően esedékes kötelezettségek ellátottak pénzbeli juttatásaira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H/II/5 Költségvetési évet követően esedékes kötelezettségek egyéb működési célú kiadásokra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90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H/II/5a - ebből: költségvetési évet követően esedékes kötelezettségek működési célú visszatérítendő támogatások, kölcsönök törlesztésére államháztartáson belülre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H/II/6 Költségvetési évet követően esedékes kötelezettségek beruházásokra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H/II/7 Költségvetési évet követően esedékes kötelezettségek felújításokra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H/II/8 Költségvetési évet követően esedékes kötelezettségek egyéb felhalmozási célú kiadásokra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96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H/II/8a - ebből: költségvetési évet követően esedékes kötelezettségek felhalmozási célú visszatérítendő támogatások, kölcsönök törlesztésére államháztartáson belülre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222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H/II/9 Költségvetési évet követően esedékes kötelezettségek finanszírozási kiadásokra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1F6EBF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810.236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1F6EBF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858.163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223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H//II/9a - ebből: költségvetési évet követően esedékes kötelezettségek államháztartáson belüli megelőlegezések visszafizetésére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1F6EBF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810.236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C3511C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</w:t>
            </w:r>
            <w:r w:rsidR="001F6EB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58.163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224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H/II/9b - ebből: költségvetési évet követően esedékes kötelezettségek hosszú lejáratú hitelek, kölcsönök törlesztésére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225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H/II/9b/1 = ebből: költségvetési évet követően esedékes kötelezettségek hosszú lejáratú hitelek, kölcsönök törlesztésére: pénzügyi vállalkozásnak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H/II/9c - ebből: költségvetési évet követően esedékes kötelezettségek likviditási célú hitelek, kölcsönök törlesztésére pénzügyi vállalkozásoknak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H/II/9d - ebből: költségvetési évet követően esedékes kötelezettségek rövid lejáratú hitelek, kölcsönök törlesztésére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228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H/II/9d/1 = ebből: költségvetési évet követően esedékes kötelezettségek rövid lejáratú hitelek, kölcsönök törlesztésére: pénzügyi vállalkozásnak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H/II/9e - ebből: költségvetési évet követően esedékes kötelezettségek külföldi hitelek, kölcsönök törlesztésére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230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H/II/9e/1 = ebből: költségvetési évet követően esedékes kötelezettségek külföldi hitelek, kölcsönök törlesztésére: nemzetközi szervezeteknek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231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H/II/9e/2 = ebből: költségvetési évet követően esedékes kötelezettségek külföldi hitelek, kölcsönök törlesztésére: külföldi pénzintézetnek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232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H/II/9e/3 = ebből: költségvetési évet követően esedékes kötelezettségek külföldi hitelek, kölcsönök törlesztésére: fedezeti ügyletek nettó kiadása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233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H/II/9f - ebből: költségvetési évet követően esedékes kötelezettségek forgatási célú belföldi értékpapírok beváltására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234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H/II/9f/1 = ebből: költségvetési évet követően esedékes kötelezettségek forgatási célú belföldi értékpapírok beváltására: kincstárjegyek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235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H/II/9g - ebből: költségvetési évet követően esedékes kötelezettségek befektetési célú belföldi értékpapírok beváltására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236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H/II/9g/2 = ebből: költségvetési évet követően esedékes kötelezettségek befektetési célú belföldi értékpapírok beváltására:  kötvények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889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237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H/II/9g/3 = ebből:  költségvetési évet követően esedékes kötelezettségek befektetési célú belföldi értékpapírok beváltására: fedezeti ügyletek nettó kiadása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H/II/9h - ebből: költségvetési évévet követően esedékes kötelezettségek külföldi értékpapírok beváltására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239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H/II/9i - ebből:  költségvetési évet követően esedékes kötelezettségek pénzügyi lízing tőkerészére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683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H/II Költségvetési évet követően esedékes kötelezettségek (=H/II/1+…H/II/9)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1F6EBF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810.236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1F6EBF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858.163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H/III/1 Kapott előlegek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242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H/III/1a - ebből: túlfizetés a jövedelemadókban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243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H/III/1b - ebből: túlfizetés az általános forgalmi adóban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H/III/2 Továbbadási célból folyósított támogatások, ellátások elszámolása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245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H/III/3 Más szervezetet megillető bevételek elszámolása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H/III/4 Forgótőke elszámolása (Kincstár)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H/III/5 Vagyonkezelésbe vett eszközökkel kapcsolatos visszapótlási kötelezettség elszámolása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H/III/6 Nem társadalombiztosítás pénzügyi alapjait terhelő kifizetett ellátások megtérítésének elszámolása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H/III/7 Munkáltató által korengedményes nyugdíjhoz megfizetett hozzájárulás elszámolása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H/III Kötelezettség jellegű sajátos elszámolások(=H/III/1+…+H/III/7)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H/ KÖTELEZETTSÉGEK [=H/I+H/II+H/III]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C3511C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1.</w:t>
            </w:r>
            <w:r w:rsidR="001F6EB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165.242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1F6EBF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858.163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252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I/  EGYÉB SAJÁTOS FORRÁSOLDALI ELSZÁMOLÁSOK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63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253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I/1 - ebből: Belföldi idegen pénzeszközökkel kapcsolatos sajátos forrásoldali elszámolások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518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254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I/2 - ebből: Nemzetközi támogatási programok idegen pénzeszközeivel kapcsolatos sajátos forrásoldali elszámolások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255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J/ KINCSTÁRI SZÁMLAVEZETÉSSEL KAPCSOLATOS ELSZÁMOLÁSOK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K/1 Eredményszemléletű bevételek passzív időbeli elhatárolása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K/2 Költségek, ráfordítások passzív időbeli elhatárolása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1F6EBF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2.534.843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1F6EBF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2.334.133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K/3 Halasztott eredményszemléletű bevételek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K/ PASSZÍV IDŐBELI ELHATÁROLÁSOK [=K/1+K/2+K/3]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1F6EBF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2.534.843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1F6EBF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2.334.133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260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FORRÁSOK ÖSSZESEN [=G+H+I+J+K]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2D1F4B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6</w:t>
            </w:r>
            <w:r w:rsidR="001F6E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42.224.494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1F6EBF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611.</w:t>
            </w:r>
            <w:r w:rsidR="001C397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72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9.785</w:t>
            </w:r>
          </w:p>
        </w:tc>
      </w:tr>
    </w:tbl>
    <w:p w:rsidR="0092446D" w:rsidRDefault="0092446D" w:rsidP="00996A2C"/>
    <w:p w:rsidR="0092446D" w:rsidRDefault="0092446D" w:rsidP="00996A2C"/>
    <w:p w:rsidR="0092446D" w:rsidRDefault="0092446D" w:rsidP="0092446D">
      <w:pPr>
        <w:jc w:val="right"/>
        <w:rPr>
          <w:rFonts w:ascii="Times New Roman CE" w:eastAsia="Times New Roman" w:hAnsi="Times New Roman CE" w:cs="Times New Roman CE"/>
          <w:bCs/>
          <w:lang w:eastAsia="hu-HU"/>
        </w:rPr>
        <w:sectPr w:rsidR="0092446D" w:rsidSect="0092446D">
          <w:footnotePr>
            <w:pos w:val="beneathText"/>
          </w:footnotePr>
          <w:pgSz w:w="16837" w:h="11905" w:orient="landscape"/>
          <w:pgMar w:top="1134" w:right="1134" w:bottom="1134" w:left="1134" w:header="709" w:footer="1134" w:gutter="0"/>
          <w:cols w:space="708"/>
          <w:docGrid w:linePitch="326"/>
        </w:sectPr>
      </w:pPr>
    </w:p>
    <w:p w:rsidR="0092446D" w:rsidRDefault="0092446D" w:rsidP="0092446D">
      <w:pPr>
        <w:jc w:val="right"/>
      </w:pPr>
      <w:r>
        <w:rPr>
          <w:rFonts w:ascii="Times New Roman CE" w:eastAsia="Times New Roman" w:hAnsi="Times New Roman CE" w:cs="Times New Roman CE"/>
          <w:bCs/>
          <w:lang w:eastAsia="hu-HU"/>
        </w:rPr>
        <w:lastRenderedPageBreak/>
        <w:t>6</w:t>
      </w:r>
      <w:r w:rsidRPr="0092446D">
        <w:rPr>
          <w:rFonts w:ascii="Times New Roman CE" w:eastAsia="Times New Roman" w:hAnsi="Times New Roman CE" w:cs="Times New Roman CE"/>
          <w:bCs/>
          <w:lang w:eastAsia="hu-HU"/>
        </w:rPr>
        <w:t xml:space="preserve">. melléklet a </w:t>
      </w:r>
      <w:r w:rsidR="00185A35">
        <w:rPr>
          <w:rFonts w:ascii="Times New Roman CE" w:eastAsia="Times New Roman" w:hAnsi="Times New Roman CE" w:cs="Times New Roman CE"/>
          <w:bCs/>
          <w:lang w:eastAsia="hu-HU"/>
        </w:rPr>
        <w:t>3</w:t>
      </w:r>
      <w:r w:rsidR="00185A35" w:rsidRPr="0092446D">
        <w:rPr>
          <w:rFonts w:ascii="Times New Roman CE" w:eastAsia="Times New Roman" w:hAnsi="Times New Roman CE" w:cs="Times New Roman CE"/>
          <w:bCs/>
          <w:lang w:eastAsia="hu-HU"/>
        </w:rPr>
        <w:t>/201</w:t>
      </w:r>
      <w:r w:rsidR="00185A35">
        <w:rPr>
          <w:rFonts w:ascii="Times New Roman CE" w:eastAsia="Times New Roman" w:hAnsi="Times New Roman CE" w:cs="Times New Roman CE"/>
          <w:bCs/>
          <w:lang w:eastAsia="hu-HU"/>
        </w:rPr>
        <w:t>9</w:t>
      </w:r>
      <w:r w:rsidR="00185A35" w:rsidRPr="0092446D">
        <w:rPr>
          <w:rFonts w:ascii="Times New Roman CE" w:eastAsia="Times New Roman" w:hAnsi="Times New Roman CE" w:cs="Times New Roman CE"/>
          <w:bCs/>
          <w:lang w:eastAsia="hu-HU"/>
        </w:rPr>
        <w:t>. (</w:t>
      </w:r>
      <w:r w:rsidR="00185A35">
        <w:rPr>
          <w:rFonts w:ascii="Times New Roman CE" w:eastAsia="Times New Roman" w:hAnsi="Times New Roman CE" w:cs="Times New Roman CE"/>
          <w:bCs/>
          <w:lang w:eastAsia="hu-HU"/>
        </w:rPr>
        <w:t>IV. 23.</w:t>
      </w:r>
      <w:r w:rsidR="00185A35" w:rsidRPr="0092446D">
        <w:rPr>
          <w:rFonts w:ascii="Times New Roman CE" w:eastAsia="Times New Roman" w:hAnsi="Times New Roman CE" w:cs="Times New Roman CE"/>
          <w:bCs/>
          <w:lang w:eastAsia="hu-HU"/>
        </w:rPr>
        <w:t xml:space="preserve">) </w:t>
      </w:r>
      <w:r w:rsidRPr="0092446D">
        <w:rPr>
          <w:rFonts w:ascii="Times New Roman CE" w:eastAsia="Times New Roman" w:hAnsi="Times New Roman CE" w:cs="Times New Roman CE"/>
          <w:bCs/>
          <w:lang w:eastAsia="hu-HU"/>
        </w:rPr>
        <w:t>önkormányzati rendelethez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82"/>
        <w:gridCol w:w="2849"/>
        <w:gridCol w:w="527"/>
        <w:gridCol w:w="313"/>
        <w:gridCol w:w="679"/>
        <w:gridCol w:w="1001"/>
        <w:gridCol w:w="29"/>
        <w:gridCol w:w="1096"/>
        <w:gridCol w:w="2126"/>
        <w:gridCol w:w="920"/>
        <w:gridCol w:w="214"/>
        <w:gridCol w:w="709"/>
        <w:gridCol w:w="333"/>
        <w:gridCol w:w="659"/>
        <w:gridCol w:w="426"/>
        <w:gridCol w:w="992"/>
      </w:tblGrid>
      <w:tr w:rsidR="0092446D" w:rsidTr="00CA53FA">
        <w:trPr>
          <w:trHeight w:val="554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7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92446D" w:rsidRPr="00387E96" w:rsidRDefault="0092446D" w:rsidP="0092446D">
            <w:pPr>
              <w:pStyle w:val="Listaszerbekezds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7E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Működési célú bevételek és kiadások mérlege</w:t>
            </w:r>
          </w:p>
        </w:tc>
      </w:tr>
      <w:tr w:rsidR="00CB154D" w:rsidTr="00CA53FA">
        <w:trPr>
          <w:trHeight w:val="199"/>
        </w:trPr>
        <w:tc>
          <w:tcPr>
            <w:tcW w:w="1335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CB154D" w:rsidRDefault="00CB154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forintban !</w:t>
            </w:r>
          </w:p>
        </w:tc>
      </w:tr>
      <w:tr w:rsidR="0092446D" w:rsidRPr="0092446D" w:rsidTr="00CA53FA">
        <w:trPr>
          <w:trHeight w:val="250"/>
        </w:trPr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92446D" w:rsidRP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244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Sor-</w:t>
            </w:r>
          </w:p>
          <w:p w:rsidR="0092446D" w:rsidRP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244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szám</w:t>
            </w:r>
          </w:p>
        </w:tc>
        <w:tc>
          <w:tcPr>
            <w:tcW w:w="649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2446D" w:rsidRP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244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Bevételek</w:t>
            </w:r>
          </w:p>
        </w:tc>
        <w:tc>
          <w:tcPr>
            <w:tcW w:w="637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446D" w:rsidRP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244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Kiadások</w:t>
            </w:r>
          </w:p>
        </w:tc>
      </w:tr>
      <w:tr w:rsidR="0092446D" w:rsidRPr="0092446D" w:rsidTr="00471684">
        <w:trPr>
          <w:trHeight w:val="492"/>
        </w:trPr>
        <w:tc>
          <w:tcPr>
            <w:tcW w:w="48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446D" w:rsidRP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3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2446D" w:rsidRP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244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Megnevezés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P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244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201</w:t>
            </w:r>
            <w:r w:rsidR="00E43F6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</w:t>
            </w:r>
            <w:r w:rsidRPr="009244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 évi eredeti előirányzat</w:t>
            </w:r>
          </w:p>
        </w:tc>
        <w:tc>
          <w:tcPr>
            <w:tcW w:w="103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92446D" w:rsidRP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244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201</w:t>
            </w:r>
            <w:r w:rsidR="00E43F6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</w:t>
            </w:r>
            <w:r w:rsidRPr="009244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 évi módosított előirányzat</w:t>
            </w:r>
          </w:p>
        </w:tc>
        <w:tc>
          <w:tcPr>
            <w:tcW w:w="109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P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244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201</w:t>
            </w:r>
            <w:r w:rsidR="00E43F6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</w:t>
            </w:r>
            <w:r w:rsidRPr="009244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 évi teljesítés</w:t>
            </w:r>
          </w:p>
        </w:tc>
        <w:tc>
          <w:tcPr>
            <w:tcW w:w="32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2446D" w:rsidRP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244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Megnevezés</w:t>
            </w:r>
          </w:p>
        </w:tc>
        <w:tc>
          <w:tcPr>
            <w:tcW w:w="1042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P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244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201</w:t>
            </w:r>
            <w:r w:rsidR="00E43F6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</w:t>
            </w:r>
            <w:r w:rsidRPr="009244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 évi eredeti előirányzat</w:t>
            </w:r>
          </w:p>
        </w:tc>
        <w:tc>
          <w:tcPr>
            <w:tcW w:w="108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92446D" w:rsidRP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244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201</w:t>
            </w:r>
            <w:r w:rsidR="00E43F6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</w:t>
            </w:r>
            <w:r w:rsidRPr="009244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 évi módosított előirányzat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2446D" w:rsidRP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244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201</w:t>
            </w:r>
            <w:r w:rsidR="00E43F6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</w:t>
            </w:r>
            <w:r w:rsidRPr="009244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 évi teljesítés</w:t>
            </w:r>
          </w:p>
        </w:tc>
      </w:tr>
      <w:tr w:rsidR="0092446D" w:rsidTr="00471684">
        <w:trPr>
          <w:trHeight w:val="166"/>
        </w:trPr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33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103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109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32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</w:t>
            </w:r>
          </w:p>
        </w:tc>
        <w:tc>
          <w:tcPr>
            <w:tcW w:w="1042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G</w:t>
            </w:r>
          </w:p>
        </w:tc>
        <w:tc>
          <w:tcPr>
            <w:tcW w:w="108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H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</w:t>
            </w:r>
          </w:p>
        </w:tc>
      </w:tr>
      <w:tr w:rsidR="0092446D" w:rsidTr="00471684">
        <w:trPr>
          <w:trHeight w:val="221"/>
        </w:trPr>
        <w:tc>
          <w:tcPr>
            <w:tcW w:w="48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376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Önkormányzatok működési támogatásai</w:t>
            </w:r>
          </w:p>
        </w:tc>
        <w:tc>
          <w:tcPr>
            <w:tcW w:w="99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Személyi juttatások</w:t>
            </w:r>
          </w:p>
        </w:tc>
        <w:tc>
          <w:tcPr>
            <w:tcW w:w="104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471684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26.601.598</w:t>
            </w:r>
          </w:p>
        </w:tc>
        <w:tc>
          <w:tcPr>
            <w:tcW w:w="108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471684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26.849.825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471684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26.849.825</w:t>
            </w:r>
          </w:p>
        </w:tc>
      </w:tr>
      <w:tr w:rsidR="0092446D" w:rsidTr="00471684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37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Működési célú támogatások államháztartáson belülről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143A00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47.647.591</w:t>
            </w:r>
          </w:p>
        </w:tc>
        <w:tc>
          <w:tcPr>
            <w:tcW w:w="1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143A00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54.806.711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143A00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54.798.311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10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53E0E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</w:t>
            </w:r>
            <w:r w:rsidR="004716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544.960</w:t>
            </w:r>
          </w:p>
        </w:tc>
        <w:tc>
          <w:tcPr>
            <w:tcW w:w="1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471684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3.611.668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471684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3.611.668</w:t>
            </w:r>
          </w:p>
        </w:tc>
      </w:tr>
      <w:tr w:rsidR="0092446D" w:rsidTr="00471684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37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2.-ból EU-s támogatás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Dologi kiadások </w:t>
            </w:r>
          </w:p>
        </w:tc>
        <w:tc>
          <w:tcPr>
            <w:tcW w:w="10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4716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3.157.780</w:t>
            </w:r>
          </w:p>
        </w:tc>
        <w:tc>
          <w:tcPr>
            <w:tcW w:w="1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471684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15.155.800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471684" w:rsidP="00953E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1C39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="001C39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.340</w:t>
            </w:r>
          </w:p>
        </w:tc>
      </w:tr>
      <w:tr w:rsidR="0092446D" w:rsidTr="00471684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37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Közhatalmi bevételek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E43F6A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4.000.000</w:t>
            </w:r>
          </w:p>
        </w:tc>
        <w:tc>
          <w:tcPr>
            <w:tcW w:w="1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E43F6A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4.811.373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E43F6A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4.869.715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Ellátottak pénzbeli juttatásai</w:t>
            </w:r>
          </w:p>
        </w:tc>
        <w:tc>
          <w:tcPr>
            <w:tcW w:w="10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471684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4.559.000</w:t>
            </w:r>
          </w:p>
        </w:tc>
        <w:tc>
          <w:tcPr>
            <w:tcW w:w="1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471684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6.165.890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471684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2.468.053</w:t>
            </w:r>
          </w:p>
        </w:tc>
      </w:tr>
      <w:tr w:rsidR="0092446D" w:rsidTr="00471684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3376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Működési célú átvett pénzeszközök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Egyéb működési célú kiadások</w:t>
            </w:r>
          </w:p>
        </w:tc>
        <w:tc>
          <w:tcPr>
            <w:tcW w:w="10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471684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7.784.778</w:t>
            </w:r>
          </w:p>
        </w:tc>
        <w:tc>
          <w:tcPr>
            <w:tcW w:w="1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471684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11.274.084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471684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11.119.164</w:t>
            </w:r>
          </w:p>
        </w:tc>
      </w:tr>
      <w:tr w:rsidR="0092446D" w:rsidTr="00471684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337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5.-ből EU-s támogatás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Beruházások</w:t>
            </w:r>
          </w:p>
        </w:tc>
        <w:tc>
          <w:tcPr>
            <w:tcW w:w="10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471684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471684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1.636.462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471684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1.636.462</w:t>
            </w:r>
          </w:p>
        </w:tc>
      </w:tr>
      <w:tr w:rsidR="0092446D" w:rsidTr="00471684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337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Egyéb működési bevételek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53E0E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E43F6A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1.075.120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E43F6A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1.166.122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B956FE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Felújítás</w:t>
            </w:r>
          </w:p>
        </w:tc>
        <w:tc>
          <w:tcPr>
            <w:tcW w:w="10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471684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998.624</w:t>
            </w:r>
          </w:p>
        </w:tc>
        <w:tc>
          <w:tcPr>
            <w:tcW w:w="1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471684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998.624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471684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998.624</w:t>
            </w:r>
          </w:p>
        </w:tc>
      </w:tr>
      <w:tr w:rsidR="0092446D" w:rsidTr="00471684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337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Felhalmozási célú tám. államháztartáson belülről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B956FE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E43F6A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E43F6A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2446D" w:rsidTr="00471684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33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2446D" w:rsidTr="00471684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337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2446D" w:rsidTr="00471684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337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2446D" w:rsidTr="00471684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3376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3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4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2446D" w:rsidTr="00471684">
        <w:trPr>
          <w:trHeight w:val="221"/>
        </w:trPr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13.</w:t>
            </w:r>
          </w:p>
        </w:tc>
        <w:tc>
          <w:tcPr>
            <w:tcW w:w="33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Költségvetési bevételek összesen (1.+2.+4.+5.+7.+…+12.)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E43F6A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51.647.591</w:t>
            </w:r>
          </w:p>
        </w:tc>
        <w:tc>
          <w:tcPr>
            <w:tcW w:w="103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E43F6A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60.693.204</w:t>
            </w:r>
          </w:p>
        </w:tc>
        <w:tc>
          <w:tcPr>
            <w:tcW w:w="109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E43F6A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60.834.148</w:t>
            </w:r>
          </w:p>
        </w:tc>
        <w:tc>
          <w:tcPr>
            <w:tcW w:w="32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Költségvetési kiadások összesen (1.+...+12.)</w:t>
            </w:r>
          </w:p>
        </w:tc>
        <w:tc>
          <w:tcPr>
            <w:tcW w:w="1042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471684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56.646.740</w:t>
            </w:r>
          </w:p>
        </w:tc>
        <w:tc>
          <w:tcPr>
            <w:tcW w:w="108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471684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65.692.353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471684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57.6</w:t>
            </w:r>
            <w:r w:rsidR="001C397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6.136</w:t>
            </w:r>
          </w:p>
        </w:tc>
      </w:tr>
      <w:tr w:rsidR="0092446D" w:rsidTr="00471684">
        <w:trPr>
          <w:trHeight w:val="221"/>
        </w:trPr>
        <w:tc>
          <w:tcPr>
            <w:tcW w:w="48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3376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Hiány belső finanszírozásának bevételei (15.+…+18. )</w:t>
            </w:r>
          </w:p>
        </w:tc>
        <w:tc>
          <w:tcPr>
            <w:tcW w:w="99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Értékpapír vásárlása, visszavásárlása</w:t>
            </w:r>
          </w:p>
        </w:tc>
        <w:tc>
          <w:tcPr>
            <w:tcW w:w="104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2446D" w:rsidTr="00471684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337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Költségvetési maradvány igénybevétele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E43F6A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5.809.385</w:t>
            </w:r>
          </w:p>
        </w:tc>
        <w:tc>
          <w:tcPr>
            <w:tcW w:w="1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E43F6A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5.809.385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E43F6A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5.809.385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Likviditási célú hitelek törlesztése</w:t>
            </w:r>
          </w:p>
        </w:tc>
        <w:tc>
          <w:tcPr>
            <w:tcW w:w="10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2446D" w:rsidTr="00471684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337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Vállalkozási maradvány igénybevétele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Rövid lejáratú hitelek törlesztése</w:t>
            </w:r>
          </w:p>
        </w:tc>
        <w:tc>
          <w:tcPr>
            <w:tcW w:w="10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2446D" w:rsidTr="00471684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337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Betét visszavonásából származó bevétel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Hosszú lejáratú hitelek törlesztése</w:t>
            </w:r>
          </w:p>
        </w:tc>
        <w:tc>
          <w:tcPr>
            <w:tcW w:w="10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2446D" w:rsidTr="00471684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337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Egyéb belső finanszírozási bevételek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Kölcsön törlesztése</w:t>
            </w:r>
          </w:p>
        </w:tc>
        <w:tc>
          <w:tcPr>
            <w:tcW w:w="10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2446D" w:rsidTr="00471684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337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Hiány külső finanszírozásának bevételei (20.+…+21.)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302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Forgatási célú belföldi, külföldi értékpapírok vásárlása</w:t>
            </w:r>
          </w:p>
        </w:tc>
        <w:tc>
          <w:tcPr>
            <w:tcW w:w="1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2446D" w:rsidTr="00471684">
        <w:trPr>
          <w:trHeight w:val="221"/>
        </w:trPr>
        <w:tc>
          <w:tcPr>
            <w:tcW w:w="48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3376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Likviditási célú hitelek, kölcsönök felvétele</w:t>
            </w:r>
          </w:p>
        </w:tc>
        <w:tc>
          <w:tcPr>
            <w:tcW w:w="99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Betét elhelyezése</w:t>
            </w:r>
          </w:p>
        </w:tc>
        <w:tc>
          <w:tcPr>
            <w:tcW w:w="104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2446D" w:rsidTr="00471684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337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Államháztartáson belüli megelőlegezés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B956FE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 w:rsidR="00E43F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58.163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Államháztartáson belüli megelőlegezés visszafizetés</w:t>
            </w:r>
          </w:p>
        </w:tc>
        <w:tc>
          <w:tcPr>
            <w:tcW w:w="10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471684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810.236</w:t>
            </w:r>
          </w:p>
        </w:tc>
        <w:tc>
          <w:tcPr>
            <w:tcW w:w="1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471684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810.236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471684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810.236</w:t>
            </w:r>
          </w:p>
        </w:tc>
      </w:tr>
      <w:tr w:rsidR="0092446D" w:rsidTr="00471684">
        <w:trPr>
          <w:trHeight w:val="221"/>
        </w:trPr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22.</w:t>
            </w:r>
          </w:p>
        </w:tc>
        <w:tc>
          <w:tcPr>
            <w:tcW w:w="33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Működési célú finanszírozási bevételek összesen (14.+19.)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E43F6A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5.809.385</w:t>
            </w:r>
          </w:p>
        </w:tc>
        <w:tc>
          <w:tcPr>
            <w:tcW w:w="103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E43F6A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5.809.385</w:t>
            </w:r>
          </w:p>
        </w:tc>
        <w:tc>
          <w:tcPr>
            <w:tcW w:w="109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E43F6A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6.667.548</w:t>
            </w:r>
          </w:p>
        </w:tc>
        <w:tc>
          <w:tcPr>
            <w:tcW w:w="32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Működési célú finanszírozási kiadások összesen (14.+...+21.)</w:t>
            </w:r>
          </w:p>
        </w:tc>
        <w:tc>
          <w:tcPr>
            <w:tcW w:w="1042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471684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810.236</w:t>
            </w:r>
          </w:p>
        </w:tc>
        <w:tc>
          <w:tcPr>
            <w:tcW w:w="108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471684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810.236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71684" w:rsidRDefault="00471684" w:rsidP="004716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810.236</w:t>
            </w:r>
          </w:p>
        </w:tc>
      </w:tr>
      <w:tr w:rsidR="0092446D" w:rsidTr="00471684">
        <w:trPr>
          <w:trHeight w:val="221"/>
        </w:trPr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23.</w:t>
            </w:r>
          </w:p>
        </w:tc>
        <w:tc>
          <w:tcPr>
            <w:tcW w:w="33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BEVÉTEL ÖSSZESEN (13.+22.)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E43F6A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57.456.976</w:t>
            </w:r>
          </w:p>
        </w:tc>
        <w:tc>
          <w:tcPr>
            <w:tcW w:w="103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E43F6A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66.502.589</w:t>
            </w:r>
          </w:p>
        </w:tc>
        <w:tc>
          <w:tcPr>
            <w:tcW w:w="109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2446D" w:rsidRDefault="00E43F6A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67.501.696</w:t>
            </w:r>
            <w:r w:rsidR="0092446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KIADÁSOK ÖSSZESEN (13.+22.)</w:t>
            </w:r>
          </w:p>
        </w:tc>
        <w:tc>
          <w:tcPr>
            <w:tcW w:w="1042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471684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57.456.976</w:t>
            </w:r>
          </w:p>
        </w:tc>
        <w:tc>
          <w:tcPr>
            <w:tcW w:w="108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471684" w:rsidP="00B956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66.502.589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471684" w:rsidP="00B956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58.496.372</w:t>
            </w:r>
          </w:p>
        </w:tc>
      </w:tr>
      <w:tr w:rsidR="0092446D" w:rsidTr="00CA53FA">
        <w:trPr>
          <w:gridAfter w:val="2"/>
          <w:wAfter w:w="1418" w:type="dxa"/>
          <w:trHeight w:val="516"/>
        </w:trPr>
        <w:tc>
          <w:tcPr>
            <w:tcW w:w="1193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II. Felhalmozási célú bevételek és kiadások mérlege</w:t>
            </w:r>
          </w:p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(Önkormányzati szinten)</w:t>
            </w:r>
          </w:p>
        </w:tc>
      </w:tr>
      <w:tr w:rsidR="00CB154D" w:rsidTr="00CA53FA">
        <w:trPr>
          <w:gridAfter w:val="2"/>
          <w:wAfter w:w="1418" w:type="dxa"/>
          <w:trHeight w:val="185"/>
        </w:trPr>
        <w:tc>
          <w:tcPr>
            <w:tcW w:w="1193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B154D" w:rsidRDefault="00CB154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forintban !</w:t>
            </w:r>
          </w:p>
        </w:tc>
      </w:tr>
      <w:tr w:rsidR="0092446D" w:rsidTr="00CA53FA">
        <w:trPr>
          <w:gridAfter w:val="2"/>
          <w:wAfter w:w="1418" w:type="dxa"/>
          <w:trHeight w:val="310"/>
        </w:trPr>
        <w:tc>
          <w:tcPr>
            <w:tcW w:w="585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Bevételek</w:t>
            </w:r>
          </w:p>
        </w:tc>
        <w:tc>
          <w:tcPr>
            <w:tcW w:w="608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Kiadások</w:t>
            </w:r>
          </w:p>
        </w:tc>
      </w:tr>
      <w:tr w:rsidR="0092446D" w:rsidRPr="0092446D" w:rsidTr="00CA53FA">
        <w:trPr>
          <w:gridAfter w:val="2"/>
          <w:wAfter w:w="1418" w:type="dxa"/>
          <w:trHeight w:val="456"/>
        </w:trPr>
        <w:tc>
          <w:tcPr>
            <w:tcW w:w="33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2446D" w:rsidRP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244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Megnevezés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Pr="0092446D" w:rsidRDefault="0092446D" w:rsidP="00C71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244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201</w:t>
            </w:r>
            <w:r w:rsidR="0001015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</w:t>
            </w:r>
            <w:r w:rsidRPr="009244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 évi eredeti előirányzat</w:t>
            </w:r>
          </w:p>
        </w:tc>
        <w:tc>
          <w:tcPr>
            <w:tcW w:w="679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92446D" w:rsidRPr="0092446D" w:rsidRDefault="0092446D" w:rsidP="00C71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244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201</w:t>
            </w:r>
            <w:r w:rsidR="0001015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</w:t>
            </w:r>
            <w:r w:rsidRPr="009244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 évi módosított előirányzat</w:t>
            </w:r>
          </w:p>
        </w:tc>
        <w:tc>
          <w:tcPr>
            <w:tcW w:w="10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Pr="0092446D" w:rsidRDefault="0092446D" w:rsidP="00C71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244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201</w:t>
            </w:r>
            <w:r w:rsidR="00330BD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</w:t>
            </w:r>
            <w:r w:rsidRPr="009244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 évi teljesítés</w:t>
            </w:r>
          </w:p>
        </w:tc>
        <w:tc>
          <w:tcPr>
            <w:tcW w:w="325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2446D" w:rsidRP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244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Megnevezés</w:t>
            </w:r>
          </w:p>
        </w:tc>
        <w:tc>
          <w:tcPr>
            <w:tcW w:w="9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Pr="0092446D" w:rsidRDefault="0092446D" w:rsidP="00C71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244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201</w:t>
            </w:r>
            <w:r w:rsidR="00330BD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</w:t>
            </w:r>
            <w:r w:rsidRPr="009244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 évi eredeti előirányzat</w:t>
            </w:r>
          </w:p>
        </w:tc>
        <w:tc>
          <w:tcPr>
            <w:tcW w:w="92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92446D" w:rsidRPr="0092446D" w:rsidRDefault="0092446D" w:rsidP="00C71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244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201</w:t>
            </w:r>
            <w:r w:rsidR="00330BD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</w:t>
            </w:r>
            <w:r w:rsidRPr="009244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 évi módosított előirányzat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2446D" w:rsidRPr="0092446D" w:rsidRDefault="0092446D" w:rsidP="00C71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244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201</w:t>
            </w:r>
            <w:r w:rsidR="00330BD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</w:t>
            </w:r>
            <w:r w:rsidRPr="009244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 évi teljesítés</w:t>
            </w:r>
          </w:p>
        </w:tc>
      </w:tr>
      <w:tr w:rsidR="0092446D" w:rsidTr="00CA53FA">
        <w:trPr>
          <w:gridAfter w:val="2"/>
          <w:wAfter w:w="1418" w:type="dxa"/>
          <w:trHeight w:val="175"/>
        </w:trPr>
        <w:tc>
          <w:tcPr>
            <w:tcW w:w="33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6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10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325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</w:t>
            </w:r>
          </w:p>
        </w:tc>
        <w:tc>
          <w:tcPr>
            <w:tcW w:w="9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G</w:t>
            </w:r>
          </w:p>
        </w:tc>
        <w:tc>
          <w:tcPr>
            <w:tcW w:w="923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H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</w:t>
            </w:r>
          </w:p>
        </w:tc>
      </w:tr>
      <w:tr w:rsidR="0092446D" w:rsidTr="00CA53FA">
        <w:trPr>
          <w:gridAfter w:val="2"/>
          <w:wAfter w:w="1418" w:type="dxa"/>
          <w:trHeight w:val="168"/>
        </w:trPr>
        <w:tc>
          <w:tcPr>
            <w:tcW w:w="4171" w:type="dxa"/>
            <w:gridSpan w:val="4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Felhalmozási célú támogatások államháztartáson belülről</w:t>
            </w:r>
          </w:p>
        </w:tc>
        <w:tc>
          <w:tcPr>
            <w:tcW w:w="6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1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Beruházások</w:t>
            </w:r>
          </w:p>
        </w:tc>
        <w:tc>
          <w:tcPr>
            <w:tcW w:w="9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330BDF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2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330BDF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1.636.462</w:t>
            </w:r>
          </w:p>
        </w:tc>
        <w:tc>
          <w:tcPr>
            <w:tcW w:w="99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330BDF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1.636.462</w:t>
            </w:r>
          </w:p>
        </w:tc>
      </w:tr>
      <w:tr w:rsidR="0092446D" w:rsidTr="00CA53FA">
        <w:trPr>
          <w:gridAfter w:val="2"/>
          <w:wAfter w:w="1418" w:type="dxa"/>
          <w:trHeight w:val="166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1.-ből EU-s támogatás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7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1.-ből EU-s forrásból megvalósuló beruházás</w:t>
            </w:r>
          </w:p>
        </w:tc>
        <w:tc>
          <w:tcPr>
            <w:tcW w:w="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2446D" w:rsidTr="00CA53FA">
        <w:trPr>
          <w:gridAfter w:val="2"/>
          <w:wAfter w:w="1418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Felhalmozási bevételek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Felújítások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330BDF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998.624</w:t>
            </w:r>
          </w:p>
        </w:tc>
        <w:tc>
          <w:tcPr>
            <w:tcW w:w="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330BDF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998.624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330BDF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998.624</w:t>
            </w:r>
          </w:p>
        </w:tc>
      </w:tr>
      <w:tr w:rsidR="0092446D" w:rsidTr="00CA53FA">
        <w:trPr>
          <w:gridAfter w:val="2"/>
          <w:wAfter w:w="1418" w:type="dxa"/>
          <w:trHeight w:val="168"/>
        </w:trPr>
        <w:tc>
          <w:tcPr>
            <w:tcW w:w="417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Felhalmozási célú átvett pénzeszközök átvétele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7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3.-ból EU-s forrásból megvalósuló felújítás</w:t>
            </w:r>
          </w:p>
        </w:tc>
        <w:tc>
          <w:tcPr>
            <w:tcW w:w="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2446D" w:rsidTr="00CA53FA">
        <w:trPr>
          <w:gridAfter w:val="2"/>
          <w:wAfter w:w="1418" w:type="dxa"/>
          <w:trHeight w:val="166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4.-ből EU-s támogatás (közvetlen)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Egyéb felhalmozási kiadások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2446D" w:rsidTr="00CA53FA">
        <w:trPr>
          <w:gridAfter w:val="2"/>
          <w:wAfter w:w="1418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Egyéb felhalmozási célú bevételek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2446D" w:rsidTr="00CA53FA">
        <w:trPr>
          <w:gridAfter w:val="2"/>
          <w:wAfter w:w="1418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2446D" w:rsidTr="00CA53FA">
        <w:trPr>
          <w:gridAfter w:val="2"/>
          <w:wAfter w:w="1418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2446D" w:rsidTr="00CA53FA">
        <w:trPr>
          <w:gridAfter w:val="2"/>
          <w:wAfter w:w="1418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2446D" w:rsidTr="00CA53FA">
        <w:trPr>
          <w:gridAfter w:val="2"/>
          <w:wAfter w:w="1418" w:type="dxa"/>
          <w:trHeight w:val="166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2446D" w:rsidTr="00CA53FA">
        <w:trPr>
          <w:gridAfter w:val="2"/>
          <w:wAfter w:w="1418" w:type="dxa"/>
          <w:trHeight w:val="168"/>
        </w:trPr>
        <w:tc>
          <w:tcPr>
            <w:tcW w:w="3331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1" w:type="dxa"/>
            <w:gridSpan w:val="3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Tartalékok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2446D" w:rsidTr="00CA53FA">
        <w:trPr>
          <w:gridAfter w:val="2"/>
          <w:wAfter w:w="1418" w:type="dxa"/>
          <w:trHeight w:val="206"/>
        </w:trPr>
        <w:tc>
          <w:tcPr>
            <w:tcW w:w="33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Költségvetési bevételek összesen: (1.+3.+4.+6.+…+11.)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5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Költségvetési kiadások összesen: (1.+3.+5.+...+11.)</w:t>
            </w:r>
          </w:p>
        </w:tc>
        <w:tc>
          <w:tcPr>
            <w:tcW w:w="9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330BDF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998.624</w:t>
            </w:r>
          </w:p>
        </w:tc>
        <w:tc>
          <w:tcPr>
            <w:tcW w:w="923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330BDF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2.635.086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2446D" w:rsidRDefault="00330BDF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2.635.086</w:t>
            </w:r>
          </w:p>
        </w:tc>
      </w:tr>
      <w:tr w:rsidR="0092446D" w:rsidTr="00CA53FA">
        <w:trPr>
          <w:gridAfter w:val="2"/>
          <w:wAfter w:w="1418" w:type="dxa"/>
          <w:trHeight w:val="168"/>
        </w:trPr>
        <w:tc>
          <w:tcPr>
            <w:tcW w:w="3331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Hiány belső finanszírozás bevételei ( 14+…+18)</w:t>
            </w: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25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Értékpapír vásárlása, visszavásárlása</w:t>
            </w:r>
          </w:p>
        </w:tc>
        <w:tc>
          <w:tcPr>
            <w:tcW w:w="9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2446D" w:rsidTr="00CA53FA">
        <w:trPr>
          <w:gridAfter w:val="2"/>
          <w:wAfter w:w="1418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Költségvetési maradvány igénybevétele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Hitelek törlesztése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2446D" w:rsidTr="00CA53FA">
        <w:trPr>
          <w:gridAfter w:val="2"/>
          <w:wAfter w:w="1418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Vállalkozási maradvány igénybevétele 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Rövid lejáratú hitelek törlesztése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2446D" w:rsidTr="00CA53FA">
        <w:trPr>
          <w:gridAfter w:val="2"/>
          <w:wAfter w:w="1418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Betét visszavonásából származó bevétel 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Hosszú lejáratú hitelek törlesztése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2446D" w:rsidTr="00CA53FA">
        <w:trPr>
          <w:gridAfter w:val="2"/>
          <w:wAfter w:w="1418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Értékpapír értékesítése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1" w:type="dxa"/>
            <w:gridSpan w:val="3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Kölcsön törlesztése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2446D" w:rsidTr="00CA53FA">
        <w:trPr>
          <w:gridAfter w:val="2"/>
          <w:wAfter w:w="1418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Egyéb belső finanszírozási bevételek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94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Befektetési célú belföldi, külföldi értékpapírok vásárlása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2446D" w:rsidTr="00CA53FA">
        <w:trPr>
          <w:gridAfter w:val="2"/>
          <w:wAfter w:w="1418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Hiány külső finanszírozásának bevételei (20+…+24 )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251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Betét elhelyezése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2446D" w:rsidTr="00CA53FA">
        <w:trPr>
          <w:gridAfter w:val="2"/>
          <w:wAfter w:w="1418" w:type="dxa"/>
          <w:trHeight w:val="168"/>
        </w:trPr>
        <w:tc>
          <w:tcPr>
            <w:tcW w:w="41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Hosszú lejáratú hitelek, kölcsönök felvétele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1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Pénzügyi lízing kiadásai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2446D" w:rsidTr="00CA53FA">
        <w:trPr>
          <w:gridAfter w:val="2"/>
          <w:wAfter w:w="1418" w:type="dxa"/>
          <w:trHeight w:val="168"/>
        </w:trPr>
        <w:tc>
          <w:tcPr>
            <w:tcW w:w="41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Likviditási célú hitelek, kölcsönök felvétele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1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2446D" w:rsidTr="00CA53FA">
        <w:trPr>
          <w:gridAfter w:val="2"/>
          <w:wAfter w:w="1418" w:type="dxa"/>
          <w:trHeight w:val="168"/>
        </w:trPr>
        <w:tc>
          <w:tcPr>
            <w:tcW w:w="417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Rövid lejáratú hitelek, kölcsönök felvétele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1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2446D" w:rsidTr="00CA53FA">
        <w:trPr>
          <w:gridAfter w:val="2"/>
          <w:wAfter w:w="1418" w:type="dxa"/>
          <w:trHeight w:val="168"/>
        </w:trPr>
        <w:tc>
          <w:tcPr>
            <w:tcW w:w="3331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Értékpapírok kibocsátása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2446D" w:rsidTr="00CA53FA">
        <w:trPr>
          <w:gridAfter w:val="2"/>
          <w:wAfter w:w="1418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Egyéb külső finanszírozási bevételek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1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2446D" w:rsidTr="00CA53FA">
        <w:trPr>
          <w:gridAfter w:val="2"/>
          <w:wAfter w:w="1418" w:type="dxa"/>
          <w:trHeight w:val="214"/>
        </w:trPr>
        <w:tc>
          <w:tcPr>
            <w:tcW w:w="33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Felhalmozási célú finanszírozási bevételek összesen (13.+19.)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5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Felhalmozási célú finanszírozási kiadások összesen (13.+...+24.)</w:t>
            </w:r>
          </w:p>
        </w:tc>
        <w:tc>
          <w:tcPr>
            <w:tcW w:w="9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23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2446D" w:rsidTr="00CA53FA">
        <w:trPr>
          <w:gridAfter w:val="2"/>
          <w:wAfter w:w="1418" w:type="dxa"/>
          <w:trHeight w:val="214"/>
        </w:trPr>
        <w:tc>
          <w:tcPr>
            <w:tcW w:w="33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BEVÉTEL ÖSSZESEN (12+25)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5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KIADÁSOK ÖSSZESEN (12+25)</w:t>
            </w:r>
          </w:p>
        </w:tc>
        <w:tc>
          <w:tcPr>
            <w:tcW w:w="9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330BDF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998.624</w:t>
            </w:r>
          </w:p>
        </w:tc>
        <w:tc>
          <w:tcPr>
            <w:tcW w:w="923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330BDF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2.635.086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2446D" w:rsidRDefault="00330BDF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2.635.086</w:t>
            </w:r>
          </w:p>
        </w:tc>
      </w:tr>
    </w:tbl>
    <w:p w:rsidR="0092446D" w:rsidRDefault="0092446D" w:rsidP="0092446D"/>
    <w:p w:rsidR="0092446D" w:rsidRDefault="0092446D" w:rsidP="0092446D"/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850"/>
        <w:gridCol w:w="728"/>
        <w:gridCol w:w="1579"/>
        <w:gridCol w:w="1579"/>
        <w:gridCol w:w="1579"/>
        <w:gridCol w:w="1579"/>
        <w:gridCol w:w="1580"/>
      </w:tblGrid>
      <w:tr w:rsidR="0092446D" w:rsidTr="0092446D">
        <w:trPr>
          <w:trHeight w:val="358"/>
        </w:trPr>
        <w:tc>
          <w:tcPr>
            <w:tcW w:w="1347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Beruházási (felhalmozási) kiadások előirányzata beruházásonként</w:t>
            </w:r>
          </w:p>
        </w:tc>
      </w:tr>
      <w:tr w:rsidR="0092446D" w:rsidTr="0092446D">
        <w:trPr>
          <w:trHeight w:val="449"/>
        </w:trPr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5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forintban !</w:t>
            </w:r>
          </w:p>
        </w:tc>
      </w:tr>
      <w:tr w:rsidR="0092446D" w:rsidTr="0092446D">
        <w:trPr>
          <w:trHeight w:val="1001"/>
        </w:trPr>
        <w:tc>
          <w:tcPr>
            <w:tcW w:w="4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Beruházás  megnevezése</w:t>
            </w:r>
          </w:p>
        </w:tc>
        <w:tc>
          <w:tcPr>
            <w:tcW w:w="8624" w:type="dxa"/>
            <w:gridSpan w:val="6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Beruházás összege</w:t>
            </w:r>
          </w:p>
        </w:tc>
      </w:tr>
      <w:tr w:rsidR="0092446D" w:rsidTr="0092446D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CA53FA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Ingatlan felújítás</w:t>
            </w: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2446D" w:rsidRDefault="00330BDF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998.624</w:t>
            </w:r>
          </w:p>
        </w:tc>
      </w:tr>
      <w:tr w:rsidR="0092446D" w:rsidTr="0092446D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CA53FA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Tárgyi eszközök (damilos fűnyíró</w:t>
            </w:r>
            <w:r w:rsidR="00330B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egyéb gépek)</w:t>
            </w: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2446D" w:rsidRDefault="00330BDF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1.636.462</w:t>
            </w:r>
          </w:p>
        </w:tc>
      </w:tr>
      <w:tr w:rsidR="0092446D" w:rsidTr="0092446D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2446D" w:rsidTr="0092446D">
        <w:trPr>
          <w:trHeight w:val="317"/>
        </w:trPr>
        <w:tc>
          <w:tcPr>
            <w:tcW w:w="4850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2446D" w:rsidTr="0092446D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2446D" w:rsidTr="0092446D">
        <w:trPr>
          <w:trHeight w:val="317"/>
        </w:trPr>
        <w:tc>
          <w:tcPr>
            <w:tcW w:w="4850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2446D" w:rsidTr="0092446D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2446D" w:rsidTr="0092446D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2446D" w:rsidTr="0092446D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2446D" w:rsidTr="0092446D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2446D" w:rsidTr="0092446D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2446D" w:rsidTr="0092446D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2446D" w:rsidTr="0092446D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2446D" w:rsidTr="0092446D">
        <w:trPr>
          <w:trHeight w:val="358"/>
        </w:trPr>
        <w:tc>
          <w:tcPr>
            <w:tcW w:w="4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ÖSSZESEN: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thinHorzStripe" w:color="auto" w:fill="FFFFFF"/>
            <w:vAlign w:val="center"/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446D" w:rsidRDefault="00330BDF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2.635.086</w:t>
            </w:r>
          </w:p>
        </w:tc>
      </w:tr>
    </w:tbl>
    <w:p w:rsidR="0092446D" w:rsidRDefault="0092446D" w:rsidP="00996A2C"/>
    <w:p w:rsidR="0092446D" w:rsidRDefault="0092446D" w:rsidP="00996A2C"/>
    <w:p w:rsidR="0092446D" w:rsidRDefault="0092446D" w:rsidP="00996A2C">
      <w:pPr>
        <w:sectPr w:rsidR="0092446D" w:rsidSect="0092446D">
          <w:footnotePr>
            <w:pos w:val="beneathText"/>
          </w:footnotePr>
          <w:pgSz w:w="16837" w:h="11905" w:orient="landscape"/>
          <w:pgMar w:top="1134" w:right="1134" w:bottom="1134" w:left="1134" w:header="709" w:footer="1134" w:gutter="0"/>
          <w:cols w:space="708"/>
          <w:docGrid w:linePitch="326"/>
        </w:sectPr>
      </w:pPr>
    </w:p>
    <w:p w:rsidR="00AC4CD4" w:rsidRPr="00F42286" w:rsidRDefault="00E166CF" w:rsidP="0009646F">
      <w:pPr>
        <w:jc w:val="center"/>
        <w:rPr>
          <w:b/>
        </w:rPr>
      </w:pPr>
      <w:r w:rsidRPr="00E166CF">
        <w:rPr>
          <w:rFonts w:ascii="Times New Roman" w:hAnsi="Times New Roman" w:cs="Times New Roman"/>
          <w:b/>
          <w:sz w:val="24"/>
          <w:szCs w:val="24"/>
        </w:rPr>
        <w:lastRenderedPageBreak/>
        <w:t>Az önkormányzat tárgyi es</w:t>
      </w:r>
      <w:r w:rsidR="00117F7C">
        <w:rPr>
          <w:rFonts w:ascii="Times New Roman" w:hAnsi="Times New Roman" w:cs="Times New Roman"/>
          <w:b/>
          <w:sz w:val="24"/>
          <w:szCs w:val="24"/>
        </w:rPr>
        <w:t>zköz állományának alakulása 201</w:t>
      </w:r>
      <w:r w:rsidR="00265081">
        <w:rPr>
          <w:rFonts w:ascii="Times New Roman" w:hAnsi="Times New Roman" w:cs="Times New Roman"/>
          <w:b/>
          <w:sz w:val="24"/>
          <w:szCs w:val="24"/>
        </w:rPr>
        <w:t>8</w:t>
      </w:r>
      <w:r w:rsidRPr="00E166CF">
        <w:rPr>
          <w:rFonts w:ascii="Times New Roman" w:hAnsi="Times New Roman" w:cs="Times New Roman"/>
          <w:b/>
          <w:sz w:val="24"/>
          <w:szCs w:val="24"/>
        </w:rPr>
        <w:t>. évben</w:t>
      </w:r>
      <w:r w:rsidR="0092446D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92446D">
        <w:rPr>
          <w:rFonts w:ascii="Times New Roman CE" w:eastAsia="Times New Roman" w:hAnsi="Times New Roman CE" w:cs="Times New Roman CE"/>
          <w:bCs/>
          <w:lang w:eastAsia="hu-HU"/>
        </w:rPr>
        <w:t>7</w:t>
      </w:r>
      <w:r w:rsidR="0092446D" w:rsidRPr="0092446D">
        <w:rPr>
          <w:rFonts w:ascii="Times New Roman CE" w:eastAsia="Times New Roman" w:hAnsi="Times New Roman CE" w:cs="Times New Roman CE"/>
          <w:bCs/>
          <w:lang w:eastAsia="hu-HU"/>
        </w:rPr>
        <w:t xml:space="preserve">. melléklet a </w:t>
      </w:r>
      <w:r w:rsidR="00185A35">
        <w:rPr>
          <w:rFonts w:ascii="Times New Roman CE" w:eastAsia="Times New Roman" w:hAnsi="Times New Roman CE" w:cs="Times New Roman CE"/>
          <w:bCs/>
          <w:lang w:eastAsia="hu-HU"/>
        </w:rPr>
        <w:t>3</w:t>
      </w:r>
      <w:r w:rsidR="00185A35" w:rsidRPr="0092446D">
        <w:rPr>
          <w:rFonts w:ascii="Times New Roman CE" w:eastAsia="Times New Roman" w:hAnsi="Times New Roman CE" w:cs="Times New Roman CE"/>
          <w:bCs/>
          <w:lang w:eastAsia="hu-HU"/>
        </w:rPr>
        <w:t>/201</w:t>
      </w:r>
      <w:r w:rsidR="00185A35">
        <w:rPr>
          <w:rFonts w:ascii="Times New Roman CE" w:eastAsia="Times New Roman" w:hAnsi="Times New Roman CE" w:cs="Times New Roman CE"/>
          <w:bCs/>
          <w:lang w:eastAsia="hu-HU"/>
        </w:rPr>
        <w:t>9</w:t>
      </w:r>
      <w:r w:rsidR="00185A35" w:rsidRPr="0092446D">
        <w:rPr>
          <w:rFonts w:ascii="Times New Roman CE" w:eastAsia="Times New Roman" w:hAnsi="Times New Roman CE" w:cs="Times New Roman CE"/>
          <w:bCs/>
          <w:lang w:eastAsia="hu-HU"/>
        </w:rPr>
        <w:t>. (</w:t>
      </w:r>
      <w:r w:rsidR="00185A35">
        <w:rPr>
          <w:rFonts w:ascii="Times New Roman CE" w:eastAsia="Times New Roman" w:hAnsi="Times New Roman CE" w:cs="Times New Roman CE"/>
          <w:bCs/>
          <w:lang w:eastAsia="hu-HU"/>
        </w:rPr>
        <w:t>IV. 23.</w:t>
      </w:r>
      <w:r w:rsidR="00185A35" w:rsidRPr="0092446D">
        <w:rPr>
          <w:rFonts w:ascii="Times New Roman CE" w:eastAsia="Times New Roman" w:hAnsi="Times New Roman CE" w:cs="Times New Roman CE"/>
          <w:bCs/>
          <w:lang w:eastAsia="hu-HU"/>
        </w:rPr>
        <w:t xml:space="preserve">) </w:t>
      </w:r>
      <w:r w:rsidR="0092446D" w:rsidRPr="0092446D">
        <w:rPr>
          <w:rFonts w:ascii="Times New Roman CE" w:eastAsia="Times New Roman" w:hAnsi="Times New Roman CE" w:cs="Times New Roman CE"/>
          <w:bCs/>
          <w:lang w:eastAsia="hu-HU"/>
        </w:rPr>
        <w:t>önkormányzati rendelethez</w:t>
      </w:r>
    </w:p>
    <w:tbl>
      <w:tblPr>
        <w:tblpPr w:leftFromText="141" w:rightFromText="141" w:horzAnchor="margin" w:tblpY="904"/>
        <w:tblW w:w="12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0"/>
        <w:gridCol w:w="3904"/>
        <w:gridCol w:w="1130"/>
        <w:gridCol w:w="1705"/>
        <w:gridCol w:w="1215"/>
        <w:gridCol w:w="1141"/>
        <w:gridCol w:w="1410"/>
        <w:gridCol w:w="1175"/>
      </w:tblGrid>
      <w:tr w:rsidR="009E5541" w:rsidRPr="00F42286" w:rsidTr="00AC4CD4">
        <w:trPr>
          <w:trHeight w:val="170"/>
        </w:trPr>
        <w:tc>
          <w:tcPr>
            <w:tcW w:w="760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9E5541" w:rsidRPr="00F42286" w:rsidRDefault="009E5541" w:rsidP="00AC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  <w:lang w:eastAsia="hu-HU"/>
              </w:rPr>
            </w:pPr>
            <w:r w:rsidRPr="00F42286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  <w:lang w:eastAsia="hu-HU"/>
              </w:rPr>
              <w:t>Sorszám</w:t>
            </w:r>
          </w:p>
        </w:tc>
        <w:tc>
          <w:tcPr>
            <w:tcW w:w="410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9E5541" w:rsidRPr="00F42286" w:rsidRDefault="009E5541" w:rsidP="00AC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  <w:lang w:eastAsia="hu-HU"/>
              </w:rPr>
            </w:pPr>
            <w:r w:rsidRPr="00F42286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11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9E5541" w:rsidRPr="00F42286" w:rsidRDefault="009E5541" w:rsidP="00AC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  <w:lang w:eastAsia="hu-HU"/>
              </w:rPr>
            </w:pPr>
            <w:r w:rsidRPr="00F42286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  <w:lang w:eastAsia="hu-HU"/>
              </w:rPr>
              <w:t>Immateriális javak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9E5541" w:rsidRPr="00F42286" w:rsidRDefault="009E5541" w:rsidP="00AC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  <w:lang w:eastAsia="hu-HU"/>
              </w:rPr>
            </w:pPr>
            <w:r w:rsidRPr="00F42286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  <w:lang w:eastAsia="hu-HU"/>
              </w:rPr>
              <w:t>Ingatlanok</w:t>
            </w:r>
          </w:p>
        </w:tc>
        <w:tc>
          <w:tcPr>
            <w:tcW w:w="115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9E5541" w:rsidRPr="00F42286" w:rsidRDefault="009E5541" w:rsidP="00AC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  <w:lang w:eastAsia="hu-HU"/>
              </w:rPr>
            </w:pPr>
            <w:r w:rsidRPr="00F42286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  <w:lang w:eastAsia="hu-HU"/>
              </w:rPr>
              <w:t>Gépek, berendezések, felszerelések, járművek</w:t>
            </w:r>
          </w:p>
        </w:tc>
        <w:tc>
          <w:tcPr>
            <w:tcW w:w="111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9E5541" w:rsidRPr="00F42286" w:rsidRDefault="009E5541" w:rsidP="00AC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  <w:lang w:eastAsia="hu-HU"/>
              </w:rPr>
            </w:pPr>
            <w:r w:rsidRPr="00F42286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  <w:lang w:eastAsia="hu-HU"/>
              </w:rPr>
              <w:t>Beruházások és felújítások</w:t>
            </w:r>
          </w:p>
        </w:tc>
        <w:tc>
          <w:tcPr>
            <w:tcW w:w="137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9E5541" w:rsidRPr="00F42286" w:rsidRDefault="009E5541" w:rsidP="00AC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  <w:lang w:eastAsia="hu-HU"/>
              </w:rPr>
            </w:pPr>
            <w:r w:rsidRPr="00F42286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  <w:lang w:eastAsia="hu-HU"/>
              </w:rPr>
              <w:t>Koncesszióba, vagyonkezelésbe adott eszközök</w:t>
            </w:r>
          </w:p>
        </w:tc>
        <w:tc>
          <w:tcPr>
            <w:tcW w:w="10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9E5541" w:rsidRPr="00F42286" w:rsidRDefault="009E5541" w:rsidP="00AC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  <w:lang w:eastAsia="hu-HU"/>
              </w:rPr>
            </w:pPr>
            <w:r w:rsidRPr="00F42286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  <w:lang w:eastAsia="hu-HU"/>
              </w:rPr>
              <w:t>Összesen</w:t>
            </w:r>
          </w:p>
        </w:tc>
      </w:tr>
      <w:tr w:rsidR="009E5541" w:rsidRPr="00F42286" w:rsidTr="005013BF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F42286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F422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001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F42286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F422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Tárgyévi nyitó állomány (előző évi záró állomány)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F42286" w:rsidRDefault="0026508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F422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750.000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F42286" w:rsidRDefault="00265081" w:rsidP="00153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F422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174.588.315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F42286" w:rsidRDefault="00265081" w:rsidP="00153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F422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15.973.401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F42286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F422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F42286" w:rsidRDefault="0026508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F422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959.575.750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F42286" w:rsidRDefault="0026508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F422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1.150.887.466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002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Immateriális javak beszerzése, nem aktivált beruházások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26508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26508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1.309.812</w:t>
            </w:r>
            <w:r w:rsidR="009E5541"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26508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1.309.812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003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Nem aktivált felújítások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26508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786.318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26508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786.318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004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Beruházásokból, felújításokból aktivált érték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26508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886.318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26508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1.209.812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26508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2.096.130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005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Térítésmentes átvétel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006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Alapításkori átvétel, vagyonkezelésbe vétel miatti átvétel, vagyonkezelői jog visszavétele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007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Egyéb növekedés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26508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886.318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26508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10.926.913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CB240C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  <w:r w:rsidR="009E5541"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26508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11.813.231</w:t>
            </w:r>
          </w:p>
        </w:tc>
      </w:tr>
      <w:tr w:rsidR="009E5541" w:rsidRPr="00F42286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F42286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F422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008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F42286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F422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Összes növekedés  (=02+…+07)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F42286" w:rsidRDefault="0026508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F422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F42286" w:rsidRDefault="0026508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F422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1.772.636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F42286" w:rsidRDefault="0026508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F422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12.136.725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F42286" w:rsidRDefault="0026508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F422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2.096.130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F42286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F422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F42286" w:rsidRDefault="0026508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F422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16.005.491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009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Értékesítés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010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Hiány, selejtezés, megsemmisülés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011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Térítésmentes átadás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012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Költségvetési szerv,társulás alapításkori átadás,vagyonkezelésbe adás miatti átadás,vagyonkezelői jog visszaadása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013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Egyéb csökkenés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26508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886.318</w:t>
            </w:r>
            <w:r w:rsidR="009E5541"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265081" w:rsidP="00817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10.926.913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26508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2.096.130</w:t>
            </w:r>
            <w:r w:rsidR="009E5541"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F42286" w:rsidP="00817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13.909.361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F42286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F422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014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F42286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F422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Összes csökkenés (=09+…+13)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F42286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F422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F42286" w:rsidRDefault="00F42286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F422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886.318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F42286" w:rsidRDefault="00F42286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F422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10.926.913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F42286" w:rsidRDefault="00F42286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F422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2.096.130</w:t>
            </w:r>
            <w:r w:rsidR="009E5541" w:rsidRPr="00F422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F42286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F422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F42286" w:rsidRDefault="00F42286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F422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13.909.361</w:t>
            </w:r>
          </w:p>
        </w:tc>
      </w:tr>
      <w:tr w:rsidR="009E5541" w:rsidRPr="009E5541" w:rsidTr="00BE2CEF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F42286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F422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015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F42286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F422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Bruttó érték összesen (=01+08-14)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F42286" w:rsidRDefault="00CB240C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F422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750.000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F42286" w:rsidRDefault="00CB240C" w:rsidP="00153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F422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17</w:t>
            </w:r>
            <w:r w:rsidR="00F42286" w:rsidRPr="00F422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5.474.633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F42286" w:rsidRDefault="00F42286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F422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17.183.213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F42286" w:rsidRDefault="00CB240C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F422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F42286" w:rsidRDefault="00817A29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F422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959.575.750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F42286" w:rsidRDefault="00F42286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F422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1.152.983.596</w:t>
            </w:r>
          </w:p>
        </w:tc>
      </w:tr>
      <w:tr w:rsidR="009E5541" w:rsidRPr="009E5541" w:rsidTr="00BE2CEF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F42286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F422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016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F42286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F422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Terv szerinti értékcsökkenés nyitó állománya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F42286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F422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F42286" w:rsidRDefault="00CB240C" w:rsidP="00153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F422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5</w:t>
            </w:r>
            <w:r w:rsidR="00F42286" w:rsidRPr="00F422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8.148.186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F42286" w:rsidRDefault="00F42286" w:rsidP="00153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F422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11.806.074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F42286" w:rsidRDefault="00CB240C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F422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F42286" w:rsidRDefault="00F42286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F422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445.697.203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F42286" w:rsidRDefault="00F42286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F422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515.651.463</w:t>
            </w:r>
          </w:p>
        </w:tc>
      </w:tr>
      <w:tr w:rsidR="009E5541" w:rsidRPr="009E5541" w:rsidTr="00BE2CEF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017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 szerinti értékcsökkenés növekedése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F42286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187.500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F42286" w:rsidP="00153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4.582.712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F42286" w:rsidP="00153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1.421.581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CB240C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817A29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28.787.27</w:t>
            </w:r>
            <w:r w:rsidR="00CB240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817A29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34.</w:t>
            </w:r>
            <w:r w:rsidR="00F4228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979.066</w:t>
            </w:r>
          </w:p>
        </w:tc>
      </w:tr>
      <w:tr w:rsidR="009E5541" w:rsidRPr="009E5541" w:rsidTr="00BE2CEF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018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 szerinti értékcsökkenés csökkenése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CB240C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CB240C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1.314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CB240C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CB240C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CB240C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1314</w:t>
            </w:r>
          </w:p>
        </w:tc>
      </w:tr>
      <w:tr w:rsidR="009E5541" w:rsidRPr="009E5541" w:rsidTr="00BE2CEF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F42286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F422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lastRenderedPageBreak/>
              <w:t>019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F42286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F422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Terv szerinti értékcsökkenés záró állománya  (=16+17-18)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F42286" w:rsidRDefault="00F42286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F422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187.500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F42286" w:rsidRDefault="00F42286" w:rsidP="00153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F422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62.730.898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F42286" w:rsidRDefault="00F42286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F422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13.227.655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F42286" w:rsidRDefault="00CB240C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F422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F42286" w:rsidRDefault="00F42286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F422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474.484.476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F42286" w:rsidRDefault="00F42286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F422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550.630.529</w:t>
            </w:r>
          </w:p>
        </w:tc>
      </w:tr>
      <w:tr w:rsidR="009E5541" w:rsidRPr="009E5541" w:rsidTr="00BE2CEF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020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Terven felüli értékcsökkenés nyitó állománya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CB240C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CB240C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CB240C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CB240C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CB240C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021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Terven felüli értékcsökkenés növekedés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022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Terven felüli értékcsökkenés visszaírás, kivezetés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023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Terven felüli értékcsökkenés záró állománya (=20+21-22)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9E5541" w:rsidRPr="009E5541" w:rsidTr="00BE2CEF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F42286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F422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024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F42286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F422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Értékcsökkenés összesen (=19+23)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F42286" w:rsidRDefault="00F42286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F422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187.500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F42286" w:rsidRDefault="00F42286" w:rsidP="00153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F422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62.730.898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F42286" w:rsidRDefault="00F42286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F422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13.227.655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F42286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F422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F42286" w:rsidRDefault="00F42286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F422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474.484.476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F42286" w:rsidRDefault="00F42286" w:rsidP="00CB2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F422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550.630.529</w:t>
            </w:r>
          </w:p>
        </w:tc>
      </w:tr>
      <w:tr w:rsidR="009E5541" w:rsidRPr="009E5541" w:rsidTr="00BE2CEF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F42286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F422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025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F42286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F422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Eszközök nettó értéke (=15-24)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F42286" w:rsidRDefault="00F42286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F422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562.500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F42286" w:rsidRDefault="00F42286" w:rsidP="00153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F422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112.743.735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F42286" w:rsidRDefault="00F42286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F422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3.955.558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F42286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F422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 </w:t>
            </w:r>
            <w:r w:rsidR="00CB240C" w:rsidRPr="00F422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F42286" w:rsidRDefault="00F42286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F422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485.091.274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F42286" w:rsidRDefault="00F42286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F422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602.353.067</w:t>
            </w:r>
          </w:p>
        </w:tc>
      </w:tr>
    </w:tbl>
    <w:p w:rsidR="00E166CF" w:rsidRDefault="00E166CF"/>
    <w:p w:rsidR="00E166CF" w:rsidRDefault="00E166CF"/>
    <w:p w:rsidR="00E166CF" w:rsidRDefault="00E166CF"/>
    <w:p w:rsidR="00E166CF" w:rsidRDefault="00E166CF"/>
    <w:p w:rsidR="00E166CF" w:rsidRDefault="00E166CF"/>
    <w:p w:rsidR="00E166CF" w:rsidRDefault="00E166CF"/>
    <w:p w:rsidR="00E166CF" w:rsidRDefault="00E166CF"/>
    <w:p w:rsidR="00E166CF" w:rsidRDefault="00E166CF"/>
    <w:p w:rsidR="00E166CF" w:rsidRDefault="00E166CF"/>
    <w:p w:rsidR="00E166CF" w:rsidRDefault="00E166CF"/>
    <w:p w:rsidR="00E166CF" w:rsidRDefault="00E166CF"/>
    <w:p w:rsidR="0092446D" w:rsidRDefault="0092446D">
      <w:pPr>
        <w:sectPr w:rsidR="0092446D" w:rsidSect="00AC4CD4">
          <w:footnotePr>
            <w:pos w:val="beneathText"/>
          </w:footnotePr>
          <w:pgSz w:w="16837" w:h="11905" w:orient="landscape"/>
          <w:pgMar w:top="1134" w:right="1134" w:bottom="1134" w:left="1134" w:header="709" w:footer="1134" w:gutter="0"/>
          <w:cols w:space="708"/>
          <w:docGrid w:linePitch="326"/>
        </w:sectPr>
      </w:pPr>
    </w:p>
    <w:p w:rsidR="001C1E49" w:rsidRDefault="0092446D" w:rsidP="0092446D">
      <w:pPr>
        <w:jc w:val="right"/>
      </w:pPr>
      <w:r>
        <w:rPr>
          <w:rFonts w:ascii="Times New Roman CE" w:eastAsia="Times New Roman" w:hAnsi="Times New Roman CE" w:cs="Times New Roman CE"/>
          <w:bCs/>
          <w:lang w:eastAsia="hu-HU"/>
        </w:rPr>
        <w:lastRenderedPageBreak/>
        <w:t>8</w:t>
      </w:r>
      <w:r w:rsidRPr="0092446D">
        <w:rPr>
          <w:rFonts w:ascii="Times New Roman CE" w:eastAsia="Times New Roman" w:hAnsi="Times New Roman CE" w:cs="Times New Roman CE"/>
          <w:bCs/>
          <w:lang w:eastAsia="hu-HU"/>
        </w:rPr>
        <w:t xml:space="preserve">. melléklet a </w:t>
      </w:r>
      <w:r w:rsidR="00185A35">
        <w:rPr>
          <w:rFonts w:ascii="Times New Roman CE" w:eastAsia="Times New Roman" w:hAnsi="Times New Roman CE" w:cs="Times New Roman CE"/>
          <w:bCs/>
          <w:lang w:eastAsia="hu-HU"/>
        </w:rPr>
        <w:t>3</w:t>
      </w:r>
      <w:r w:rsidR="00185A35" w:rsidRPr="0092446D">
        <w:rPr>
          <w:rFonts w:ascii="Times New Roman CE" w:eastAsia="Times New Roman" w:hAnsi="Times New Roman CE" w:cs="Times New Roman CE"/>
          <w:bCs/>
          <w:lang w:eastAsia="hu-HU"/>
        </w:rPr>
        <w:t>/201</w:t>
      </w:r>
      <w:r w:rsidR="00185A35">
        <w:rPr>
          <w:rFonts w:ascii="Times New Roman CE" w:eastAsia="Times New Roman" w:hAnsi="Times New Roman CE" w:cs="Times New Roman CE"/>
          <w:bCs/>
          <w:lang w:eastAsia="hu-HU"/>
        </w:rPr>
        <w:t>9</w:t>
      </w:r>
      <w:r w:rsidR="00185A35" w:rsidRPr="0092446D">
        <w:rPr>
          <w:rFonts w:ascii="Times New Roman CE" w:eastAsia="Times New Roman" w:hAnsi="Times New Roman CE" w:cs="Times New Roman CE"/>
          <w:bCs/>
          <w:lang w:eastAsia="hu-HU"/>
        </w:rPr>
        <w:t>. (</w:t>
      </w:r>
      <w:r w:rsidR="00185A35">
        <w:rPr>
          <w:rFonts w:ascii="Times New Roman CE" w:eastAsia="Times New Roman" w:hAnsi="Times New Roman CE" w:cs="Times New Roman CE"/>
          <w:bCs/>
          <w:lang w:eastAsia="hu-HU"/>
        </w:rPr>
        <w:t>IV. 23.</w:t>
      </w:r>
      <w:r w:rsidR="00185A35" w:rsidRPr="0092446D">
        <w:rPr>
          <w:rFonts w:ascii="Times New Roman CE" w:eastAsia="Times New Roman" w:hAnsi="Times New Roman CE" w:cs="Times New Roman CE"/>
          <w:bCs/>
          <w:lang w:eastAsia="hu-HU"/>
        </w:rPr>
        <w:t xml:space="preserve">) </w:t>
      </w:r>
      <w:r w:rsidRPr="0092446D">
        <w:rPr>
          <w:rFonts w:ascii="Times New Roman CE" w:eastAsia="Times New Roman" w:hAnsi="Times New Roman CE" w:cs="Times New Roman CE"/>
          <w:bCs/>
          <w:lang w:eastAsia="hu-HU"/>
        </w:rPr>
        <w:t>önkormányzati rendelethez</w:t>
      </w:r>
    </w:p>
    <w:p w:rsidR="00AD2ACA" w:rsidRDefault="00AD2ACA" w:rsidP="00AD2ACA"/>
    <w:p w:rsidR="00AD2ACA" w:rsidRPr="00AD2ACA" w:rsidRDefault="00AD2ACA" w:rsidP="00AD2ACA">
      <w:pPr>
        <w:jc w:val="center"/>
        <w:rPr>
          <w:rFonts w:ascii="Times New Roman" w:hAnsi="Times New Roman" w:cs="Times New Roman"/>
          <w:b/>
        </w:rPr>
      </w:pPr>
      <w:r w:rsidRPr="00AD2ACA">
        <w:rPr>
          <w:rFonts w:ascii="Times New Roman" w:hAnsi="Times New Roman" w:cs="Times New Roman"/>
          <w:b/>
        </w:rPr>
        <w:t>Kimutatás</w:t>
      </w:r>
    </w:p>
    <w:p w:rsidR="00AD2ACA" w:rsidRPr="00AD2ACA" w:rsidRDefault="00AD2ACA" w:rsidP="00AD2ACA">
      <w:pPr>
        <w:jc w:val="center"/>
        <w:rPr>
          <w:rFonts w:ascii="Times New Roman" w:hAnsi="Times New Roman" w:cs="Times New Roman"/>
          <w:b/>
        </w:rPr>
      </w:pPr>
      <w:r w:rsidRPr="00AD2ACA">
        <w:rPr>
          <w:rFonts w:ascii="Times New Roman" w:hAnsi="Times New Roman" w:cs="Times New Roman"/>
          <w:b/>
        </w:rPr>
        <w:t>az önkormányzat által nyújtott</w:t>
      </w:r>
    </w:p>
    <w:p w:rsidR="00AD2ACA" w:rsidRPr="00AD2ACA" w:rsidRDefault="00AD2ACA" w:rsidP="00AD2ACA">
      <w:pPr>
        <w:jc w:val="center"/>
        <w:rPr>
          <w:rFonts w:ascii="Times New Roman" w:hAnsi="Times New Roman" w:cs="Times New Roman"/>
          <w:b/>
        </w:rPr>
      </w:pPr>
      <w:r w:rsidRPr="00AD2ACA">
        <w:rPr>
          <w:rFonts w:ascii="Times New Roman" w:hAnsi="Times New Roman" w:cs="Times New Roman"/>
          <w:b/>
        </w:rPr>
        <w:t>hitelek állományáról</w:t>
      </w:r>
    </w:p>
    <w:p w:rsidR="00AD2ACA" w:rsidRDefault="00AD2ACA" w:rsidP="00AD2ACA"/>
    <w:tbl>
      <w:tblPr>
        <w:tblW w:w="8300" w:type="dxa"/>
        <w:tblInd w:w="3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1660"/>
        <w:gridCol w:w="1660"/>
        <w:gridCol w:w="1660"/>
        <w:gridCol w:w="1660"/>
      </w:tblGrid>
      <w:tr w:rsidR="00AD2ACA" w:rsidRPr="00AD2ACA" w:rsidTr="009B7CB6">
        <w:trPr>
          <w:trHeight w:val="702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Hitelbevevő megnevezése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Hitelállomány összege tárgyév január 1-jén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Hitelfolyósítás tárgyévi összege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Visszafizetett hitel tárgyévi összege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Hitelállomány összege tárgyév december 31-én</w:t>
            </w:r>
          </w:p>
        </w:tc>
      </w:tr>
      <w:tr w:rsidR="00AD2ACA" w:rsidRPr="00AD2ACA" w:rsidTr="009B7CB6">
        <w:trPr>
          <w:trHeight w:val="70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Cs/>
                <w:color w:val="000000"/>
              </w:rPr>
              <w:t>1.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AD2ACA" w:rsidRPr="00AD2ACA" w:rsidTr="009B7CB6">
        <w:trPr>
          <w:trHeight w:val="70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Cs/>
                <w:color w:val="000000"/>
              </w:rPr>
              <w:t>2.</w:t>
            </w:r>
          </w:p>
        </w:tc>
        <w:tc>
          <w:tcPr>
            <w:tcW w:w="66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44"/>
                <w:szCs w:val="44"/>
              </w:rPr>
            </w:pPr>
            <w:r w:rsidRPr="00AD2ACA">
              <w:rPr>
                <w:rFonts w:ascii="Times New Roman" w:hAnsi="Times New Roman" w:cs="Times New Roman"/>
                <w:b/>
                <w:color w:val="000000"/>
                <w:sz w:val="44"/>
                <w:szCs w:val="44"/>
              </w:rPr>
              <w:t>N E M L E G E S</w:t>
            </w:r>
          </w:p>
        </w:tc>
      </w:tr>
      <w:tr w:rsidR="00AD2ACA" w:rsidRPr="00AD2ACA" w:rsidTr="009B7CB6">
        <w:trPr>
          <w:trHeight w:val="70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Cs/>
                <w:color w:val="000000"/>
              </w:rPr>
              <w:t>3.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AD2ACA" w:rsidRPr="00AD2ACA" w:rsidTr="009B7CB6">
        <w:trPr>
          <w:trHeight w:val="70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Cs/>
                <w:color w:val="000000"/>
              </w:rPr>
              <w:t>…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AD2ACA" w:rsidRPr="00AD2ACA" w:rsidTr="009B7CB6">
        <w:trPr>
          <w:trHeight w:val="70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Összesen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</w:tbl>
    <w:p w:rsidR="00AD2ACA" w:rsidRPr="00AD2ACA" w:rsidRDefault="00AD2ACA" w:rsidP="00AD2ACA">
      <w:pPr>
        <w:rPr>
          <w:rFonts w:ascii="Times New Roman" w:hAnsi="Times New Roman" w:cs="Times New Roman"/>
        </w:rPr>
      </w:pPr>
    </w:p>
    <w:p w:rsidR="00AD2ACA" w:rsidRPr="00AD2ACA" w:rsidRDefault="00AD2ACA" w:rsidP="00AD2ACA">
      <w:pPr>
        <w:rPr>
          <w:rFonts w:ascii="Times New Roman" w:hAnsi="Times New Roman" w:cs="Times New Roman"/>
        </w:rPr>
        <w:sectPr w:rsidR="00AD2ACA" w:rsidRPr="00AD2ACA" w:rsidSect="0092446D">
          <w:footnotePr>
            <w:pos w:val="beneathText"/>
          </w:footnotePr>
          <w:pgSz w:w="11905" w:h="16837"/>
          <w:pgMar w:top="1134" w:right="1134" w:bottom="1134" w:left="1134" w:header="709" w:footer="1134" w:gutter="0"/>
          <w:cols w:space="708"/>
          <w:docGrid w:linePitch="326"/>
        </w:sectPr>
      </w:pPr>
    </w:p>
    <w:p w:rsidR="00AD2ACA" w:rsidRPr="00AD2ACA" w:rsidRDefault="0092446D" w:rsidP="0092446D">
      <w:pPr>
        <w:jc w:val="right"/>
        <w:rPr>
          <w:rFonts w:ascii="Times New Roman" w:hAnsi="Times New Roman" w:cs="Times New Roman"/>
        </w:rPr>
      </w:pPr>
      <w:r>
        <w:rPr>
          <w:rFonts w:ascii="Times New Roman CE" w:eastAsia="Times New Roman" w:hAnsi="Times New Roman CE" w:cs="Times New Roman CE"/>
          <w:bCs/>
          <w:lang w:eastAsia="hu-HU"/>
        </w:rPr>
        <w:lastRenderedPageBreak/>
        <w:t>9</w:t>
      </w:r>
      <w:r w:rsidRPr="0092446D">
        <w:rPr>
          <w:rFonts w:ascii="Times New Roman CE" w:eastAsia="Times New Roman" w:hAnsi="Times New Roman CE" w:cs="Times New Roman CE"/>
          <w:bCs/>
          <w:lang w:eastAsia="hu-HU"/>
        </w:rPr>
        <w:t xml:space="preserve">. melléklet a </w:t>
      </w:r>
      <w:r w:rsidR="00185A35">
        <w:rPr>
          <w:rFonts w:ascii="Times New Roman CE" w:eastAsia="Times New Roman" w:hAnsi="Times New Roman CE" w:cs="Times New Roman CE"/>
          <w:bCs/>
          <w:lang w:eastAsia="hu-HU"/>
        </w:rPr>
        <w:t>3</w:t>
      </w:r>
      <w:r w:rsidR="00185A35" w:rsidRPr="0092446D">
        <w:rPr>
          <w:rFonts w:ascii="Times New Roman CE" w:eastAsia="Times New Roman" w:hAnsi="Times New Roman CE" w:cs="Times New Roman CE"/>
          <w:bCs/>
          <w:lang w:eastAsia="hu-HU"/>
        </w:rPr>
        <w:t>/201</w:t>
      </w:r>
      <w:r w:rsidR="00185A35">
        <w:rPr>
          <w:rFonts w:ascii="Times New Roman CE" w:eastAsia="Times New Roman" w:hAnsi="Times New Roman CE" w:cs="Times New Roman CE"/>
          <w:bCs/>
          <w:lang w:eastAsia="hu-HU"/>
        </w:rPr>
        <w:t>9</w:t>
      </w:r>
      <w:r w:rsidR="00185A35" w:rsidRPr="0092446D">
        <w:rPr>
          <w:rFonts w:ascii="Times New Roman CE" w:eastAsia="Times New Roman" w:hAnsi="Times New Roman CE" w:cs="Times New Roman CE"/>
          <w:bCs/>
          <w:lang w:eastAsia="hu-HU"/>
        </w:rPr>
        <w:t>. (</w:t>
      </w:r>
      <w:r w:rsidR="00185A35">
        <w:rPr>
          <w:rFonts w:ascii="Times New Roman CE" w:eastAsia="Times New Roman" w:hAnsi="Times New Roman CE" w:cs="Times New Roman CE"/>
          <w:bCs/>
          <w:lang w:eastAsia="hu-HU"/>
        </w:rPr>
        <w:t>IV. 23.</w:t>
      </w:r>
      <w:r w:rsidR="00185A35" w:rsidRPr="0092446D">
        <w:rPr>
          <w:rFonts w:ascii="Times New Roman CE" w:eastAsia="Times New Roman" w:hAnsi="Times New Roman CE" w:cs="Times New Roman CE"/>
          <w:bCs/>
          <w:lang w:eastAsia="hu-HU"/>
        </w:rPr>
        <w:t xml:space="preserve">) </w:t>
      </w:r>
      <w:r w:rsidRPr="0092446D">
        <w:rPr>
          <w:rFonts w:ascii="Times New Roman CE" w:eastAsia="Times New Roman" w:hAnsi="Times New Roman CE" w:cs="Times New Roman CE"/>
          <w:bCs/>
          <w:lang w:eastAsia="hu-HU"/>
        </w:rPr>
        <w:t>önkormányzati rendelethez</w:t>
      </w:r>
    </w:p>
    <w:p w:rsidR="00AD2ACA" w:rsidRPr="00AD2ACA" w:rsidRDefault="00AD2ACA" w:rsidP="00AD2ACA">
      <w:pPr>
        <w:rPr>
          <w:rFonts w:ascii="Times New Roman" w:hAnsi="Times New Roman" w:cs="Times New Roman"/>
        </w:rPr>
      </w:pPr>
    </w:p>
    <w:p w:rsidR="00AD2ACA" w:rsidRPr="00AD2ACA" w:rsidRDefault="00AD2ACA" w:rsidP="00AD2ACA">
      <w:pPr>
        <w:jc w:val="center"/>
        <w:rPr>
          <w:rFonts w:ascii="Times New Roman" w:hAnsi="Times New Roman" w:cs="Times New Roman"/>
          <w:b/>
        </w:rPr>
      </w:pPr>
      <w:r w:rsidRPr="00AD2ACA">
        <w:rPr>
          <w:rFonts w:ascii="Times New Roman" w:hAnsi="Times New Roman" w:cs="Times New Roman"/>
          <w:b/>
        </w:rPr>
        <w:t>Kimutatás az Önkormányzat által felvett hitelek állományáról</w:t>
      </w:r>
    </w:p>
    <w:p w:rsidR="00AD2ACA" w:rsidRPr="00AD2ACA" w:rsidRDefault="00CA0403" w:rsidP="00AD2AC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201</w:t>
      </w:r>
      <w:r w:rsidR="00C14D14">
        <w:rPr>
          <w:rFonts w:ascii="Times New Roman" w:hAnsi="Times New Roman" w:cs="Times New Roman"/>
          <w:b/>
        </w:rPr>
        <w:t>8</w:t>
      </w:r>
      <w:r w:rsidR="00AD2ACA" w:rsidRPr="00AD2ACA">
        <w:rPr>
          <w:rFonts w:ascii="Times New Roman" w:hAnsi="Times New Roman" w:cs="Times New Roman"/>
          <w:b/>
        </w:rPr>
        <w:t>. év</w:t>
      </w:r>
    </w:p>
    <w:p w:rsidR="00AD2ACA" w:rsidRPr="00AD2ACA" w:rsidRDefault="007B07AC" w:rsidP="00AD2AC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(</w:t>
      </w:r>
      <w:r w:rsidR="00AD2ACA" w:rsidRPr="00AD2ACA">
        <w:rPr>
          <w:rFonts w:ascii="Times New Roman" w:hAnsi="Times New Roman" w:cs="Times New Roman"/>
          <w:b/>
        </w:rPr>
        <w:t>Ft-ban)</w:t>
      </w:r>
    </w:p>
    <w:p w:rsidR="00AD2ACA" w:rsidRPr="00AD2ACA" w:rsidRDefault="00AD2ACA" w:rsidP="00AD2ACA">
      <w:pPr>
        <w:rPr>
          <w:rFonts w:ascii="Times New Roman" w:hAnsi="Times New Roman" w:cs="Times New Roman"/>
        </w:rPr>
      </w:pPr>
    </w:p>
    <w:tbl>
      <w:tblPr>
        <w:tblW w:w="13080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0"/>
        <w:gridCol w:w="2180"/>
        <w:gridCol w:w="2180"/>
        <w:gridCol w:w="2180"/>
        <w:gridCol w:w="2180"/>
        <w:gridCol w:w="2180"/>
      </w:tblGrid>
      <w:tr w:rsidR="00AD2ACA" w:rsidRPr="00AD2ACA" w:rsidTr="009B7CB6">
        <w:trPr>
          <w:trHeight w:val="679"/>
        </w:trPr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Hitelintézet megnevezése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 megnevezése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Hitelállomány összege tárgyév 01.01-jén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Hitelfelvétel tárgyévi összege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Visszafizetett hitel (tőke) tárgyévi összege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Hitelállomány összege tárgyév 12.31-én</w:t>
            </w:r>
          </w:p>
        </w:tc>
      </w:tr>
      <w:tr w:rsidR="00AD2ACA" w:rsidRPr="00AD2ACA" w:rsidTr="009B7CB6">
        <w:trPr>
          <w:trHeight w:val="679"/>
        </w:trPr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CA" w:rsidRPr="00AD2ACA" w:rsidRDefault="00AD2ACA" w:rsidP="009B7CB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CA" w:rsidRPr="00AD2ACA" w:rsidRDefault="00AD2ACA" w:rsidP="009B7CB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CA" w:rsidRPr="00AD2ACA" w:rsidRDefault="00AD2ACA" w:rsidP="009B7CB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CA" w:rsidRPr="00AD2ACA" w:rsidRDefault="00AD2ACA" w:rsidP="009B7CB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CA" w:rsidRPr="00AD2ACA" w:rsidRDefault="00AD2ACA" w:rsidP="009B7CB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CA" w:rsidRPr="00AD2ACA" w:rsidRDefault="00AD2ACA" w:rsidP="009B7CB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AD2ACA" w:rsidRPr="00AD2ACA" w:rsidTr="009B7CB6">
        <w:trPr>
          <w:trHeight w:val="67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9B7CB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9B7CB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9B7C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9B7C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9B7C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14D14" w:rsidRPr="00AD2ACA" w:rsidTr="00307543">
        <w:trPr>
          <w:trHeight w:val="67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D14" w:rsidRPr="00AD2ACA" w:rsidRDefault="00C14D14" w:rsidP="009B7CB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D14" w:rsidRPr="00AD2ACA" w:rsidRDefault="00C14D14" w:rsidP="009B7CB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14D14" w:rsidRPr="00C14D14" w:rsidRDefault="00C14D14" w:rsidP="009B7CB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44"/>
                <w:szCs w:val="44"/>
              </w:rPr>
              <w:t>NEMLEGES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D14" w:rsidRPr="00AD2ACA" w:rsidRDefault="00C14D14" w:rsidP="009B7C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D14" w:rsidRPr="00AD2ACA" w:rsidRDefault="00C14D14" w:rsidP="009B7C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14D14" w:rsidRPr="00AD2ACA" w:rsidTr="00307543">
        <w:trPr>
          <w:trHeight w:val="67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D14" w:rsidRPr="00AD2ACA" w:rsidRDefault="00C14D14" w:rsidP="009B7CB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D14" w:rsidRPr="00AD2ACA" w:rsidRDefault="00C14D14" w:rsidP="009B7CB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D14" w:rsidRPr="00AD2ACA" w:rsidRDefault="00C14D14" w:rsidP="009B7CB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D14" w:rsidRPr="00AD2ACA" w:rsidRDefault="00C14D14" w:rsidP="009B7C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D14" w:rsidRPr="00AD2ACA" w:rsidRDefault="00C14D14" w:rsidP="009B7C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ACA" w:rsidRPr="00AD2ACA" w:rsidTr="009B7CB6">
        <w:trPr>
          <w:trHeight w:val="679"/>
        </w:trPr>
        <w:tc>
          <w:tcPr>
            <w:tcW w:w="4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9B7C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9B7CB6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9B7CB6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9B7CB6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</w:tbl>
    <w:p w:rsidR="00DA3954" w:rsidRDefault="00DA3954">
      <w:r>
        <w:br w:type="page"/>
      </w:r>
    </w:p>
    <w:p w:rsidR="00DA3954" w:rsidRDefault="0092446D" w:rsidP="0092446D">
      <w:pPr>
        <w:jc w:val="right"/>
      </w:pPr>
      <w:r>
        <w:rPr>
          <w:rFonts w:ascii="Times New Roman CE" w:eastAsia="Times New Roman" w:hAnsi="Times New Roman CE" w:cs="Times New Roman CE"/>
          <w:bCs/>
          <w:lang w:eastAsia="hu-HU"/>
        </w:rPr>
        <w:lastRenderedPageBreak/>
        <w:t>10</w:t>
      </w:r>
      <w:r w:rsidRPr="0092446D">
        <w:rPr>
          <w:rFonts w:ascii="Times New Roman CE" w:eastAsia="Times New Roman" w:hAnsi="Times New Roman CE" w:cs="Times New Roman CE"/>
          <w:bCs/>
          <w:lang w:eastAsia="hu-HU"/>
        </w:rPr>
        <w:t xml:space="preserve">. melléklet a </w:t>
      </w:r>
      <w:r w:rsidR="00185A35">
        <w:rPr>
          <w:rFonts w:ascii="Times New Roman CE" w:eastAsia="Times New Roman" w:hAnsi="Times New Roman CE" w:cs="Times New Roman CE"/>
          <w:bCs/>
          <w:lang w:eastAsia="hu-HU"/>
        </w:rPr>
        <w:t>3</w:t>
      </w:r>
      <w:r w:rsidR="00185A35" w:rsidRPr="0092446D">
        <w:rPr>
          <w:rFonts w:ascii="Times New Roman CE" w:eastAsia="Times New Roman" w:hAnsi="Times New Roman CE" w:cs="Times New Roman CE"/>
          <w:bCs/>
          <w:lang w:eastAsia="hu-HU"/>
        </w:rPr>
        <w:t>/201</w:t>
      </w:r>
      <w:r w:rsidR="00185A35">
        <w:rPr>
          <w:rFonts w:ascii="Times New Roman CE" w:eastAsia="Times New Roman" w:hAnsi="Times New Roman CE" w:cs="Times New Roman CE"/>
          <w:bCs/>
          <w:lang w:eastAsia="hu-HU"/>
        </w:rPr>
        <w:t>9</w:t>
      </w:r>
      <w:r w:rsidR="00185A35" w:rsidRPr="0092446D">
        <w:rPr>
          <w:rFonts w:ascii="Times New Roman CE" w:eastAsia="Times New Roman" w:hAnsi="Times New Roman CE" w:cs="Times New Roman CE"/>
          <w:bCs/>
          <w:lang w:eastAsia="hu-HU"/>
        </w:rPr>
        <w:t>. (</w:t>
      </w:r>
      <w:r w:rsidR="00185A35">
        <w:rPr>
          <w:rFonts w:ascii="Times New Roman CE" w:eastAsia="Times New Roman" w:hAnsi="Times New Roman CE" w:cs="Times New Roman CE"/>
          <w:bCs/>
          <w:lang w:eastAsia="hu-HU"/>
        </w:rPr>
        <w:t>IV. 23.</w:t>
      </w:r>
      <w:r w:rsidR="00185A35" w:rsidRPr="0092446D">
        <w:rPr>
          <w:rFonts w:ascii="Times New Roman CE" w:eastAsia="Times New Roman" w:hAnsi="Times New Roman CE" w:cs="Times New Roman CE"/>
          <w:bCs/>
          <w:lang w:eastAsia="hu-HU"/>
        </w:rPr>
        <w:t xml:space="preserve">) </w:t>
      </w:r>
      <w:r w:rsidRPr="0092446D">
        <w:rPr>
          <w:rFonts w:ascii="Times New Roman CE" w:eastAsia="Times New Roman" w:hAnsi="Times New Roman CE" w:cs="Times New Roman CE"/>
          <w:bCs/>
          <w:lang w:eastAsia="hu-HU"/>
        </w:rPr>
        <w:t>önkormányzati rendelethez</w:t>
      </w:r>
    </w:p>
    <w:tbl>
      <w:tblPr>
        <w:tblW w:w="1417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62"/>
        <w:gridCol w:w="3114"/>
        <w:gridCol w:w="1639"/>
        <w:gridCol w:w="1237"/>
        <w:gridCol w:w="1238"/>
        <w:gridCol w:w="1237"/>
        <w:gridCol w:w="1238"/>
        <w:gridCol w:w="1238"/>
        <w:gridCol w:w="1237"/>
        <w:gridCol w:w="1335"/>
      </w:tblGrid>
      <w:tr w:rsidR="0018646B" w:rsidTr="00BE08B0">
        <w:trPr>
          <w:trHeight w:val="283"/>
        </w:trPr>
        <w:tc>
          <w:tcPr>
            <w:tcW w:w="128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8646B" w:rsidRDefault="00186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8646B" w:rsidRPr="0018646B" w:rsidRDefault="00186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64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 önkormányzat töb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 éves kihatással járó döntései</w:t>
            </w:r>
          </w:p>
          <w:p w:rsidR="0018646B" w:rsidRDefault="001864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18646B" w:rsidRDefault="001864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forintban !</w:t>
            </w:r>
          </w:p>
        </w:tc>
      </w:tr>
      <w:tr w:rsidR="001C1E49" w:rsidTr="00BE08B0">
        <w:trPr>
          <w:trHeight w:val="523"/>
        </w:trPr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Sor-</w:t>
            </w:r>
          </w:p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szám</w:t>
            </w:r>
          </w:p>
        </w:tc>
        <w:tc>
          <w:tcPr>
            <w:tcW w:w="311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Kötelezettség</w:t>
            </w:r>
          </w:p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jogcíme</w:t>
            </w:r>
          </w:p>
        </w:tc>
        <w:tc>
          <w:tcPr>
            <w:tcW w:w="1639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Kötelezettség- </w:t>
            </w:r>
          </w:p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vállalás </w:t>
            </w:r>
          </w:p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éve</w:t>
            </w: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Összes vállalt kötelezettség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773344" w:rsidP="00C71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</w:t>
            </w:r>
            <w:r w:rsidR="00C14D1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</w:t>
            </w:r>
            <w:r w:rsidR="001C1E4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 évi teljesítés</w:t>
            </w:r>
          </w:p>
        </w:tc>
        <w:tc>
          <w:tcPr>
            <w:tcW w:w="4950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Kötelezettségek a következő években</w:t>
            </w:r>
          </w:p>
        </w:tc>
        <w:tc>
          <w:tcPr>
            <w:tcW w:w="133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Még fennálló kötelezettség</w:t>
            </w:r>
          </w:p>
        </w:tc>
      </w:tr>
      <w:tr w:rsidR="001C1E49" w:rsidTr="00BE08B0">
        <w:trPr>
          <w:trHeight w:val="643"/>
        </w:trPr>
        <w:tc>
          <w:tcPr>
            <w:tcW w:w="662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4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773344" w:rsidP="00C71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</w:t>
            </w:r>
            <w:r w:rsidR="00C14D1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</w:t>
            </w:r>
            <w:r w:rsidR="001C1E4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773344" w:rsidP="00C71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</w:t>
            </w:r>
            <w:r w:rsidR="00C14D1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</w:t>
            </w:r>
            <w:r w:rsidR="001C1E4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773344" w:rsidP="00C71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</w:t>
            </w:r>
            <w:r w:rsidR="00C717D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  <w:r w:rsidR="00C14D1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  <w:r w:rsidR="001C1E4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C1E49" w:rsidRDefault="00773344" w:rsidP="0016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202</w:t>
            </w:r>
            <w:r w:rsidR="00C14D1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  <w:r w:rsidR="001C1E4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 után</w:t>
            </w:r>
          </w:p>
        </w:tc>
        <w:tc>
          <w:tcPr>
            <w:tcW w:w="133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C1E49" w:rsidTr="00BE08B0">
        <w:trPr>
          <w:trHeight w:val="281"/>
        </w:trPr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31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B </w:t>
            </w:r>
          </w:p>
        </w:tc>
        <w:tc>
          <w:tcPr>
            <w:tcW w:w="16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G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H</w:t>
            </w: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</w:t>
            </w:r>
          </w:p>
        </w:tc>
        <w:tc>
          <w:tcPr>
            <w:tcW w:w="13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J=(F+…+I)</w:t>
            </w:r>
          </w:p>
        </w:tc>
      </w:tr>
      <w:tr w:rsidR="001C1E49" w:rsidTr="00BE08B0">
        <w:trPr>
          <w:trHeight w:val="672"/>
        </w:trPr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1.</w:t>
            </w:r>
          </w:p>
        </w:tc>
        <w:tc>
          <w:tcPr>
            <w:tcW w:w="475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Működési célú</w:t>
            </w:r>
          </w:p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hiteltörlesztés (tőke+kamat)</w:t>
            </w: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7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4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Felhalmozási célú</w:t>
            </w:r>
          </w:p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hiteltörlesztés (tőke+kamat)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35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Beruházás feladatonként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thinHorzStripe" w:color="auto" w:fill="FFFFFF"/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Felújítás célonként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thinHorzStripe" w:color="auto" w:fill="FFFFFF"/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11.</w:t>
            </w:r>
          </w:p>
        </w:tc>
        <w:tc>
          <w:tcPr>
            <w:tcW w:w="31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Egyéb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thinHorzStripe" w:color="auto" w:fill="FFFFFF"/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31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Összesen (1+4+7+9+11)</w:t>
            </w:r>
          </w:p>
        </w:tc>
        <w:tc>
          <w:tcPr>
            <w:tcW w:w="16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  <w:shd w:val="thinHorzStripe" w:color="auto" w:fill="FFFFFF"/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CF2D39" w:rsidRDefault="00CF2D39" w:rsidP="0092446D">
      <w:pPr>
        <w:sectPr w:rsidR="00CF2D39" w:rsidSect="00B51BBB"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:rsidR="00CF2D39" w:rsidRPr="00E8570B" w:rsidRDefault="00CF2D39" w:rsidP="00CF2D39">
      <w:pPr>
        <w:jc w:val="right"/>
        <w:rPr>
          <w:rFonts w:ascii="Times New Roman" w:hAnsi="Times New Roman" w:cs="Times New Roman"/>
        </w:rPr>
      </w:pPr>
      <w:r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lastRenderedPageBreak/>
        <w:t>1</w:t>
      </w:r>
      <w:r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 xml:space="preserve">1. melléklet a </w:t>
      </w:r>
      <w:r w:rsidR="00185A35">
        <w:rPr>
          <w:rFonts w:ascii="Times New Roman CE" w:eastAsia="Times New Roman" w:hAnsi="Times New Roman CE" w:cs="Times New Roman CE"/>
          <w:bCs/>
          <w:lang w:eastAsia="hu-HU"/>
        </w:rPr>
        <w:t>3</w:t>
      </w:r>
      <w:r w:rsidR="00185A35" w:rsidRPr="0092446D">
        <w:rPr>
          <w:rFonts w:ascii="Times New Roman CE" w:eastAsia="Times New Roman" w:hAnsi="Times New Roman CE" w:cs="Times New Roman CE"/>
          <w:bCs/>
          <w:lang w:eastAsia="hu-HU"/>
        </w:rPr>
        <w:t>/201</w:t>
      </w:r>
      <w:r w:rsidR="00185A35">
        <w:rPr>
          <w:rFonts w:ascii="Times New Roman CE" w:eastAsia="Times New Roman" w:hAnsi="Times New Roman CE" w:cs="Times New Roman CE"/>
          <w:bCs/>
          <w:lang w:eastAsia="hu-HU"/>
        </w:rPr>
        <w:t>9</w:t>
      </w:r>
      <w:r w:rsidR="00185A35" w:rsidRPr="0092446D">
        <w:rPr>
          <w:rFonts w:ascii="Times New Roman CE" w:eastAsia="Times New Roman" w:hAnsi="Times New Roman CE" w:cs="Times New Roman CE"/>
          <w:bCs/>
          <w:lang w:eastAsia="hu-HU"/>
        </w:rPr>
        <w:t>. (</w:t>
      </w:r>
      <w:r w:rsidR="00185A35">
        <w:rPr>
          <w:rFonts w:ascii="Times New Roman CE" w:eastAsia="Times New Roman" w:hAnsi="Times New Roman CE" w:cs="Times New Roman CE"/>
          <w:bCs/>
          <w:lang w:eastAsia="hu-HU"/>
        </w:rPr>
        <w:t>IV. 23.</w:t>
      </w:r>
      <w:r w:rsidR="00185A35" w:rsidRPr="0092446D">
        <w:rPr>
          <w:rFonts w:ascii="Times New Roman CE" w:eastAsia="Times New Roman" w:hAnsi="Times New Roman CE" w:cs="Times New Roman CE"/>
          <w:bCs/>
          <w:lang w:eastAsia="hu-HU"/>
        </w:rPr>
        <w:t xml:space="preserve">) </w:t>
      </w:r>
      <w:r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önkormányzati rendelethez</w:t>
      </w:r>
    </w:p>
    <w:p w:rsidR="00CF2D39" w:rsidRPr="00E8570B" w:rsidRDefault="00CF2D39" w:rsidP="00CF2D39">
      <w:pPr>
        <w:jc w:val="center"/>
        <w:rPr>
          <w:rFonts w:ascii="Times New Roman" w:hAnsi="Times New Roman" w:cs="Times New Roman"/>
          <w:b/>
        </w:rPr>
      </w:pPr>
      <w:r w:rsidRPr="00E8570B">
        <w:rPr>
          <w:rFonts w:ascii="Times New Roman" w:hAnsi="Times New Roman" w:cs="Times New Roman"/>
          <w:b/>
        </w:rPr>
        <w:t>Kimutatás</w:t>
      </w:r>
    </w:p>
    <w:p w:rsidR="00CF2D39" w:rsidRPr="00E8570B" w:rsidRDefault="00CF2D39" w:rsidP="00CF2D39">
      <w:pPr>
        <w:jc w:val="center"/>
        <w:rPr>
          <w:rFonts w:ascii="Times New Roman" w:hAnsi="Times New Roman" w:cs="Times New Roman"/>
          <w:b/>
        </w:rPr>
      </w:pPr>
      <w:r w:rsidRPr="00E8570B">
        <w:rPr>
          <w:rFonts w:ascii="Times New Roman" w:hAnsi="Times New Roman" w:cs="Times New Roman"/>
          <w:b/>
        </w:rPr>
        <w:t>a közvetett támogatásokról 201</w:t>
      </w:r>
      <w:r w:rsidR="00C14D14">
        <w:rPr>
          <w:rFonts w:ascii="Times New Roman" w:hAnsi="Times New Roman" w:cs="Times New Roman"/>
          <w:b/>
        </w:rPr>
        <w:t>8</w:t>
      </w:r>
      <w:r w:rsidRPr="00E8570B">
        <w:rPr>
          <w:rFonts w:ascii="Times New Roman" w:hAnsi="Times New Roman" w:cs="Times New Roman"/>
          <w:b/>
        </w:rPr>
        <w:t>. év</w:t>
      </w:r>
    </w:p>
    <w:p w:rsidR="00CF2D39" w:rsidRPr="00E8570B" w:rsidRDefault="00CF2D39" w:rsidP="00CF2D39">
      <w:pPr>
        <w:jc w:val="center"/>
        <w:rPr>
          <w:rFonts w:ascii="Times New Roman" w:hAnsi="Times New Roman" w:cs="Times New Roman"/>
          <w:b/>
        </w:rPr>
      </w:pPr>
      <w:r w:rsidRPr="00E8570B">
        <w:rPr>
          <w:rFonts w:ascii="Times New Roman" w:hAnsi="Times New Roman" w:cs="Times New Roman"/>
          <w:b/>
        </w:rPr>
        <w:t>( Ft-ban)</w:t>
      </w:r>
    </w:p>
    <w:p w:rsidR="00CF2D39" w:rsidRPr="00E8570B" w:rsidRDefault="00CF2D39" w:rsidP="00CF2D39">
      <w:pPr>
        <w:rPr>
          <w:rFonts w:ascii="Times New Roman" w:hAnsi="Times New Roman" w:cs="Times New Roman"/>
        </w:rPr>
      </w:pPr>
    </w:p>
    <w:p w:rsidR="00CF2D39" w:rsidRPr="00E8570B" w:rsidRDefault="00CF2D39" w:rsidP="00CF2D39">
      <w:pPr>
        <w:rPr>
          <w:rFonts w:ascii="Times New Roman" w:hAnsi="Times New Roman" w:cs="Times New Roman"/>
        </w:rPr>
      </w:pPr>
    </w:p>
    <w:tbl>
      <w:tblPr>
        <w:tblW w:w="9080" w:type="dxa"/>
        <w:tblInd w:w="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4180"/>
        <w:gridCol w:w="4180"/>
      </w:tblGrid>
      <w:tr w:rsidR="00CF2D39" w:rsidRPr="00E8570B" w:rsidTr="00D65418">
        <w:trPr>
          <w:trHeight w:val="702"/>
        </w:trPr>
        <w:tc>
          <w:tcPr>
            <w:tcW w:w="4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9" w:rsidRPr="00E8570B" w:rsidRDefault="00CF2D39" w:rsidP="00D654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bCs/>
                <w:color w:val="000000"/>
              </w:rPr>
              <w:t>Közvetett támogatások megnevezése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9" w:rsidRPr="00E8570B" w:rsidRDefault="00CF2D39" w:rsidP="00D654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bCs/>
                <w:color w:val="000000"/>
              </w:rPr>
              <w:t>Közvetett támogatás tervezett összege</w:t>
            </w:r>
          </w:p>
        </w:tc>
      </w:tr>
      <w:tr w:rsidR="00CF2D39" w:rsidRPr="00E8570B" w:rsidTr="00D65418">
        <w:trPr>
          <w:trHeight w:val="7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9" w:rsidRPr="00E8570B" w:rsidRDefault="00CF2D39" w:rsidP="00D654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9" w:rsidRPr="00E8570B" w:rsidRDefault="00CF2D39" w:rsidP="00D65418">
            <w:pPr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- -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9" w:rsidRPr="00E8570B" w:rsidRDefault="00CF2D39" w:rsidP="00D654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CF2D39" w:rsidRPr="00E8570B" w:rsidTr="00D65418">
        <w:trPr>
          <w:trHeight w:val="7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9" w:rsidRPr="00E8570B" w:rsidRDefault="00CF2D39" w:rsidP="00D654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9" w:rsidRPr="00E8570B" w:rsidRDefault="00CF2D39" w:rsidP="00D65418">
            <w:pPr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- -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39" w:rsidRPr="00E8570B" w:rsidRDefault="00CF2D39" w:rsidP="00D6541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</w:tr>
      <w:tr w:rsidR="00CF2D39" w:rsidRPr="00E8570B" w:rsidTr="00D65418">
        <w:trPr>
          <w:trHeight w:val="7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9" w:rsidRPr="00E8570B" w:rsidRDefault="00CF2D39" w:rsidP="00D654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9" w:rsidRPr="00E8570B" w:rsidRDefault="00CF2D39" w:rsidP="00D65418">
            <w:pPr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- -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9" w:rsidRPr="00E8570B" w:rsidRDefault="00CF2D39" w:rsidP="00D654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CF2D39" w:rsidRPr="00E8570B" w:rsidTr="00D65418">
        <w:trPr>
          <w:trHeight w:val="702"/>
        </w:trPr>
        <w:tc>
          <w:tcPr>
            <w:tcW w:w="4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2D39" w:rsidRPr="00E8570B" w:rsidRDefault="00CF2D39" w:rsidP="00D65418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bCs/>
                <w:color w:val="000000"/>
              </w:rPr>
              <w:t>Összesen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9" w:rsidRPr="00E8570B" w:rsidRDefault="00CF2D39" w:rsidP="00D654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</w:tr>
      <w:tr w:rsidR="00CF2D39" w:rsidRPr="00E8570B" w:rsidTr="00D65418">
        <w:trPr>
          <w:trHeight w:val="7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9" w:rsidRPr="00E8570B" w:rsidRDefault="00CF2D39" w:rsidP="00D654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9" w:rsidRPr="00E8570B" w:rsidRDefault="00CF2D39" w:rsidP="00D654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bCs/>
                <w:color w:val="000000"/>
              </w:rPr>
              <w:t>Adóelengedések, adókedvezmények jogosultjai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9" w:rsidRPr="00E8570B" w:rsidRDefault="00CF2D39" w:rsidP="00D654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bCs/>
                <w:color w:val="000000"/>
              </w:rPr>
              <w:t>Adóelengedések, adókedvezmények összege</w:t>
            </w:r>
          </w:p>
        </w:tc>
      </w:tr>
      <w:tr w:rsidR="00CF2D39" w:rsidRPr="00E8570B" w:rsidTr="00D65418">
        <w:trPr>
          <w:trHeight w:val="70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9" w:rsidRPr="00E8570B" w:rsidRDefault="00CF2D39" w:rsidP="00D654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9" w:rsidRPr="00E8570B" w:rsidRDefault="00CF2D39" w:rsidP="00D65418">
            <w:pPr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- -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9" w:rsidRPr="00E8570B" w:rsidRDefault="00CF2D39" w:rsidP="00D654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CF2D39" w:rsidRPr="00E8570B" w:rsidTr="00D65418">
        <w:trPr>
          <w:trHeight w:val="70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9" w:rsidRPr="00E8570B" w:rsidRDefault="00CF2D39" w:rsidP="00D654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9" w:rsidRPr="00E8570B" w:rsidRDefault="00CF2D39" w:rsidP="00D65418">
            <w:pPr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- -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39" w:rsidRPr="00E8570B" w:rsidRDefault="00CF2D39" w:rsidP="00D6541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</w:tr>
      <w:tr w:rsidR="00CF2D39" w:rsidRPr="00E8570B" w:rsidTr="00D65418">
        <w:trPr>
          <w:trHeight w:val="702"/>
        </w:trPr>
        <w:tc>
          <w:tcPr>
            <w:tcW w:w="4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2D39" w:rsidRPr="00E8570B" w:rsidRDefault="00CF2D39" w:rsidP="00D65418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bCs/>
                <w:color w:val="000000"/>
              </w:rPr>
              <w:t>Összesen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9" w:rsidRPr="00E8570B" w:rsidRDefault="00CF2D39" w:rsidP="00D654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</w:tr>
    </w:tbl>
    <w:p w:rsidR="00CF2D39" w:rsidRPr="00E8570B" w:rsidRDefault="00CF2D39" w:rsidP="00CF2D39">
      <w:pPr>
        <w:rPr>
          <w:rFonts w:ascii="Times New Roman" w:hAnsi="Times New Roman" w:cs="Times New Roman"/>
        </w:rPr>
      </w:pPr>
    </w:p>
    <w:p w:rsidR="000D4F5B" w:rsidRDefault="000D4F5B" w:rsidP="0092446D"/>
    <w:sectPr w:rsidR="000D4F5B" w:rsidSect="00CF2D39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D2E" w:rsidRDefault="00CA2D2E" w:rsidP="00387E96">
      <w:pPr>
        <w:spacing w:after="0" w:line="240" w:lineRule="auto"/>
      </w:pPr>
      <w:r>
        <w:separator/>
      </w:r>
    </w:p>
  </w:endnote>
  <w:endnote w:type="continuationSeparator" w:id="0">
    <w:p w:rsidR="00CA2D2E" w:rsidRDefault="00CA2D2E" w:rsidP="00387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3908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307543" w:rsidRPr="00CF2D39" w:rsidRDefault="00307543" w:rsidP="00CF2D39">
        <w:pPr>
          <w:pStyle w:val="llb"/>
          <w:ind w:firstLine="161"/>
          <w:jc w:val="center"/>
          <w:rPr>
            <w:rFonts w:ascii="Times New Roman" w:hAnsi="Times New Roman" w:cs="Times New Roman"/>
          </w:rPr>
        </w:pPr>
        <w:r w:rsidRPr="00CF2D39">
          <w:rPr>
            <w:rFonts w:ascii="Times New Roman" w:hAnsi="Times New Roman" w:cs="Times New Roman"/>
          </w:rPr>
          <w:fldChar w:fldCharType="begin"/>
        </w:r>
        <w:r w:rsidRPr="00CF2D39">
          <w:rPr>
            <w:rFonts w:ascii="Times New Roman" w:hAnsi="Times New Roman" w:cs="Times New Roman"/>
          </w:rPr>
          <w:instrText xml:space="preserve"> PAGE   \* MERGEFORMAT </w:instrText>
        </w:r>
        <w:r w:rsidRPr="00CF2D39">
          <w:rPr>
            <w:rFonts w:ascii="Times New Roman" w:hAnsi="Times New Roman" w:cs="Times New Roman"/>
          </w:rPr>
          <w:fldChar w:fldCharType="separate"/>
        </w:r>
        <w:r w:rsidR="00C94E50">
          <w:rPr>
            <w:rFonts w:ascii="Times New Roman" w:hAnsi="Times New Roman" w:cs="Times New Roman"/>
            <w:noProof/>
          </w:rPr>
          <w:t>5</w:t>
        </w:r>
        <w:r w:rsidRPr="00CF2D39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D2E" w:rsidRDefault="00CA2D2E" w:rsidP="00387E96">
      <w:pPr>
        <w:spacing w:after="0" w:line="240" w:lineRule="auto"/>
      </w:pPr>
      <w:r>
        <w:separator/>
      </w:r>
    </w:p>
  </w:footnote>
  <w:footnote w:type="continuationSeparator" w:id="0">
    <w:p w:rsidR="00CA2D2E" w:rsidRDefault="00CA2D2E" w:rsidP="00387E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422C0"/>
    <w:multiLevelType w:val="hybridMultilevel"/>
    <w:tmpl w:val="90269470"/>
    <w:lvl w:ilvl="0" w:tplc="E2568D6A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2F51A7"/>
    <w:multiLevelType w:val="hybridMultilevel"/>
    <w:tmpl w:val="F46A2210"/>
    <w:lvl w:ilvl="0" w:tplc="A8320A0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ECB0B5A"/>
    <w:multiLevelType w:val="hybridMultilevel"/>
    <w:tmpl w:val="0E729192"/>
    <w:lvl w:ilvl="0" w:tplc="29D40A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8"/>
  <w:defaultTabStop w:val="708"/>
  <w:hyphenationZone w:val="425"/>
  <w:drawingGridHorizontalSpacing w:val="11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0AA"/>
    <w:rsid w:val="000010E1"/>
    <w:rsid w:val="00004027"/>
    <w:rsid w:val="0001015A"/>
    <w:rsid w:val="000142BB"/>
    <w:rsid w:val="0001729F"/>
    <w:rsid w:val="00022795"/>
    <w:rsid w:val="000242B1"/>
    <w:rsid w:val="0004531C"/>
    <w:rsid w:val="000510AD"/>
    <w:rsid w:val="00051E76"/>
    <w:rsid w:val="00056A7F"/>
    <w:rsid w:val="00063C27"/>
    <w:rsid w:val="00064587"/>
    <w:rsid w:val="00067945"/>
    <w:rsid w:val="000706D0"/>
    <w:rsid w:val="000743C6"/>
    <w:rsid w:val="00080EB5"/>
    <w:rsid w:val="0009646F"/>
    <w:rsid w:val="000A0EDE"/>
    <w:rsid w:val="000A1DE9"/>
    <w:rsid w:val="000B2527"/>
    <w:rsid w:val="000C18F7"/>
    <w:rsid w:val="000D12CF"/>
    <w:rsid w:val="000D313C"/>
    <w:rsid w:val="000D4F5B"/>
    <w:rsid w:val="000D7F49"/>
    <w:rsid w:val="000E064F"/>
    <w:rsid w:val="000E79A4"/>
    <w:rsid w:val="000F5E73"/>
    <w:rsid w:val="000F6BCC"/>
    <w:rsid w:val="00117F7C"/>
    <w:rsid w:val="00132ABC"/>
    <w:rsid w:val="00140F0C"/>
    <w:rsid w:val="00143A00"/>
    <w:rsid w:val="00147C41"/>
    <w:rsid w:val="00153CFE"/>
    <w:rsid w:val="001560C9"/>
    <w:rsid w:val="00166779"/>
    <w:rsid w:val="001669BB"/>
    <w:rsid w:val="00170484"/>
    <w:rsid w:val="00181AFE"/>
    <w:rsid w:val="00185A35"/>
    <w:rsid w:val="0018646B"/>
    <w:rsid w:val="001B5EFF"/>
    <w:rsid w:val="001C1E49"/>
    <w:rsid w:val="001C3974"/>
    <w:rsid w:val="001C40FE"/>
    <w:rsid w:val="001D6D31"/>
    <w:rsid w:val="001D6EA0"/>
    <w:rsid w:val="001D7929"/>
    <w:rsid w:val="001E10D3"/>
    <w:rsid w:val="001E38FF"/>
    <w:rsid w:val="001E6F79"/>
    <w:rsid w:val="001F6EBF"/>
    <w:rsid w:val="00214D21"/>
    <w:rsid w:val="002166FE"/>
    <w:rsid w:val="00220994"/>
    <w:rsid w:val="002313BC"/>
    <w:rsid w:val="00246546"/>
    <w:rsid w:val="002510FA"/>
    <w:rsid w:val="002516B1"/>
    <w:rsid w:val="00265081"/>
    <w:rsid w:val="00265C4A"/>
    <w:rsid w:val="0027048B"/>
    <w:rsid w:val="00271481"/>
    <w:rsid w:val="00280E7C"/>
    <w:rsid w:val="00293327"/>
    <w:rsid w:val="00295D01"/>
    <w:rsid w:val="00297A91"/>
    <w:rsid w:val="002A00CB"/>
    <w:rsid w:val="002A3676"/>
    <w:rsid w:val="002B6BED"/>
    <w:rsid w:val="002B7D88"/>
    <w:rsid w:val="002C1095"/>
    <w:rsid w:val="002C6739"/>
    <w:rsid w:val="002D05AF"/>
    <w:rsid w:val="002D1F4B"/>
    <w:rsid w:val="002D6110"/>
    <w:rsid w:val="002E6C60"/>
    <w:rsid w:val="002F5FC7"/>
    <w:rsid w:val="002F72AA"/>
    <w:rsid w:val="00302679"/>
    <w:rsid w:val="00307543"/>
    <w:rsid w:val="00326469"/>
    <w:rsid w:val="00330BDF"/>
    <w:rsid w:val="003311B0"/>
    <w:rsid w:val="00337AE6"/>
    <w:rsid w:val="00350604"/>
    <w:rsid w:val="00350FEF"/>
    <w:rsid w:val="00362D9D"/>
    <w:rsid w:val="00371822"/>
    <w:rsid w:val="0037596C"/>
    <w:rsid w:val="00382039"/>
    <w:rsid w:val="00386078"/>
    <w:rsid w:val="003871CE"/>
    <w:rsid w:val="00387E96"/>
    <w:rsid w:val="003933B7"/>
    <w:rsid w:val="003941E3"/>
    <w:rsid w:val="003B70E4"/>
    <w:rsid w:val="003C01A9"/>
    <w:rsid w:val="003D4A50"/>
    <w:rsid w:val="003F3D0E"/>
    <w:rsid w:val="00406327"/>
    <w:rsid w:val="00410083"/>
    <w:rsid w:val="004157EE"/>
    <w:rsid w:val="00420913"/>
    <w:rsid w:val="004314D0"/>
    <w:rsid w:val="00431606"/>
    <w:rsid w:val="00450CD4"/>
    <w:rsid w:val="00457512"/>
    <w:rsid w:val="00457A3E"/>
    <w:rsid w:val="004700C8"/>
    <w:rsid w:val="00471684"/>
    <w:rsid w:val="00473CD3"/>
    <w:rsid w:val="004A00FE"/>
    <w:rsid w:val="004A1431"/>
    <w:rsid w:val="004B5E08"/>
    <w:rsid w:val="004C16EA"/>
    <w:rsid w:val="004D084E"/>
    <w:rsid w:val="004F4660"/>
    <w:rsid w:val="005013BF"/>
    <w:rsid w:val="00502989"/>
    <w:rsid w:val="00510BDA"/>
    <w:rsid w:val="00525FF2"/>
    <w:rsid w:val="0053348D"/>
    <w:rsid w:val="0055661B"/>
    <w:rsid w:val="0056060E"/>
    <w:rsid w:val="0056748B"/>
    <w:rsid w:val="00577769"/>
    <w:rsid w:val="00582CA1"/>
    <w:rsid w:val="0058370E"/>
    <w:rsid w:val="00593E75"/>
    <w:rsid w:val="00595A2F"/>
    <w:rsid w:val="005B1B3E"/>
    <w:rsid w:val="005B3F13"/>
    <w:rsid w:val="005D2CDF"/>
    <w:rsid w:val="005F3030"/>
    <w:rsid w:val="005F5D7C"/>
    <w:rsid w:val="006072C0"/>
    <w:rsid w:val="00621634"/>
    <w:rsid w:val="006347BD"/>
    <w:rsid w:val="00637EF4"/>
    <w:rsid w:val="00653291"/>
    <w:rsid w:val="00661E50"/>
    <w:rsid w:val="00664D61"/>
    <w:rsid w:val="006733C3"/>
    <w:rsid w:val="00675F70"/>
    <w:rsid w:val="0069266D"/>
    <w:rsid w:val="006A3300"/>
    <w:rsid w:val="006B1514"/>
    <w:rsid w:val="006B2DE8"/>
    <w:rsid w:val="006E2A77"/>
    <w:rsid w:val="006E4ADF"/>
    <w:rsid w:val="006E7A87"/>
    <w:rsid w:val="00705517"/>
    <w:rsid w:val="007070A5"/>
    <w:rsid w:val="007137A1"/>
    <w:rsid w:val="00723E63"/>
    <w:rsid w:val="00734ABD"/>
    <w:rsid w:val="00743075"/>
    <w:rsid w:val="00743A4D"/>
    <w:rsid w:val="00751E82"/>
    <w:rsid w:val="00773344"/>
    <w:rsid w:val="00777B1D"/>
    <w:rsid w:val="0078073F"/>
    <w:rsid w:val="00782579"/>
    <w:rsid w:val="0079070C"/>
    <w:rsid w:val="007907A8"/>
    <w:rsid w:val="007947C8"/>
    <w:rsid w:val="007A4438"/>
    <w:rsid w:val="007B041B"/>
    <w:rsid w:val="007B07AC"/>
    <w:rsid w:val="007B3284"/>
    <w:rsid w:val="007F4336"/>
    <w:rsid w:val="0081385B"/>
    <w:rsid w:val="00817A29"/>
    <w:rsid w:val="00822938"/>
    <w:rsid w:val="00825E01"/>
    <w:rsid w:val="0083009C"/>
    <w:rsid w:val="00830C89"/>
    <w:rsid w:val="0083626A"/>
    <w:rsid w:val="008372F4"/>
    <w:rsid w:val="008411C2"/>
    <w:rsid w:val="00846434"/>
    <w:rsid w:val="00846B7C"/>
    <w:rsid w:val="008559A9"/>
    <w:rsid w:val="008631F7"/>
    <w:rsid w:val="00863C8E"/>
    <w:rsid w:val="00863F5C"/>
    <w:rsid w:val="008941E3"/>
    <w:rsid w:val="008A0002"/>
    <w:rsid w:val="008A0FB0"/>
    <w:rsid w:val="008A18EE"/>
    <w:rsid w:val="008A4472"/>
    <w:rsid w:val="008C08F3"/>
    <w:rsid w:val="008C3400"/>
    <w:rsid w:val="008C443E"/>
    <w:rsid w:val="008C6881"/>
    <w:rsid w:val="008C7227"/>
    <w:rsid w:val="008F00E9"/>
    <w:rsid w:val="008F5D1A"/>
    <w:rsid w:val="00904267"/>
    <w:rsid w:val="00912CA3"/>
    <w:rsid w:val="00915C0C"/>
    <w:rsid w:val="0092446D"/>
    <w:rsid w:val="0092676B"/>
    <w:rsid w:val="0093701A"/>
    <w:rsid w:val="00953E0E"/>
    <w:rsid w:val="009660AA"/>
    <w:rsid w:val="0097024D"/>
    <w:rsid w:val="00975483"/>
    <w:rsid w:val="0099329C"/>
    <w:rsid w:val="00996A2C"/>
    <w:rsid w:val="009A7492"/>
    <w:rsid w:val="009B7CB6"/>
    <w:rsid w:val="009C7E6B"/>
    <w:rsid w:val="009D643A"/>
    <w:rsid w:val="009E39DF"/>
    <w:rsid w:val="009E44B3"/>
    <w:rsid w:val="009E5541"/>
    <w:rsid w:val="00A02123"/>
    <w:rsid w:val="00A123EF"/>
    <w:rsid w:val="00A12A4D"/>
    <w:rsid w:val="00A13C1B"/>
    <w:rsid w:val="00A25FDD"/>
    <w:rsid w:val="00A2630B"/>
    <w:rsid w:val="00A34DAC"/>
    <w:rsid w:val="00A455B0"/>
    <w:rsid w:val="00A46549"/>
    <w:rsid w:val="00A516CD"/>
    <w:rsid w:val="00A55810"/>
    <w:rsid w:val="00A57706"/>
    <w:rsid w:val="00A57EF5"/>
    <w:rsid w:val="00A62972"/>
    <w:rsid w:val="00A65956"/>
    <w:rsid w:val="00A875C4"/>
    <w:rsid w:val="00A913C5"/>
    <w:rsid w:val="00A955B9"/>
    <w:rsid w:val="00AA1DDF"/>
    <w:rsid w:val="00AB3B33"/>
    <w:rsid w:val="00AC29A5"/>
    <w:rsid w:val="00AC420A"/>
    <w:rsid w:val="00AC4CD4"/>
    <w:rsid w:val="00AC75B8"/>
    <w:rsid w:val="00AD2411"/>
    <w:rsid w:val="00AD2ACA"/>
    <w:rsid w:val="00AE44A4"/>
    <w:rsid w:val="00AE557D"/>
    <w:rsid w:val="00AE564A"/>
    <w:rsid w:val="00AF1091"/>
    <w:rsid w:val="00AF4D02"/>
    <w:rsid w:val="00B019F6"/>
    <w:rsid w:val="00B0733A"/>
    <w:rsid w:val="00B10F14"/>
    <w:rsid w:val="00B11783"/>
    <w:rsid w:val="00B21538"/>
    <w:rsid w:val="00B21A8E"/>
    <w:rsid w:val="00B416DA"/>
    <w:rsid w:val="00B51BBB"/>
    <w:rsid w:val="00B62A0E"/>
    <w:rsid w:val="00B83386"/>
    <w:rsid w:val="00B8562B"/>
    <w:rsid w:val="00B93443"/>
    <w:rsid w:val="00B956FE"/>
    <w:rsid w:val="00BB1ABB"/>
    <w:rsid w:val="00BB460C"/>
    <w:rsid w:val="00BB4B24"/>
    <w:rsid w:val="00BB6AD7"/>
    <w:rsid w:val="00BD0123"/>
    <w:rsid w:val="00BD4B1F"/>
    <w:rsid w:val="00BD57B0"/>
    <w:rsid w:val="00BE08B0"/>
    <w:rsid w:val="00BE1C7C"/>
    <w:rsid w:val="00BE2CEF"/>
    <w:rsid w:val="00BE4B0F"/>
    <w:rsid w:val="00BF10DE"/>
    <w:rsid w:val="00C02C5E"/>
    <w:rsid w:val="00C06FD1"/>
    <w:rsid w:val="00C077B5"/>
    <w:rsid w:val="00C14D14"/>
    <w:rsid w:val="00C1659D"/>
    <w:rsid w:val="00C17E97"/>
    <w:rsid w:val="00C20246"/>
    <w:rsid w:val="00C25364"/>
    <w:rsid w:val="00C34DC6"/>
    <w:rsid w:val="00C3511C"/>
    <w:rsid w:val="00C51ECC"/>
    <w:rsid w:val="00C52835"/>
    <w:rsid w:val="00C53AB3"/>
    <w:rsid w:val="00C717D2"/>
    <w:rsid w:val="00C8468E"/>
    <w:rsid w:val="00C94E50"/>
    <w:rsid w:val="00CA0403"/>
    <w:rsid w:val="00CA2D2E"/>
    <w:rsid w:val="00CA53FA"/>
    <w:rsid w:val="00CA79D6"/>
    <w:rsid w:val="00CB154D"/>
    <w:rsid w:val="00CB240C"/>
    <w:rsid w:val="00CE0C71"/>
    <w:rsid w:val="00CE1A8E"/>
    <w:rsid w:val="00CE7129"/>
    <w:rsid w:val="00CF2D39"/>
    <w:rsid w:val="00D0324F"/>
    <w:rsid w:val="00D108B5"/>
    <w:rsid w:val="00D15EB1"/>
    <w:rsid w:val="00D21286"/>
    <w:rsid w:val="00D3051C"/>
    <w:rsid w:val="00D3326F"/>
    <w:rsid w:val="00D344E1"/>
    <w:rsid w:val="00D607E9"/>
    <w:rsid w:val="00D61BB8"/>
    <w:rsid w:val="00D65418"/>
    <w:rsid w:val="00D7170D"/>
    <w:rsid w:val="00D73CE5"/>
    <w:rsid w:val="00D8369F"/>
    <w:rsid w:val="00D859F8"/>
    <w:rsid w:val="00D96F17"/>
    <w:rsid w:val="00DA283E"/>
    <w:rsid w:val="00DA3954"/>
    <w:rsid w:val="00DA4728"/>
    <w:rsid w:val="00DA69DC"/>
    <w:rsid w:val="00DA750B"/>
    <w:rsid w:val="00DD17BE"/>
    <w:rsid w:val="00DE060F"/>
    <w:rsid w:val="00DE391E"/>
    <w:rsid w:val="00DF4BD2"/>
    <w:rsid w:val="00E047E9"/>
    <w:rsid w:val="00E12271"/>
    <w:rsid w:val="00E166CF"/>
    <w:rsid w:val="00E313CE"/>
    <w:rsid w:val="00E4172C"/>
    <w:rsid w:val="00E43F6A"/>
    <w:rsid w:val="00E57A58"/>
    <w:rsid w:val="00E73441"/>
    <w:rsid w:val="00E949AB"/>
    <w:rsid w:val="00EA6B48"/>
    <w:rsid w:val="00EC6CA1"/>
    <w:rsid w:val="00ED20CB"/>
    <w:rsid w:val="00ED5E77"/>
    <w:rsid w:val="00ED7133"/>
    <w:rsid w:val="00ED7ACD"/>
    <w:rsid w:val="00EF1445"/>
    <w:rsid w:val="00EF3F40"/>
    <w:rsid w:val="00F1537A"/>
    <w:rsid w:val="00F179A5"/>
    <w:rsid w:val="00F222E8"/>
    <w:rsid w:val="00F42286"/>
    <w:rsid w:val="00F44B85"/>
    <w:rsid w:val="00F56360"/>
    <w:rsid w:val="00F62503"/>
    <w:rsid w:val="00F72C76"/>
    <w:rsid w:val="00F75E10"/>
    <w:rsid w:val="00F939E2"/>
    <w:rsid w:val="00FA0D4B"/>
    <w:rsid w:val="00FA42B5"/>
    <w:rsid w:val="00FB0191"/>
    <w:rsid w:val="00FB7E13"/>
    <w:rsid w:val="00FD0724"/>
    <w:rsid w:val="00FD5F15"/>
    <w:rsid w:val="00FE2C4E"/>
    <w:rsid w:val="00FE6634"/>
    <w:rsid w:val="00FF385F"/>
    <w:rsid w:val="00FF3D31"/>
    <w:rsid w:val="00FF4C9A"/>
    <w:rsid w:val="00FF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0109E"/>
  <w15:docId w15:val="{44EAA130-BAEA-4A66-838E-1EB3CCB5F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12A4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87E96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387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87E96"/>
  </w:style>
  <w:style w:type="paragraph" w:styleId="llb">
    <w:name w:val="footer"/>
    <w:basedOn w:val="Norml"/>
    <w:link w:val="llbChar"/>
    <w:uiPriority w:val="99"/>
    <w:unhideWhenUsed/>
    <w:rsid w:val="00387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87E96"/>
  </w:style>
  <w:style w:type="character" w:styleId="Hiperhivatkozs">
    <w:name w:val="Hyperlink"/>
    <w:basedOn w:val="Bekezdsalapbettpusa"/>
    <w:uiPriority w:val="99"/>
    <w:semiHidden/>
    <w:unhideWhenUsed/>
    <w:rsid w:val="009C7E6B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9C7E6B"/>
    <w:rPr>
      <w:color w:val="800080"/>
      <w:u w:val="single"/>
    </w:rPr>
  </w:style>
  <w:style w:type="paragraph" w:customStyle="1" w:styleId="xl113">
    <w:name w:val="xl113"/>
    <w:basedOn w:val="Norml"/>
    <w:rsid w:val="009C7E6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14">
    <w:name w:val="xl114"/>
    <w:basedOn w:val="Norml"/>
    <w:rsid w:val="009C7E6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15">
    <w:name w:val="xl115"/>
    <w:basedOn w:val="Norml"/>
    <w:rsid w:val="009C7E6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16">
    <w:name w:val="xl116"/>
    <w:basedOn w:val="Norml"/>
    <w:rsid w:val="009C7E6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17">
    <w:name w:val="xl117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66FF"/>
      <w:sz w:val="24"/>
      <w:szCs w:val="24"/>
      <w:lang w:eastAsia="hu-HU"/>
    </w:rPr>
  </w:style>
  <w:style w:type="paragraph" w:customStyle="1" w:styleId="xl118">
    <w:name w:val="xl118"/>
    <w:basedOn w:val="Norml"/>
    <w:rsid w:val="009C7E6B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19">
    <w:name w:val="xl119"/>
    <w:basedOn w:val="Norml"/>
    <w:rsid w:val="009C7E6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0">
    <w:name w:val="xl120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21">
    <w:name w:val="xl121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2">
    <w:name w:val="xl122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3">
    <w:name w:val="xl123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4">
    <w:name w:val="xl124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25">
    <w:name w:val="xl125"/>
    <w:basedOn w:val="Norml"/>
    <w:rsid w:val="009C7E6B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26">
    <w:name w:val="xl126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7">
    <w:name w:val="xl127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28">
    <w:name w:val="xl128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29">
    <w:name w:val="xl129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30">
    <w:name w:val="xl130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31">
    <w:name w:val="xl131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32">
    <w:name w:val="xl132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33">
    <w:name w:val="xl133"/>
    <w:basedOn w:val="Norml"/>
    <w:rsid w:val="009C7E6B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34">
    <w:name w:val="xl134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35">
    <w:name w:val="xl135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36">
    <w:name w:val="xl136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37">
    <w:name w:val="xl137"/>
    <w:basedOn w:val="Norml"/>
    <w:rsid w:val="009C7E6B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38">
    <w:name w:val="xl138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39">
    <w:name w:val="xl139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0">
    <w:name w:val="xl140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1">
    <w:name w:val="xl141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2">
    <w:name w:val="xl142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3">
    <w:name w:val="xl143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4">
    <w:name w:val="xl144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5">
    <w:name w:val="xl145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hu-HU"/>
    </w:rPr>
  </w:style>
  <w:style w:type="paragraph" w:customStyle="1" w:styleId="xl146">
    <w:name w:val="xl146"/>
    <w:basedOn w:val="Norml"/>
    <w:rsid w:val="009C7E6B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hu-HU"/>
    </w:rPr>
  </w:style>
  <w:style w:type="paragraph" w:customStyle="1" w:styleId="xl147">
    <w:name w:val="xl147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hu-HU"/>
    </w:rPr>
  </w:style>
  <w:style w:type="paragraph" w:customStyle="1" w:styleId="xl148">
    <w:name w:val="xl148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49">
    <w:name w:val="xl149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0">
    <w:name w:val="xl150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1">
    <w:name w:val="xl151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2">
    <w:name w:val="xl152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3">
    <w:name w:val="xl153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4">
    <w:name w:val="xl154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5">
    <w:name w:val="xl155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6">
    <w:name w:val="xl156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51BBB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51BBB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B51BBB"/>
    <w:rPr>
      <w:vertAlign w:val="superscript"/>
    </w:rPr>
  </w:style>
  <w:style w:type="paragraph" w:customStyle="1" w:styleId="font5">
    <w:name w:val="font5"/>
    <w:basedOn w:val="Norml"/>
    <w:rsid w:val="00996A2C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8">
    <w:name w:val="xl78"/>
    <w:basedOn w:val="Norml"/>
    <w:rsid w:val="00996A2C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79">
    <w:name w:val="xl79"/>
    <w:basedOn w:val="Norml"/>
    <w:rsid w:val="00996A2C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80">
    <w:name w:val="xl80"/>
    <w:basedOn w:val="Norml"/>
    <w:rsid w:val="00996A2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81">
    <w:name w:val="xl81"/>
    <w:basedOn w:val="Norml"/>
    <w:rsid w:val="00996A2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82">
    <w:name w:val="xl82"/>
    <w:basedOn w:val="Norml"/>
    <w:rsid w:val="00996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3">
    <w:name w:val="xl83"/>
    <w:basedOn w:val="Norml"/>
    <w:rsid w:val="00996A2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4">
    <w:name w:val="xl84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85">
    <w:name w:val="xl85"/>
    <w:basedOn w:val="Norml"/>
    <w:rsid w:val="00996A2C"/>
    <w:pP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86">
    <w:name w:val="xl86"/>
    <w:basedOn w:val="Norml"/>
    <w:rsid w:val="00996A2C"/>
    <w:pP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87">
    <w:name w:val="xl87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88">
    <w:name w:val="xl88"/>
    <w:basedOn w:val="Norml"/>
    <w:rsid w:val="00996A2C"/>
    <w:pPr>
      <w:pBdr>
        <w:top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9">
    <w:name w:val="xl89"/>
    <w:basedOn w:val="Norml"/>
    <w:rsid w:val="00996A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90">
    <w:name w:val="xl90"/>
    <w:basedOn w:val="Norml"/>
    <w:rsid w:val="00996A2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91">
    <w:name w:val="xl91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92">
    <w:name w:val="xl92"/>
    <w:basedOn w:val="Norml"/>
    <w:rsid w:val="00996A2C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93">
    <w:name w:val="xl93"/>
    <w:basedOn w:val="Norml"/>
    <w:rsid w:val="00996A2C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94">
    <w:name w:val="xl94"/>
    <w:basedOn w:val="Norml"/>
    <w:rsid w:val="00996A2C"/>
    <w:pPr>
      <w:pBdr>
        <w:top w:val="single" w:sz="8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5">
    <w:name w:val="xl95"/>
    <w:basedOn w:val="Norml"/>
    <w:rsid w:val="00996A2C"/>
    <w:pPr>
      <w:pBdr>
        <w:top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96">
    <w:name w:val="xl96"/>
    <w:basedOn w:val="Norml"/>
    <w:rsid w:val="00996A2C"/>
    <w:pPr>
      <w:pBdr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7">
    <w:name w:val="xl97"/>
    <w:basedOn w:val="Norml"/>
    <w:rsid w:val="00996A2C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8">
    <w:name w:val="xl98"/>
    <w:basedOn w:val="Norml"/>
    <w:rsid w:val="00996A2C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9">
    <w:name w:val="xl99"/>
    <w:basedOn w:val="Norml"/>
    <w:rsid w:val="00996A2C"/>
    <w:pPr>
      <w:pBdr>
        <w:top w:val="single" w:sz="8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0">
    <w:name w:val="xl100"/>
    <w:basedOn w:val="Norml"/>
    <w:rsid w:val="00996A2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1">
    <w:name w:val="xl101"/>
    <w:basedOn w:val="Norml"/>
    <w:rsid w:val="00996A2C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2">
    <w:name w:val="xl102"/>
    <w:basedOn w:val="Norml"/>
    <w:rsid w:val="00996A2C"/>
    <w:pPr>
      <w:pBdr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3">
    <w:name w:val="xl103"/>
    <w:basedOn w:val="Norml"/>
    <w:rsid w:val="00996A2C"/>
    <w:pPr>
      <w:pBdr>
        <w:top w:val="single" w:sz="4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4">
    <w:name w:val="xl104"/>
    <w:basedOn w:val="Norml"/>
    <w:rsid w:val="00996A2C"/>
    <w:pPr>
      <w:pBdr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5">
    <w:name w:val="xl105"/>
    <w:basedOn w:val="Norml"/>
    <w:rsid w:val="00996A2C"/>
    <w:pPr>
      <w:pBdr>
        <w:top w:val="single" w:sz="4" w:space="0" w:color="auto"/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6">
    <w:name w:val="xl106"/>
    <w:basedOn w:val="Norml"/>
    <w:rsid w:val="00996A2C"/>
    <w:pPr>
      <w:pBdr>
        <w:top w:val="single" w:sz="8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7">
    <w:name w:val="xl107"/>
    <w:basedOn w:val="Norml"/>
    <w:rsid w:val="00996A2C"/>
    <w:pPr>
      <w:pBdr>
        <w:top w:val="single" w:sz="4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8">
    <w:name w:val="xl108"/>
    <w:basedOn w:val="Norml"/>
    <w:rsid w:val="00996A2C"/>
    <w:pP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9">
    <w:name w:val="xl109"/>
    <w:basedOn w:val="Norml"/>
    <w:rsid w:val="00996A2C"/>
    <w:pPr>
      <w:pBdr>
        <w:top w:val="single" w:sz="8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0">
    <w:name w:val="xl110"/>
    <w:basedOn w:val="Norml"/>
    <w:rsid w:val="00996A2C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1">
    <w:name w:val="xl111"/>
    <w:basedOn w:val="Norml"/>
    <w:rsid w:val="00996A2C"/>
    <w:pPr>
      <w:pBdr>
        <w:top w:val="single" w:sz="8" w:space="0" w:color="auto"/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2">
    <w:name w:val="xl112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57">
    <w:name w:val="xl157"/>
    <w:basedOn w:val="Norml"/>
    <w:rsid w:val="00996A2C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8">
    <w:name w:val="xl158"/>
    <w:basedOn w:val="Norml"/>
    <w:rsid w:val="00996A2C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9">
    <w:name w:val="xl159"/>
    <w:basedOn w:val="Norml"/>
    <w:rsid w:val="00996A2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60">
    <w:name w:val="xl160"/>
    <w:basedOn w:val="Norml"/>
    <w:rsid w:val="00996A2C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61">
    <w:name w:val="xl161"/>
    <w:basedOn w:val="Norml"/>
    <w:rsid w:val="00996A2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62">
    <w:name w:val="xl162"/>
    <w:basedOn w:val="Norml"/>
    <w:rsid w:val="00996A2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63">
    <w:name w:val="xl163"/>
    <w:basedOn w:val="Norml"/>
    <w:rsid w:val="00996A2C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64">
    <w:name w:val="xl164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65">
    <w:name w:val="xl165"/>
    <w:basedOn w:val="Norml"/>
    <w:rsid w:val="00996A2C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66">
    <w:name w:val="xl166"/>
    <w:basedOn w:val="Norml"/>
    <w:rsid w:val="00996A2C"/>
    <w:pP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67">
    <w:name w:val="xl167"/>
    <w:basedOn w:val="Norml"/>
    <w:rsid w:val="00996A2C"/>
    <w:pP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68">
    <w:name w:val="xl168"/>
    <w:basedOn w:val="Norml"/>
    <w:rsid w:val="00996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69">
    <w:name w:val="xl169"/>
    <w:basedOn w:val="Norml"/>
    <w:rsid w:val="00996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70">
    <w:name w:val="xl170"/>
    <w:basedOn w:val="Norml"/>
    <w:rsid w:val="00996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71">
    <w:name w:val="xl171"/>
    <w:basedOn w:val="Norml"/>
    <w:rsid w:val="00996A2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72">
    <w:name w:val="xl172"/>
    <w:basedOn w:val="Norml"/>
    <w:rsid w:val="00996A2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73">
    <w:name w:val="xl173"/>
    <w:basedOn w:val="Norml"/>
    <w:rsid w:val="00996A2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96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964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6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2F917-0C8C-472F-B2A8-1161FAFC8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29</Pages>
  <Words>5963</Words>
  <Characters>41151</Characters>
  <Application>Microsoft Office Word</Application>
  <DocSecurity>0</DocSecurity>
  <Lines>342</Lines>
  <Paragraphs>94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Windows-felhasználó</cp:lastModifiedBy>
  <cp:revision>5</cp:revision>
  <cp:lastPrinted>2019-04-25T10:44:00Z</cp:lastPrinted>
  <dcterms:created xsi:type="dcterms:W3CDTF">2019-04-23T11:41:00Z</dcterms:created>
  <dcterms:modified xsi:type="dcterms:W3CDTF">2019-04-25T10:44:00Z</dcterms:modified>
</cp:coreProperties>
</file>